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9B68C"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552CC092" w14:textId="77777777" w:rsidR="00602B67" w:rsidRDefault="00DD7FA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747602">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30E48538"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49D78990"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747602">
        <w:rPr>
          <w:rFonts w:ascii="Arial" w:hAnsi="Arial" w:cs="Arial"/>
          <w:b/>
          <w:bCs/>
          <w:sz w:val="24"/>
          <w:szCs w:val="24"/>
          <w:u w:val="single"/>
          <w:lang w:val="es-MX" w:eastAsia="es-MX"/>
        </w:rPr>
        <w:t>Septiembre 2022 – Enero</w:t>
      </w:r>
      <w:r w:rsidR="00817EBC" w:rsidRPr="00747602">
        <w:rPr>
          <w:rFonts w:ascii="Arial" w:hAnsi="Arial" w:cs="Arial"/>
          <w:b/>
          <w:bCs/>
          <w:sz w:val="24"/>
          <w:szCs w:val="24"/>
          <w:u w:val="single"/>
          <w:lang w:val="es-MX" w:eastAsia="es-MX"/>
        </w:rPr>
        <w:t xml:space="preserve"> 2023</w:t>
      </w:r>
    </w:p>
    <w:p w14:paraId="6CC53971" w14:textId="77777777" w:rsidR="00571382" w:rsidRDefault="00571382" w:rsidP="00571382">
      <w:pPr>
        <w:autoSpaceDE w:val="0"/>
        <w:autoSpaceDN w:val="0"/>
        <w:adjustRightInd w:val="0"/>
        <w:ind w:left="3261"/>
        <w:rPr>
          <w:rFonts w:ascii="Arial" w:hAnsi="Arial" w:cs="Arial"/>
          <w:sz w:val="24"/>
          <w:szCs w:val="24"/>
          <w:lang w:val="es-MX" w:eastAsia="es-MX"/>
        </w:rPr>
      </w:pPr>
    </w:p>
    <w:p w14:paraId="6539A5F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504974">
        <w:rPr>
          <w:rFonts w:ascii="Arial" w:hAnsi="Arial" w:cs="Arial"/>
          <w:sz w:val="24"/>
          <w:szCs w:val="24"/>
          <w:lang w:val="es-MX" w:eastAsia="es-MX"/>
        </w:rPr>
        <w:t xml:space="preserve"> Matemáticas aplicadas a la Administración </w:t>
      </w:r>
    </w:p>
    <w:p w14:paraId="6FA14075"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C47EF3">
        <w:rPr>
          <w:rFonts w:ascii="Arial" w:hAnsi="Arial" w:cs="Arial"/>
          <w:sz w:val="24"/>
          <w:szCs w:val="24"/>
          <w:lang w:val="es-MX" w:eastAsia="es-MX"/>
        </w:rPr>
        <w:t xml:space="preserve"> LADM-2010-234</w:t>
      </w:r>
    </w:p>
    <w:p w14:paraId="1832C423"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504974">
        <w:rPr>
          <w:rFonts w:ascii="Arial" w:hAnsi="Arial" w:cs="Arial"/>
          <w:sz w:val="24"/>
          <w:szCs w:val="24"/>
          <w:lang w:val="es-MX" w:eastAsia="es-MX"/>
        </w:rPr>
        <w:t xml:space="preserve"> LAD-1027</w:t>
      </w:r>
    </w:p>
    <w:p w14:paraId="6E9B417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C47EF3">
        <w:rPr>
          <w:rFonts w:ascii="Arial" w:hAnsi="Arial" w:cs="Arial"/>
          <w:sz w:val="24"/>
          <w:szCs w:val="24"/>
          <w:lang w:val="es-MX" w:eastAsia="es-MX"/>
        </w:rPr>
        <w:t xml:space="preserve"> 2-3-5</w:t>
      </w:r>
    </w:p>
    <w:p w14:paraId="552B4866" w14:textId="77777777" w:rsidR="00571382" w:rsidRDefault="00571382" w:rsidP="00571382">
      <w:pPr>
        <w:autoSpaceDE w:val="0"/>
        <w:autoSpaceDN w:val="0"/>
        <w:adjustRightInd w:val="0"/>
        <w:ind w:left="3261"/>
        <w:rPr>
          <w:rFonts w:ascii="Arial" w:hAnsi="Arial" w:cs="Arial"/>
          <w:sz w:val="24"/>
          <w:szCs w:val="24"/>
          <w:lang w:val="es-MX" w:eastAsia="es-MX"/>
        </w:rPr>
      </w:pPr>
    </w:p>
    <w:p w14:paraId="788546B2"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2BF60C1B" w14:textId="77777777" w:rsidR="00571382" w:rsidRDefault="00B80E51"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794784A7" wp14:editId="47B8F181">
                <wp:simplePos x="0" y="0"/>
                <wp:positionH relativeFrom="column">
                  <wp:align>center</wp:align>
                </wp:positionH>
                <wp:positionV relativeFrom="paragraph">
                  <wp:posOffset>175260</wp:posOffset>
                </wp:positionV>
                <wp:extent cx="8531860" cy="2649855"/>
                <wp:effectExtent l="0" t="0" r="0" b="0"/>
                <wp:wrapNone/>
                <wp:docPr id="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69C64AE3" w14:textId="77777777" w:rsidR="00504974" w:rsidRDefault="00504974" w:rsidP="00504974">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w:t>
                            </w:r>
                            <w:r w:rsidRPr="00E610A8">
                              <w:rPr>
                                <w:rFonts w:ascii="Arial" w:hAnsi="Arial" w:cs="Arial"/>
                                <w:color w:val="000000"/>
                                <w:sz w:val="20"/>
                                <w:szCs w:val="20"/>
                              </w:rPr>
                              <w:t>Crea y desarrolla proyectos sustentables aplicando métodos de investigación vanguardia, con un enfoque estratégico, multicultural y humanista</w:t>
                            </w:r>
                            <w:r>
                              <w:rPr>
                                <w:rFonts w:ascii="TimesNewRomanPSMT" w:hAnsi="TimesNewRomanPSMT"/>
                                <w:color w:val="000000"/>
                              </w:rPr>
                              <w:t>.</w:t>
                            </w:r>
                          </w:p>
                          <w:p w14:paraId="7733E098" w14:textId="77777777" w:rsidR="00504974" w:rsidRDefault="00504974" w:rsidP="00504974">
                            <w:pPr>
                              <w:jc w:val="both"/>
                              <w:rPr>
                                <w:rFonts w:ascii="Arial" w:eastAsia="Calibri" w:hAnsi="Arial" w:cs="Arial"/>
                                <w:b/>
                              </w:rPr>
                            </w:pPr>
                          </w:p>
                          <w:p w14:paraId="1C3C2A45" w14:textId="77777777" w:rsidR="00504974" w:rsidRDefault="00504974" w:rsidP="00504974">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analiza las funciones matemáticas y su aplicación, así como los modelos de oferta, demanda y tasa marginal, desde la perspectiva matemática.</w:t>
                            </w:r>
                          </w:p>
                          <w:p w14:paraId="4B2E6711" w14:textId="77777777" w:rsidR="00504974" w:rsidRDefault="00504974" w:rsidP="00504974">
                            <w:pPr>
                              <w:jc w:val="both"/>
                              <w:rPr>
                                <w:rFonts w:ascii="Arial" w:eastAsia="Calibri" w:hAnsi="Arial" w:cs="Arial"/>
                                <w:sz w:val="24"/>
                                <w:szCs w:val="24"/>
                              </w:rPr>
                            </w:pPr>
                          </w:p>
                          <w:p w14:paraId="4E34D463" w14:textId="77777777" w:rsidR="00504974" w:rsidRPr="00BA54FA" w:rsidRDefault="00504974" w:rsidP="00504974">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Economía Empresarial.</w:t>
                            </w:r>
                          </w:p>
                          <w:p w14:paraId="5BC4B24E" w14:textId="77777777" w:rsidR="00504974" w:rsidRPr="00BA54FA" w:rsidRDefault="00504974" w:rsidP="00504974">
                            <w:pPr>
                              <w:jc w:val="both"/>
                              <w:rPr>
                                <w:rFonts w:ascii="Arial" w:eastAsia="Calibri" w:hAnsi="Arial" w:cs="Arial"/>
                                <w:b/>
                              </w:rPr>
                            </w:pPr>
                          </w:p>
                          <w:p w14:paraId="23F93A19" w14:textId="77777777" w:rsidR="008B02E2" w:rsidRDefault="00504974" w:rsidP="00504974">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E610A8">
                              <w:rPr>
                                <w:rFonts w:ascii="Arial" w:hAnsi="Arial" w:cs="Arial"/>
                                <w:color w:val="000000"/>
                              </w:rPr>
                              <w:t>2.1 Función de la oferta y función de la demanda. 2.2 Curvas de la oferta y curvas de la demanda. 2.3 Desplazamiento en las curvas de la oferta y de la demanda. 2.4 Elasticidad de la oferta y elasticidad de la demanda.</w:t>
                            </w:r>
                          </w:p>
                          <w:p w14:paraId="2B3689CE" w14:textId="77777777" w:rsidR="008B02E2" w:rsidRDefault="008B02E2" w:rsidP="00571382">
                            <w:pPr>
                              <w:autoSpaceDE w:val="0"/>
                              <w:autoSpaceDN w:val="0"/>
                              <w:adjustRightInd w:val="0"/>
                              <w:rPr>
                                <w:rFonts w:ascii="Arial" w:hAnsi="Arial" w:cs="Arial"/>
                                <w:sz w:val="24"/>
                                <w:szCs w:val="24"/>
                                <w:lang w:val="es-MX" w:eastAsia="es-MX"/>
                              </w:rPr>
                            </w:pPr>
                          </w:p>
                          <w:p w14:paraId="66516A91" w14:textId="77777777" w:rsidR="008B02E2" w:rsidRDefault="008B02E2" w:rsidP="00571382">
                            <w:pPr>
                              <w:autoSpaceDE w:val="0"/>
                              <w:autoSpaceDN w:val="0"/>
                              <w:adjustRightInd w:val="0"/>
                              <w:rPr>
                                <w:rFonts w:ascii="Arial" w:hAnsi="Arial" w:cs="Arial"/>
                                <w:sz w:val="24"/>
                                <w:szCs w:val="24"/>
                                <w:lang w:val="es-MX" w:eastAsia="es-MX"/>
                              </w:rPr>
                            </w:pPr>
                          </w:p>
                          <w:p w14:paraId="5C72287F" w14:textId="77777777" w:rsidR="008B02E2" w:rsidRDefault="008B02E2" w:rsidP="00571382">
                            <w:pPr>
                              <w:autoSpaceDE w:val="0"/>
                              <w:autoSpaceDN w:val="0"/>
                              <w:adjustRightInd w:val="0"/>
                              <w:rPr>
                                <w:rFonts w:ascii="Arial" w:hAnsi="Arial" w:cs="Arial"/>
                                <w:sz w:val="24"/>
                                <w:szCs w:val="24"/>
                                <w:lang w:val="es-MX" w:eastAsia="es-MX"/>
                              </w:rPr>
                            </w:pPr>
                          </w:p>
                          <w:p w14:paraId="22887897" w14:textId="77777777" w:rsidR="008B02E2" w:rsidRDefault="008B02E2" w:rsidP="00571382">
                            <w:pPr>
                              <w:autoSpaceDE w:val="0"/>
                              <w:autoSpaceDN w:val="0"/>
                              <w:adjustRightInd w:val="0"/>
                              <w:rPr>
                                <w:rFonts w:ascii="Arial" w:hAnsi="Arial" w:cs="Arial"/>
                                <w:sz w:val="24"/>
                                <w:szCs w:val="24"/>
                                <w:lang w:val="es-MX" w:eastAsia="es-MX"/>
                              </w:rPr>
                            </w:pPr>
                          </w:p>
                          <w:p w14:paraId="6886F445" w14:textId="77777777" w:rsidR="008B02E2" w:rsidRDefault="008B02E2" w:rsidP="00571382">
                            <w:pPr>
                              <w:autoSpaceDE w:val="0"/>
                              <w:autoSpaceDN w:val="0"/>
                              <w:adjustRightInd w:val="0"/>
                              <w:rPr>
                                <w:rFonts w:ascii="Arial" w:hAnsi="Arial" w:cs="Arial"/>
                                <w:sz w:val="24"/>
                                <w:szCs w:val="24"/>
                                <w:lang w:val="es-MX" w:eastAsia="es-MX"/>
                              </w:rPr>
                            </w:pPr>
                          </w:p>
                          <w:p w14:paraId="1C55FCD8" w14:textId="77777777" w:rsidR="008B02E2" w:rsidRDefault="008B02E2" w:rsidP="00571382">
                            <w:pPr>
                              <w:autoSpaceDE w:val="0"/>
                              <w:autoSpaceDN w:val="0"/>
                              <w:adjustRightInd w:val="0"/>
                              <w:rPr>
                                <w:rFonts w:ascii="Arial" w:hAnsi="Arial" w:cs="Arial"/>
                                <w:sz w:val="24"/>
                                <w:szCs w:val="24"/>
                                <w:lang w:val="es-MX" w:eastAsia="es-MX"/>
                              </w:rPr>
                            </w:pPr>
                          </w:p>
                          <w:p w14:paraId="29D1B506" w14:textId="77777777" w:rsidR="008B02E2" w:rsidRDefault="008B02E2" w:rsidP="00571382">
                            <w:pPr>
                              <w:autoSpaceDE w:val="0"/>
                              <w:autoSpaceDN w:val="0"/>
                              <w:adjustRightInd w:val="0"/>
                              <w:rPr>
                                <w:rFonts w:ascii="Arial" w:hAnsi="Arial" w:cs="Arial"/>
                                <w:sz w:val="24"/>
                                <w:szCs w:val="24"/>
                                <w:lang w:val="es-MX" w:eastAsia="es-MX"/>
                              </w:rPr>
                            </w:pPr>
                          </w:p>
                          <w:p w14:paraId="6D1A76C0" w14:textId="77777777" w:rsidR="008B02E2" w:rsidRDefault="008B02E2" w:rsidP="00571382">
                            <w:pPr>
                              <w:autoSpaceDE w:val="0"/>
                              <w:autoSpaceDN w:val="0"/>
                              <w:adjustRightInd w:val="0"/>
                              <w:rPr>
                                <w:rFonts w:ascii="Arial" w:hAnsi="Arial" w:cs="Arial"/>
                                <w:sz w:val="24"/>
                                <w:szCs w:val="24"/>
                                <w:lang w:val="es-MX" w:eastAsia="es-MX"/>
                              </w:rPr>
                            </w:pPr>
                          </w:p>
                          <w:p w14:paraId="2B4AA035" w14:textId="77777777" w:rsidR="008B02E2" w:rsidRDefault="008B02E2" w:rsidP="00571382">
                            <w:pPr>
                              <w:autoSpaceDE w:val="0"/>
                              <w:autoSpaceDN w:val="0"/>
                              <w:adjustRightInd w:val="0"/>
                              <w:rPr>
                                <w:rFonts w:ascii="Arial" w:hAnsi="Arial" w:cs="Arial"/>
                                <w:sz w:val="24"/>
                                <w:szCs w:val="24"/>
                                <w:lang w:val="es-MX" w:eastAsia="es-MX"/>
                              </w:rPr>
                            </w:pPr>
                          </w:p>
                          <w:p w14:paraId="68F0DFDA" w14:textId="77777777" w:rsidR="008B02E2" w:rsidRDefault="008B02E2" w:rsidP="00571382">
                            <w:pPr>
                              <w:autoSpaceDE w:val="0"/>
                              <w:autoSpaceDN w:val="0"/>
                              <w:adjustRightInd w:val="0"/>
                              <w:rPr>
                                <w:rFonts w:ascii="Arial" w:hAnsi="Arial" w:cs="Arial"/>
                                <w:sz w:val="24"/>
                                <w:szCs w:val="24"/>
                                <w:lang w:val="es-MX" w:eastAsia="es-MX"/>
                              </w:rPr>
                            </w:pPr>
                          </w:p>
                          <w:p w14:paraId="7BC89CC9" w14:textId="77777777" w:rsidR="008B02E2" w:rsidRDefault="008B02E2" w:rsidP="00571382">
                            <w:pPr>
                              <w:autoSpaceDE w:val="0"/>
                              <w:autoSpaceDN w:val="0"/>
                              <w:adjustRightInd w:val="0"/>
                              <w:rPr>
                                <w:rFonts w:ascii="Arial" w:hAnsi="Arial" w:cs="Arial"/>
                                <w:sz w:val="24"/>
                                <w:szCs w:val="24"/>
                                <w:lang w:val="es-MX" w:eastAsia="es-MX"/>
                              </w:rPr>
                            </w:pPr>
                          </w:p>
                          <w:p w14:paraId="5A33CF1E"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4784A7"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69C64AE3" w14:textId="77777777" w:rsidR="00504974" w:rsidRDefault="00504974" w:rsidP="00504974">
                      <w:pPr>
                        <w:pStyle w:val="Sinespaciado"/>
                        <w:jc w:val="both"/>
                        <w:rPr>
                          <w:rFonts w:ascii="Arial" w:hAnsi="Arial" w:cs="Arial"/>
                          <w:color w:val="000000"/>
                        </w:rPr>
                      </w:pPr>
                      <w:r w:rsidRPr="00887239">
                        <w:rPr>
                          <w:rFonts w:ascii="Arial" w:hAnsi="Arial" w:cs="Arial"/>
                          <w:color w:val="000000"/>
                        </w:rPr>
                        <w:t xml:space="preserve">Esta asignatura aporta al perfil del </w:t>
                      </w:r>
                      <w:r w:rsidRPr="00887239">
                        <w:rPr>
                          <w:rFonts w:ascii="Arial" w:hAnsi="Arial" w:cs="Arial"/>
                          <w:b/>
                          <w:color w:val="000000"/>
                        </w:rPr>
                        <w:t>Licenciado en Administración</w:t>
                      </w:r>
                      <w:r w:rsidRPr="00887239">
                        <w:rPr>
                          <w:rFonts w:ascii="Arial" w:hAnsi="Arial" w:cs="Arial"/>
                          <w:color w:val="000000"/>
                        </w:rPr>
                        <w:t xml:space="preserve"> </w:t>
                      </w:r>
                      <w:r w:rsidRPr="00E610A8">
                        <w:rPr>
                          <w:rFonts w:ascii="Arial" w:hAnsi="Arial" w:cs="Arial"/>
                          <w:color w:val="000000"/>
                          <w:sz w:val="20"/>
                          <w:szCs w:val="20"/>
                        </w:rPr>
                        <w:t>Crea y desarrolla proyectos sustentables aplicando métodos de investigación vanguardia, con un enfoque estratégico, multicultural y humanista</w:t>
                      </w:r>
                      <w:r>
                        <w:rPr>
                          <w:rFonts w:ascii="TimesNewRomanPSMT" w:hAnsi="TimesNewRomanPSMT"/>
                          <w:color w:val="000000"/>
                        </w:rPr>
                        <w:t>.</w:t>
                      </w:r>
                    </w:p>
                    <w:p w14:paraId="7733E098" w14:textId="77777777" w:rsidR="00504974" w:rsidRDefault="00504974" w:rsidP="00504974">
                      <w:pPr>
                        <w:jc w:val="both"/>
                        <w:rPr>
                          <w:rFonts w:ascii="Arial" w:eastAsia="Calibri" w:hAnsi="Arial" w:cs="Arial"/>
                          <w:b/>
                        </w:rPr>
                      </w:pPr>
                    </w:p>
                    <w:p w14:paraId="1C3C2A45" w14:textId="77777777" w:rsidR="00504974" w:rsidRDefault="00504974" w:rsidP="00504974">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analiza las funciones matemáticas y su aplicación, así como los modelos de oferta, demanda y tasa marginal, desde la perspectiva matemática.</w:t>
                      </w:r>
                    </w:p>
                    <w:p w14:paraId="4B2E6711" w14:textId="77777777" w:rsidR="00504974" w:rsidRDefault="00504974" w:rsidP="00504974">
                      <w:pPr>
                        <w:jc w:val="both"/>
                        <w:rPr>
                          <w:rFonts w:ascii="Arial" w:eastAsia="Calibri" w:hAnsi="Arial" w:cs="Arial"/>
                          <w:sz w:val="24"/>
                          <w:szCs w:val="24"/>
                        </w:rPr>
                      </w:pPr>
                    </w:p>
                    <w:p w14:paraId="4E34D463" w14:textId="77777777" w:rsidR="00504974" w:rsidRPr="00BA54FA" w:rsidRDefault="00504974" w:rsidP="00504974">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Economía Empresarial.</w:t>
                      </w:r>
                    </w:p>
                    <w:p w14:paraId="5BC4B24E" w14:textId="77777777" w:rsidR="00504974" w:rsidRPr="00BA54FA" w:rsidRDefault="00504974" w:rsidP="00504974">
                      <w:pPr>
                        <w:jc w:val="both"/>
                        <w:rPr>
                          <w:rFonts w:ascii="Arial" w:eastAsia="Calibri" w:hAnsi="Arial" w:cs="Arial"/>
                          <w:b/>
                        </w:rPr>
                      </w:pPr>
                    </w:p>
                    <w:p w14:paraId="23F93A19" w14:textId="77777777" w:rsidR="008B02E2" w:rsidRDefault="00504974" w:rsidP="00504974">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E610A8">
                        <w:rPr>
                          <w:rFonts w:ascii="Arial" w:hAnsi="Arial" w:cs="Arial"/>
                          <w:color w:val="000000"/>
                        </w:rPr>
                        <w:t>2.1 Función de la oferta y función de la demanda. 2.2 Curvas de la oferta y curvas de la demanda. 2.3 Desplazamiento en las curvas de la oferta y de la demanda. 2.4 Elasticidad de la oferta y elasticidad de la demanda.</w:t>
                      </w:r>
                    </w:p>
                    <w:p w14:paraId="2B3689CE" w14:textId="77777777" w:rsidR="008B02E2" w:rsidRDefault="008B02E2" w:rsidP="00571382">
                      <w:pPr>
                        <w:autoSpaceDE w:val="0"/>
                        <w:autoSpaceDN w:val="0"/>
                        <w:adjustRightInd w:val="0"/>
                        <w:rPr>
                          <w:rFonts w:ascii="Arial" w:hAnsi="Arial" w:cs="Arial"/>
                          <w:sz w:val="24"/>
                          <w:szCs w:val="24"/>
                          <w:lang w:val="es-MX" w:eastAsia="es-MX"/>
                        </w:rPr>
                      </w:pPr>
                    </w:p>
                    <w:p w14:paraId="66516A91" w14:textId="77777777" w:rsidR="008B02E2" w:rsidRDefault="008B02E2" w:rsidP="00571382">
                      <w:pPr>
                        <w:autoSpaceDE w:val="0"/>
                        <w:autoSpaceDN w:val="0"/>
                        <w:adjustRightInd w:val="0"/>
                        <w:rPr>
                          <w:rFonts w:ascii="Arial" w:hAnsi="Arial" w:cs="Arial"/>
                          <w:sz w:val="24"/>
                          <w:szCs w:val="24"/>
                          <w:lang w:val="es-MX" w:eastAsia="es-MX"/>
                        </w:rPr>
                      </w:pPr>
                    </w:p>
                    <w:p w14:paraId="5C72287F" w14:textId="77777777" w:rsidR="008B02E2" w:rsidRDefault="008B02E2" w:rsidP="00571382">
                      <w:pPr>
                        <w:autoSpaceDE w:val="0"/>
                        <w:autoSpaceDN w:val="0"/>
                        <w:adjustRightInd w:val="0"/>
                        <w:rPr>
                          <w:rFonts w:ascii="Arial" w:hAnsi="Arial" w:cs="Arial"/>
                          <w:sz w:val="24"/>
                          <w:szCs w:val="24"/>
                          <w:lang w:val="es-MX" w:eastAsia="es-MX"/>
                        </w:rPr>
                      </w:pPr>
                    </w:p>
                    <w:p w14:paraId="22887897" w14:textId="77777777" w:rsidR="008B02E2" w:rsidRDefault="008B02E2" w:rsidP="00571382">
                      <w:pPr>
                        <w:autoSpaceDE w:val="0"/>
                        <w:autoSpaceDN w:val="0"/>
                        <w:adjustRightInd w:val="0"/>
                        <w:rPr>
                          <w:rFonts w:ascii="Arial" w:hAnsi="Arial" w:cs="Arial"/>
                          <w:sz w:val="24"/>
                          <w:szCs w:val="24"/>
                          <w:lang w:val="es-MX" w:eastAsia="es-MX"/>
                        </w:rPr>
                      </w:pPr>
                    </w:p>
                    <w:p w14:paraId="6886F445" w14:textId="77777777" w:rsidR="008B02E2" w:rsidRDefault="008B02E2" w:rsidP="00571382">
                      <w:pPr>
                        <w:autoSpaceDE w:val="0"/>
                        <w:autoSpaceDN w:val="0"/>
                        <w:adjustRightInd w:val="0"/>
                        <w:rPr>
                          <w:rFonts w:ascii="Arial" w:hAnsi="Arial" w:cs="Arial"/>
                          <w:sz w:val="24"/>
                          <w:szCs w:val="24"/>
                          <w:lang w:val="es-MX" w:eastAsia="es-MX"/>
                        </w:rPr>
                      </w:pPr>
                    </w:p>
                    <w:p w14:paraId="1C55FCD8" w14:textId="77777777" w:rsidR="008B02E2" w:rsidRDefault="008B02E2" w:rsidP="00571382">
                      <w:pPr>
                        <w:autoSpaceDE w:val="0"/>
                        <w:autoSpaceDN w:val="0"/>
                        <w:adjustRightInd w:val="0"/>
                        <w:rPr>
                          <w:rFonts w:ascii="Arial" w:hAnsi="Arial" w:cs="Arial"/>
                          <w:sz w:val="24"/>
                          <w:szCs w:val="24"/>
                          <w:lang w:val="es-MX" w:eastAsia="es-MX"/>
                        </w:rPr>
                      </w:pPr>
                    </w:p>
                    <w:p w14:paraId="29D1B506" w14:textId="77777777" w:rsidR="008B02E2" w:rsidRDefault="008B02E2" w:rsidP="00571382">
                      <w:pPr>
                        <w:autoSpaceDE w:val="0"/>
                        <w:autoSpaceDN w:val="0"/>
                        <w:adjustRightInd w:val="0"/>
                        <w:rPr>
                          <w:rFonts w:ascii="Arial" w:hAnsi="Arial" w:cs="Arial"/>
                          <w:sz w:val="24"/>
                          <w:szCs w:val="24"/>
                          <w:lang w:val="es-MX" w:eastAsia="es-MX"/>
                        </w:rPr>
                      </w:pPr>
                    </w:p>
                    <w:p w14:paraId="6D1A76C0" w14:textId="77777777" w:rsidR="008B02E2" w:rsidRDefault="008B02E2" w:rsidP="00571382">
                      <w:pPr>
                        <w:autoSpaceDE w:val="0"/>
                        <w:autoSpaceDN w:val="0"/>
                        <w:adjustRightInd w:val="0"/>
                        <w:rPr>
                          <w:rFonts w:ascii="Arial" w:hAnsi="Arial" w:cs="Arial"/>
                          <w:sz w:val="24"/>
                          <w:szCs w:val="24"/>
                          <w:lang w:val="es-MX" w:eastAsia="es-MX"/>
                        </w:rPr>
                      </w:pPr>
                    </w:p>
                    <w:p w14:paraId="2B4AA035" w14:textId="77777777" w:rsidR="008B02E2" w:rsidRDefault="008B02E2" w:rsidP="00571382">
                      <w:pPr>
                        <w:autoSpaceDE w:val="0"/>
                        <w:autoSpaceDN w:val="0"/>
                        <w:adjustRightInd w:val="0"/>
                        <w:rPr>
                          <w:rFonts w:ascii="Arial" w:hAnsi="Arial" w:cs="Arial"/>
                          <w:sz w:val="24"/>
                          <w:szCs w:val="24"/>
                          <w:lang w:val="es-MX" w:eastAsia="es-MX"/>
                        </w:rPr>
                      </w:pPr>
                    </w:p>
                    <w:p w14:paraId="68F0DFDA" w14:textId="77777777" w:rsidR="008B02E2" w:rsidRDefault="008B02E2" w:rsidP="00571382">
                      <w:pPr>
                        <w:autoSpaceDE w:val="0"/>
                        <w:autoSpaceDN w:val="0"/>
                        <w:adjustRightInd w:val="0"/>
                        <w:rPr>
                          <w:rFonts w:ascii="Arial" w:hAnsi="Arial" w:cs="Arial"/>
                          <w:sz w:val="24"/>
                          <w:szCs w:val="24"/>
                          <w:lang w:val="es-MX" w:eastAsia="es-MX"/>
                        </w:rPr>
                      </w:pPr>
                    </w:p>
                    <w:p w14:paraId="7BC89CC9" w14:textId="77777777" w:rsidR="008B02E2" w:rsidRDefault="008B02E2" w:rsidP="00571382">
                      <w:pPr>
                        <w:autoSpaceDE w:val="0"/>
                        <w:autoSpaceDN w:val="0"/>
                        <w:adjustRightInd w:val="0"/>
                        <w:rPr>
                          <w:rFonts w:ascii="Arial" w:hAnsi="Arial" w:cs="Arial"/>
                          <w:sz w:val="24"/>
                          <w:szCs w:val="24"/>
                          <w:lang w:val="es-MX" w:eastAsia="es-MX"/>
                        </w:rPr>
                      </w:pPr>
                    </w:p>
                    <w:p w14:paraId="5A33CF1E" w14:textId="77777777" w:rsidR="008B02E2" w:rsidRDefault="008B02E2"/>
                  </w:txbxContent>
                </v:textbox>
              </v:shape>
            </w:pict>
          </mc:Fallback>
        </mc:AlternateContent>
      </w:r>
    </w:p>
    <w:p w14:paraId="193B41F3" w14:textId="77777777" w:rsidR="00571382" w:rsidRDefault="00571382" w:rsidP="00571382">
      <w:pPr>
        <w:autoSpaceDE w:val="0"/>
        <w:autoSpaceDN w:val="0"/>
        <w:adjustRightInd w:val="0"/>
        <w:rPr>
          <w:rFonts w:ascii="Arial" w:hAnsi="Arial" w:cs="Arial"/>
          <w:b/>
          <w:bCs/>
          <w:sz w:val="24"/>
          <w:szCs w:val="24"/>
          <w:lang w:val="es-MX" w:eastAsia="es-MX"/>
        </w:rPr>
      </w:pPr>
    </w:p>
    <w:p w14:paraId="115DCE76" w14:textId="77777777" w:rsidR="00571382" w:rsidRDefault="00571382" w:rsidP="00571382">
      <w:pPr>
        <w:autoSpaceDE w:val="0"/>
        <w:autoSpaceDN w:val="0"/>
        <w:adjustRightInd w:val="0"/>
        <w:rPr>
          <w:rFonts w:ascii="Arial" w:hAnsi="Arial" w:cs="Arial"/>
          <w:sz w:val="24"/>
          <w:szCs w:val="24"/>
          <w:lang w:val="es-MX" w:eastAsia="es-MX"/>
        </w:rPr>
      </w:pPr>
    </w:p>
    <w:p w14:paraId="56C64DC5" w14:textId="77777777" w:rsidR="00571382" w:rsidRDefault="00571382" w:rsidP="00571382">
      <w:pPr>
        <w:autoSpaceDE w:val="0"/>
        <w:autoSpaceDN w:val="0"/>
        <w:adjustRightInd w:val="0"/>
        <w:rPr>
          <w:rFonts w:ascii="Arial" w:hAnsi="Arial" w:cs="Arial"/>
          <w:b/>
          <w:bCs/>
          <w:sz w:val="24"/>
          <w:szCs w:val="24"/>
          <w:lang w:val="es-MX" w:eastAsia="es-MX"/>
        </w:rPr>
      </w:pPr>
    </w:p>
    <w:p w14:paraId="10A274A8" w14:textId="77777777" w:rsidR="00571382" w:rsidRDefault="00571382" w:rsidP="00571382">
      <w:pPr>
        <w:autoSpaceDE w:val="0"/>
        <w:autoSpaceDN w:val="0"/>
        <w:adjustRightInd w:val="0"/>
        <w:rPr>
          <w:rFonts w:ascii="Arial" w:hAnsi="Arial" w:cs="Arial"/>
          <w:b/>
          <w:bCs/>
          <w:sz w:val="24"/>
          <w:szCs w:val="24"/>
          <w:lang w:val="es-MX" w:eastAsia="es-MX"/>
        </w:rPr>
      </w:pPr>
    </w:p>
    <w:p w14:paraId="43620EB3" w14:textId="77777777" w:rsidR="00571382" w:rsidRDefault="00571382" w:rsidP="00571382">
      <w:pPr>
        <w:autoSpaceDE w:val="0"/>
        <w:autoSpaceDN w:val="0"/>
        <w:adjustRightInd w:val="0"/>
        <w:rPr>
          <w:rFonts w:ascii="Arial" w:hAnsi="Arial" w:cs="Arial"/>
          <w:b/>
          <w:bCs/>
          <w:sz w:val="24"/>
          <w:szCs w:val="24"/>
          <w:lang w:val="es-MX" w:eastAsia="es-MX"/>
        </w:rPr>
      </w:pPr>
    </w:p>
    <w:p w14:paraId="23DAAF50" w14:textId="77777777" w:rsidR="00571382" w:rsidRDefault="00571382" w:rsidP="00571382">
      <w:pPr>
        <w:autoSpaceDE w:val="0"/>
        <w:autoSpaceDN w:val="0"/>
        <w:adjustRightInd w:val="0"/>
        <w:rPr>
          <w:rFonts w:ascii="Arial" w:hAnsi="Arial" w:cs="Arial"/>
          <w:b/>
          <w:bCs/>
          <w:sz w:val="24"/>
          <w:szCs w:val="24"/>
          <w:lang w:val="es-MX" w:eastAsia="es-MX"/>
        </w:rPr>
      </w:pPr>
    </w:p>
    <w:p w14:paraId="17845214" w14:textId="77777777" w:rsidR="00571382" w:rsidRDefault="00571382" w:rsidP="00571382">
      <w:pPr>
        <w:autoSpaceDE w:val="0"/>
        <w:autoSpaceDN w:val="0"/>
        <w:adjustRightInd w:val="0"/>
        <w:rPr>
          <w:rFonts w:ascii="Arial" w:hAnsi="Arial" w:cs="Arial"/>
          <w:b/>
          <w:bCs/>
          <w:sz w:val="24"/>
          <w:szCs w:val="24"/>
          <w:lang w:val="es-MX" w:eastAsia="es-MX"/>
        </w:rPr>
      </w:pPr>
    </w:p>
    <w:p w14:paraId="4A4D7DB7" w14:textId="77777777" w:rsidR="00571382" w:rsidRDefault="00571382" w:rsidP="00571382">
      <w:pPr>
        <w:autoSpaceDE w:val="0"/>
        <w:autoSpaceDN w:val="0"/>
        <w:adjustRightInd w:val="0"/>
        <w:rPr>
          <w:rFonts w:ascii="Arial" w:hAnsi="Arial" w:cs="Arial"/>
          <w:b/>
          <w:bCs/>
          <w:sz w:val="24"/>
          <w:szCs w:val="24"/>
          <w:lang w:val="es-MX" w:eastAsia="es-MX"/>
        </w:rPr>
      </w:pPr>
    </w:p>
    <w:p w14:paraId="19DCB504" w14:textId="77777777" w:rsidR="00817EBC" w:rsidRDefault="00817EBC" w:rsidP="00465755">
      <w:pPr>
        <w:autoSpaceDE w:val="0"/>
        <w:autoSpaceDN w:val="0"/>
        <w:adjustRightInd w:val="0"/>
        <w:rPr>
          <w:rFonts w:ascii="Arial" w:hAnsi="Arial" w:cs="Arial"/>
          <w:b/>
          <w:bCs/>
          <w:sz w:val="24"/>
          <w:szCs w:val="24"/>
          <w:lang w:val="es-MX" w:eastAsia="es-MX"/>
        </w:rPr>
      </w:pPr>
    </w:p>
    <w:p w14:paraId="431924A2" w14:textId="77777777" w:rsidR="00817EBC" w:rsidRDefault="00817EBC" w:rsidP="00465755">
      <w:pPr>
        <w:autoSpaceDE w:val="0"/>
        <w:autoSpaceDN w:val="0"/>
        <w:adjustRightInd w:val="0"/>
        <w:rPr>
          <w:rFonts w:ascii="Arial" w:hAnsi="Arial" w:cs="Arial"/>
          <w:b/>
          <w:bCs/>
          <w:sz w:val="24"/>
          <w:szCs w:val="24"/>
          <w:lang w:val="es-MX" w:eastAsia="es-MX"/>
        </w:rPr>
      </w:pPr>
    </w:p>
    <w:p w14:paraId="369F2DF3" w14:textId="77777777" w:rsidR="00817EBC" w:rsidRDefault="00817EBC" w:rsidP="00465755">
      <w:pPr>
        <w:autoSpaceDE w:val="0"/>
        <w:autoSpaceDN w:val="0"/>
        <w:adjustRightInd w:val="0"/>
        <w:rPr>
          <w:rFonts w:ascii="Arial" w:hAnsi="Arial" w:cs="Arial"/>
          <w:b/>
          <w:bCs/>
          <w:sz w:val="24"/>
          <w:szCs w:val="24"/>
          <w:lang w:val="es-MX" w:eastAsia="es-MX"/>
        </w:rPr>
      </w:pPr>
    </w:p>
    <w:p w14:paraId="13B2879D" w14:textId="77777777" w:rsidR="00817EBC" w:rsidRDefault="00817EBC" w:rsidP="00465755">
      <w:pPr>
        <w:autoSpaceDE w:val="0"/>
        <w:autoSpaceDN w:val="0"/>
        <w:adjustRightInd w:val="0"/>
        <w:rPr>
          <w:rFonts w:ascii="Arial" w:hAnsi="Arial" w:cs="Arial"/>
          <w:b/>
          <w:bCs/>
          <w:sz w:val="24"/>
          <w:szCs w:val="24"/>
          <w:lang w:val="es-MX" w:eastAsia="es-MX"/>
        </w:rPr>
      </w:pPr>
    </w:p>
    <w:p w14:paraId="43095EB0" w14:textId="77777777" w:rsidR="00817EBC" w:rsidRDefault="00817EBC" w:rsidP="00465755">
      <w:pPr>
        <w:autoSpaceDE w:val="0"/>
        <w:autoSpaceDN w:val="0"/>
        <w:adjustRightInd w:val="0"/>
        <w:rPr>
          <w:rFonts w:ascii="Arial" w:hAnsi="Arial" w:cs="Arial"/>
          <w:b/>
          <w:bCs/>
          <w:sz w:val="24"/>
          <w:szCs w:val="24"/>
          <w:lang w:val="es-MX" w:eastAsia="es-MX"/>
        </w:rPr>
      </w:pPr>
    </w:p>
    <w:p w14:paraId="598258CF" w14:textId="77777777" w:rsidR="00817EBC" w:rsidRDefault="00817EBC" w:rsidP="00465755">
      <w:pPr>
        <w:autoSpaceDE w:val="0"/>
        <w:autoSpaceDN w:val="0"/>
        <w:adjustRightInd w:val="0"/>
        <w:rPr>
          <w:rFonts w:ascii="Arial" w:hAnsi="Arial" w:cs="Arial"/>
          <w:b/>
          <w:bCs/>
          <w:sz w:val="24"/>
          <w:szCs w:val="24"/>
          <w:lang w:val="es-MX" w:eastAsia="es-MX"/>
        </w:rPr>
      </w:pPr>
    </w:p>
    <w:p w14:paraId="7895D2FD" w14:textId="77777777" w:rsidR="00817EBC" w:rsidRDefault="00817EBC" w:rsidP="00465755">
      <w:pPr>
        <w:autoSpaceDE w:val="0"/>
        <w:autoSpaceDN w:val="0"/>
        <w:adjustRightInd w:val="0"/>
        <w:rPr>
          <w:rFonts w:ascii="Arial" w:hAnsi="Arial" w:cs="Arial"/>
          <w:b/>
          <w:bCs/>
          <w:sz w:val="24"/>
          <w:szCs w:val="24"/>
          <w:lang w:val="es-MX" w:eastAsia="es-MX"/>
        </w:rPr>
      </w:pPr>
    </w:p>
    <w:p w14:paraId="26CC334A" w14:textId="77777777" w:rsidR="00817EBC" w:rsidRDefault="00817EBC" w:rsidP="00465755">
      <w:pPr>
        <w:autoSpaceDE w:val="0"/>
        <w:autoSpaceDN w:val="0"/>
        <w:adjustRightInd w:val="0"/>
        <w:rPr>
          <w:rFonts w:ascii="Arial" w:hAnsi="Arial" w:cs="Arial"/>
          <w:b/>
          <w:bCs/>
          <w:sz w:val="24"/>
          <w:szCs w:val="24"/>
          <w:lang w:val="es-MX" w:eastAsia="es-MX"/>
        </w:rPr>
      </w:pPr>
    </w:p>
    <w:p w14:paraId="02D86FA2" w14:textId="77777777" w:rsidR="00817EBC" w:rsidRDefault="00817EBC" w:rsidP="00465755">
      <w:pPr>
        <w:autoSpaceDE w:val="0"/>
        <w:autoSpaceDN w:val="0"/>
        <w:adjustRightInd w:val="0"/>
        <w:rPr>
          <w:rFonts w:ascii="Arial" w:hAnsi="Arial" w:cs="Arial"/>
          <w:b/>
          <w:bCs/>
          <w:sz w:val="24"/>
          <w:szCs w:val="24"/>
          <w:lang w:val="es-MX" w:eastAsia="es-MX"/>
        </w:rPr>
      </w:pPr>
    </w:p>
    <w:p w14:paraId="443F53D9" w14:textId="77777777" w:rsidR="00DD7FAA" w:rsidRDefault="00DD7FAA" w:rsidP="00465755">
      <w:pPr>
        <w:autoSpaceDE w:val="0"/>
        <w:autoSpaceDN w:val="0"/>
        <w:adjustRightInd w:val="0"/>
        <w:rPr>
          <w:rFonts w:ascii="Arial" w:hAnsi="Arial" w:cs="Arial"/>
          <w:b/>
          <w:bCs/>
          <w:sz w:val="24"/>
          <w:szCs w:val="24"/>
          <w:lang w:val="es-MX" w:eastAsia="es-MX"/>
        </w:rPr>
      </w:pPr>
    </w:p>
    <w:p w14:paraId="4C8075F0" w14:textId="77777777" w:rsidR="00DD7FAA" w:rsidRDefault="00DD7FAA" w:rsidP="00465755">
      <w:pPr>
        <w:autoSpaceDE w:val="0"/>
        <w:autoSpaceDN w:val="0"/>
        <w:adjustRightInd w:val="0"/>
        <w:rPr>
          <w:rFonts w:ascii="Arial" w:hAnsi="Arial" w:cs="Arial"/>
          <w:b/>
          <w:bCs/>
          <w:sz w:val="24"/>
          <w:szCs w:val="24"/>
          <w:lang w:val="es-MX" w:eastAsia="es-MX"/>
        </w:rPr>
      </w:pPr>
    </w:p>
    <w:p w14:paraId="77395B51" w14:textId="77777777" w:rsidR="00DD7FAA" w:rsidRDefault="00DD7FAA" w:rsidP="00465755">
      <w:pPr>
        <w:autoSpaceDE w:val="0"/>
        <w:autoSpaceDN w:val="0"/>
        <w:adjustRightInd w:val="0"/>
        <w:rPr>
          <w:rFonts w:ascii="Arial" w:hAnsi="Arial" w:cs="Arial"/>
          <w:b/>
          <w:bCs/>
          <w:sz w:val="24"/>
          <w:szCs w:val="24"/>
          <w:lang w:val="es-MX" w:eastAsia="es-MX"/>
        </w:rPr>
      </w:pPr>
    </w:p>
    <w:p w14:paraId="6E71182D" w14:textId="77777777" w:rsidR="00DD7FAA" w:rsidRDefault="00DD7FAA" w:rsidP="00465755">
      <w:pPr>
        <w:autoSpaceDE w:val="0"/>
        <w:autoSpaceDN w:val="0"/>
        <w:adjustRightInd w:val="0"/>
        <w:rPr>
          <w:rFonts w:ascii="Arial" w:hAnsi="Arial" w:cs="Arial"/>
          <w:b/>
          <w:bCs/>
          <w:sz w:val="24"/>
          <w:szCs w:val="24"/>
          <w:lang w:val="es-MX" w:eastAsia="es-MX"/>
        </w:rPr>
      </w:pPr>
    </w:p>
    <w:p w14:paraId="03B969F7" w14:textId="77777777" w:rsidR="00DD7FAA" w:rsidRDefault="00DD7FAA" w:rsidP="00465755">
      <w:pPr>
        <w:autoSpaceDE w:val="0"/>
        <w:autoSpaceDN w:val="0"/>
        <w:adjustRightInd w:val="0"/>
        <w:rPr>
          <w:rFonts w:ascii="Arial" w:hAnsi="Arial" w:cs="Arial"/>
          <w:b/>
          <w:bCs/>
          <w:sz w:val="24"/>
          <w:szCs w:val="24"/>
          <w:lang w:val="es-MX" w:eastAsia="es-MX"/>
        </w:rPr>
      </w:pPr>
    </w:p>
    <w:p w14:paraId="7B22E6B1" w14:textId="77777777" w:rsidR="00DD7FAA" w:rsidRDefault="00DD7FAA" w:rsidP="00465755">
      <w:pPr>
        <w:autoSpaceDE w:val="0"/>
        <w:autoSpaceDN w:val="0"/>
        <w:adjustRightInd w:val="0"/>
        <w:rPr>
          <w:rFonts w:ascii="Arial" w:hAnsi="Arial" w:cs="Arial"/>
          <w:b/>
          <w:bCs/>
          <w:sz w:val="24"/>
          <w:szCs w:val="24"/>
          <w:lang w:val="es-MX" w:eastAsia="es-MX"/>
        </w:rPr>
      </w:pPr>
    </w:p>
    <w:p w14:paraId="04F91CD3"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63D37C54" w14:textId="77777777" w:rsidR="00465755" w:rsidRDefault="00B80E51"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1D15BF00" wp14:editId="664D345F">
                <wp:simplePos x="0" y="0"/>
                <wp:positionH relativeFrom="column">
                  <wp:align>center</wp:align>
                </wp:positionH>
                <wp:positionV relativeFrom="paragraph">
                  <wp:posOffset>175260</wp:posOffset>
                </wp:positionV>
                <wp:extent cx="8305800" cy="3648075"/>
                <wp:effectExtent l="0" t="0" r="0" b="0"/>
                <wp:wrapNone/>
                <wp:docPr id="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085F93D1"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Considerando que el Licenciado en Administración tenga una base sólida sobre aspectos matemáticos, se plantea que el estudiante conozca los antecedentes, así como los principales modelos lineales y sus representaciones gráficas para el apoyo en la aplicación a los modelos de oferta y demanda, analizando el concepto de ingreso, costo, punto de equilibrio, equilibrio en el mercado, así como la solución de sistemas de ecuaciones para su aplicación en los conceptos anteriores. </w:t>
                            </w:r>
                          </w:p>
                          <w:p w14:paraId="55B67026" w14:textId="77777777" w:rsidR="00504974" w:rsidRDefault="00504974" w:rsidP="00504974">
                            <w:pPr>
                              <w:pStyle w:val="Sinespaciado"/>
                              <w:jc w:val="both"/>
                              <w:rPr>
                                <w:rFonts w:ascii="Arial" w:hAnsi="Arial" w:cs="Arial"/>
                                <w:color w:val="000000"/>
                              </w:rPr>
                            </w:pPr>
                          </w:p>
                          <w:p w14:paraId="52F9369F"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La aplicación de matrices y cálculo diferencial como un principio a la programación administrativa en el análisis insumo-producto, ya que en el análisis matemático en Administración y Economía trata frecuentemente de cambios. El análisis marginal es quizá la aplicación más directa del Cálculo en las ciencias administrativas y económicas; la relación de cambio marginal, o sea, la variación en el margen se expresa analíticamente como la primera derivada. </w:t>
                            </w:r>
                          </w:p>
                          <w:p w14:paraId="3DB16347" w14:textId="77777777" w:rsidR="00504974" w:rsidRDefault="00504974" w:rsidP="00504974">
                            <w:pPr>
                              <w:pStyle w:val="Sinespaciado"/>
                              <w:jc w:val="both"/>
                              <w:rPr>
                                <w:rFonts w:ascii="Arial" w:hAnsi="Arial" w:cs="Arial"/>
                                <w:color w:val="000000"/>
                              </w:rPr>
                            </w:pPr>
                          </w:p>
                          <w:p w14:paraId="593A7BC0" w14:textId="77777777" w:rsidR="00504974" w:rsidRDefault="00504974" w:rsidP="00504974">
                            <w:pPr>
                              <w:rPr>
                                <w:rFonts w:ascii="Arial" w:hAnsi="Arial" w:cs="Arial"/>
                                <w:color w:val="000000"/>
                                <w:sz w:val="22"/>
                                <w:szCs w:val="22"/>
                              </w:rPr>
                            </w:pPr>
                            <w:r w:rsidRPr="00504974">
                              <w:rPr>
                                <w:rFonts w:ascii="Arial" w:hAnsi="Arial" w:cs="Arial"/>
                                <w:color w:val="000000"/>
                                <w:sz w:val="22"/>
                                <w:szCs w:val="22"/>
                              </w:rPr>
                              <w:t xml:space="preserve">En la Economía y la Administración puede utilizarse la integración para establecer la función de costo total cuando se da la función de costo marginal; para establecer la función de ingreso total cuando se conoce la función de ingreso marginal; etc. </w:t>
                            </w:r>
                          </w:p>
                          <w:p w14:paraId="33AA503D" w14:textId="77777777" w:rsidR="00504974" w:rsidRDefault="00504974" w:rsidP="00504974">
                            <w:pPr>
                              <w:rPr>
                                <w:rFonts w:ascii="Arial" w:hAnsi="Arial" w:cs="Arial"/>
                                <w:color w:val="000000"/>
                                <w:sz w:val="22"/>
                                <w:szCs w:val="22"/>
                              </w:rPr>
                            </w:pPr>
                          </w:p>
                          <w:p w14:paraId="27D505AF" w14:textId="77777777" w:rsidR="008B02E2" w:rsidRPr="00504974" w:rsidRDefault="00504974" w:rsidP="00504974">
                            <w:pPr>
                              <w:rPr>
                                <w:sz w:val="22"/>
                                <w:szCs w:val="22"/>
                              </w:rPr>
                            </w:pPr>
                            <w:r w:rsidRPr="00504974">
                              <w:rPr>
                                <w:rFonts w:ascii="Arial" w:hAnsi="Arial" w:cs="Arial"/>
                                <w:color w:val="000000"/>
                                <w:sz w:val="22"/>
                                <w:szCs w:val="22"/>
                              </w:rPr>
                              <w:t>Esta asignatura es el inicio de la aplicación de los modelos matemáticos en los conceptos económicos, así como en una cadena de asignaturas que proporcionan los conocimientos, habilidades y actitudes que propicien el desarrollo del Licenciado en Administración.</w:t>
                            </w:r>
                          </w:p>
                          <w:p w14:paraId="3247D607"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5BF00"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PhGQIAADMEAAAOAAAAZHJzL2Uyb0RvYy54bWysU9tu2zAMfR+wfxD0vthJkzY14hRdugwD&#10;ugvQ7QMUWY6FyaJGKbG7rx8lu2l2exmmB0EUpUPy8HB107eGHRV6Dbbk00nOmbISKm33Jf/yeftq&#10;yZkPwlbCgFUlf1Se36xfvlh1rlAzaMBUChmBWF90ruRNCK7IMi8b1Qo/AacsOWvAVgQycZ9VKDpC&#10;b002y/PLrAOsHIJU3tPt3eDk64Rf10qGj3XtVWCm5JRbSDumfRf3bL0SxR6Fa7Qc0xD/kEUrtKWg&#10;J6g7EQQ7oP4NqtUSwUMdJhLaDOpaS5VqoGqm+S/VPDTCqVQLkePdiSb//2Dlh+OD+4Qs9K+hpwam&#10;Iry7B/nVMwubRti9ukWErlGiosDTSFnWOV+MXyPVvvARZNe9h4qaLA4BElBfYxtZoToZoVMDHk+k&#10;qz4wSZfLi3yxzMklyXdxOV/mV4sUQxRP3x368FZBy+Kh5EhdTfDieO9DTEcUT09iNA9GV1ttTDJw&#10;v9sYZEdBCtimNaL/9MxY1pX8ejFbDAz8FSJP608QrQ4kZaNbqun0SBSRtze2SkILQpvhTCkbOxIZ&#10;uRtYDP2uZ7oaWY687qB6JGYRBuXSpNGhAfzOWUeqLbn/dhCoODPvLHXnejqfR5knY764mpGB557d&#10;uUdYSVAlD5wNx00YRuPgUO8bijTowcItdbTWievnrMb0SZmpBeMURemf2+nV86yvfwAAAP//AwBQ&#10;SwMEFAAGAAgAAAAhADKUiTfeAAAACAEAAA8AAABkcnMvZG93bnJldi54bWxMj8FOwzAQRO9I/IO1&#10;SFwQtZuiNIQ4FUICwa2UqlzdeJtE2Otgu2n4e9wTHGdnNfOmWk3WsBF96B1JmM8EMKTG6Z5aCduP&#10;59sCWIiKtDKOUMIPBljVlxeVKrU70TuOm9iyFEKhVBK6GIeS89B0aFWYuQEpeQfnrYpJ+pZrr04p&#10;3BqeCZFzq3pKDZ0a8KnD5mtztBKKu9fxM7wt1rsmP5j7eLMcX769lNdX0+MDsIhT/HuGM35Chzox&#10;7d2RdGBGQhoSJWTLHNjZXYgiXfYScpHNgdcV/z+g/gUAAP//AwBQSwECLQAUAAYACAAAACEAtoM4&#10;kv4AAADhAQAAEwAAAAAAAAAAAAAAAAAAAAAAW0NvbnRlbnRfVHlwZXNdLnhtbFBLAQItABQABgAI&#10;AAAAIQA4/SH/1gAAAJQBAAALAAAAAAAAAAAAAAAAAC8BAABfcmVscy8ucmVsc1BLAQItABQABgAI&#10;AAAAIQATrhPhGQIAADMEAAAOAAAAAAAAAAAAAAAAAC4CAABkcnMvZTJvRG9jLnhtbFBLAQItABQA&#10;BgAIAAAAIQAylIk33gAAAAgBAAAPAAAAAAAAAAAAAAAAAHMEAABkcnMvZG93bnJldi54bWxQSwUG&#10;AAAAAAQABADzAAAAfgUAAAAA&#10;">
                <v:textbox>
                  <w:txbxContent>
                    <w:p w14:paraId="085F93D1"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Considerando que el Licenciado en Administración tenga una base sólida sobre aspectos matemáticos, se plantea que el estudiante conozca los antecedentes, así como los principales modelos lineales y sus representaciones gráficas para el apoyo en la aplicación a los modelos de oferta y demanda, analizando el concepto de ingreso, costo, punto de equilibrio, equilibrio en el mercado, así como la solución de sistemas de ecuaciones para su aplicación en los conceptos anteriores. </w:t>
                      </w:r>
                    </w:p>
                    <w:p w14:paraId="55B67026" w14:textId="77777777" w:rsidR="00504974" w:rsidRDefault="00504974" w:rsidP="00504974">
                      <w:pPr>
                        <w:pStyle w:val="Sinespaciado"/>
                        <w:jc w:val="both"/>
                        <w:rPr>
                          <w:rFonts w:ascii="Arial" w:hAnsi="Arial" w:cs="Arial"/>
                          <w:color w:val="000000"/>
                        </w:rPr>
                      </w:pPr>
                    </w:p>
                    <w:p w14:paraId="52F9369F" w14:textId="77777777" w:rsidR="00504974" w:rsidRDefault="00504974" w:rsidP="00504974">
                      <w:pPr>
                        <w:pStyle w:val="Sinespaciado"/>
                        <w:jc w:val="both"/>
                        <w:rPr>
                          <w:rFonts w:ascii="Arial" w:hAnsi="Arial" w:cs="Arial"/>
                          <w:color w:val="000000"/>
                        </w:rPr>
                      </w:pPr>
                      <w:r w:rsidRPr="00B42358">
                        <w:rPr>
                          <w:rFonts w:ascii="Arial" w:hAnsi="Arial" w:cs="Arial"/>
                          <w:color w:val="000000"/>
                        </w:rPr>
                        <w:t xml:space="preserve">La aplicación de matrices y cálculo diferencial como un principio a la programación administrativa en el análisis insumo-producto, ya que en el análisis matemático en Administración y Economía trata frecuentemente de cambios. El análisis marginal es quizá la aplicación más directa del Cálculo en las ciencias administrativas y económicas; la relación de cambio marginal, o sea, la variación en el margen se expresa analíticamente como la primera derivada. </w:t>
                      </w:r>
                    </w:p>
                    <w:p w14:paraId="3DB16347" w14:textId="77777777" w:rsidR="00504974" w:rsidRDefault="00504974" w:rsidP="00504974">
                      <w:pPr>
                        <w:pStyle w:val="Sinespaciado"/>
                        <w:jc w:val="both"/>
                        <w:rPr>
                          <w:rFonts w:ascii="Arial" w:hAnsi="Arial" w:cs="Arial"/>
                          <w:color w:val="000000"/>
                        </w:rPr>
                      </w:pPr>
                    </w:p>
                    <w:p w14:paraId="593A7BC0" w14:textId="77777777" w:rsidR="00504974" w:rsidRDefault="00504974" w:rsidP="00504974">
                      <w:pPr>
                        <w:rPr>
                          <w:rFonts w:ascii="Arial" w:hAnsi="Arial" w:cs="Arial"/>
                          <w:color w:val="000000"/>
                          <w:sz w:val="22"/>
                          <w:szCs w:val="22"/>
                        </w:rPr>
                      </w:pPr>
                      <w:r w:rsidRPr="00504974">
                        <w:rPr>
                          <w:rFonts w:ascii="Arial" w:hAnsi="Arial" w:cs="Arial"/>
                          <w:color w:val="000000"/>
                          <w:sz w:val="22"/>
                          <w:szCs w:val="22"/>
                        </w:rPr>
                        <w:t xml:space="preserve">En la Economía y la Administración puede utilizarse la integración para establecer la función de costo total cuando se da la función de costo marginal; para establecer la función de ingreso total cuando se conoce la función de ingreso marginal; etc. </w:t>
                      </w:r>
                    </w:p>
                    <w:p w14:paraId="33AA503D" w14:textId="77777777" w:rsidR="00504974" w:rsidRDefault="00504974" w:rsidP="00504974">
                      <w:pPr>
                        <w:rPr>
                          <w:rFonts w:ascii="Arial" w:hAnsi="Arial" w:cs="Arial"/>
                          <w:color w:val="000000"/>
                          <w:sz w:val="22"/>
                          <w:szCs w:val="22"/>
                        </w:rPr>
                      </w:pPr>
                    </w:p>
                    <w:p w14:paraId="27D505AF" w14:textId="77777777" w:rsidR="008B02E2" w:rsidRPr="00504974" w:rsidRDefault="00504974" w:rsidP="00504974">
                      <w:pPr>
                        <w:rPr>
                          <w:sz w:val="22"/>
                          <w:szCs w:val="22"/>
                        </w:rPr>
                      </w:pPr>
                      <w:r w:rsidRPr="00504974">
                        <w:rPr>
                          <w:rFonts w:ascii="Arial" w:hAnsi="Arial" w:cs="Arial"/>
                          <w:color w:val="000000"/>
                          <w:sz w:val="22"/>
                          <w:szCs w:val="22"/>
                        </w:rPr>
                        <w:t>Esta asignatura es el inicio de la aplicación de los modelos matemáticos en los conceptos económicos, así como en una cadena de asignaturas que proporcionan los conocimientos, habilidades y actitudes que propicien el desarrollo del Licenciado en Administración.</w:t>
                      </w:r>
                    </w:p>
                    <w:p w14:paraId="3247D607" w14:textId="77777777" w:rsidR="008B02E2" w:rsidRDefault="008B02E2" w:rsidP="00465755"/>
                  </w:txbxContent>
                </v:textbox>
              </v:shape>
            </w:pict>
          </mc:Fallback>
        </mc:AlternateContent>
      </w:r>
    </w:p>
    <w:p w14:paraId="43558CC4" w14:textId="77777777" w:rsidR="00465755" w:rsidRDefault="00465755" w:rsidP="00465755">
      <w:pPr>
        <w:autoSpaceDE w:val="0"/>
        <w:autoSpaceDN w:val="0"/>
        <w:adjustRightInd w:val="0"/>
        <w:rPr>
          <w:rFonts w:ascii="Arial" w:hAnsi="Arial" w:cs="Arial"/>
          <w:b/>
          <w:bCs/>
          <w:sz w:val="24"/>
          <w:szCs w:val="24"/>
          <w:lang w:val="es-MX" w:eastAsia="es-MX"/>
        </w:rPr>
      </w:pPr>
    </w:p>
    <w:p w14:paraId="44060468" w14:textId="77777777" w:rsidR="00465755" w:rsidRDefault="00465755" w:rsidP="00465755">
      <w:pPr>
        <w:autoSpaceDE w:val="0"/>
        <w:autoSpaceDN w:val="0"/>
        <w:adjustRightInd w:val="0"/>
        <w:rPr>
          <w:rFonts w:ascii="Arial" w:hAnsi="Arial" w:cs="Arial"/>
          <w:sz w:val="24"/>
          <w:szCs w:val="24"/>
          <w:lang w:val="es-MX" w:eastAsia="es-MX"/>
        </w:rPr>
      </w:pPr>
    </w:p>
    <w:p w14:paraId="35E3F561" w14:textId="77777777" w:rsidR="00465755" w:rsidRDefault="00465755" w:rsidP="00465755">
      <w:pPr>
        <w:autoSpaceDE w:val="0"/>
        <w:autoSpaceDN w:val="0"/>
        <w:adjustRightInd w:val="0"/>
        <w:rPr>
          <w:rFonts w:ascii="Arial" w:hAnsi="Arial" w:cs="Arial"/>
          <w:b/>
          <w:bCs/>
          <w:sz w:val="24"/>
          <w:szCs w:val="24"/>
          <w:lang w:val="es-MX" w:eastAsia="es-MX"/>
        </w:rPr>
      </w:pPr>
    </w:p>
    <w:p w14:paraId="05495DCA" w14:textId="77777777" w:rsidR="00465755" w:rsidRDefault="00465755" w:rsidP="00465755">
      <w:pPr>
        <w:autoSpaceDE w:val="0"/>
        <w:autoSpaceDN w:val="0"/>
        <w:adjustRightInd w:val="0"/>
        <w:rPr>
          <w:rFonts w:ascii="Arial" w:hAnsi="Arial" w:cs="Arial"/>
          <w:b/>
          <w:bCs/>
          <w:sz w:val="24"/>
          <w:szCs w:val="24"/>
          <w:lang w:val="es-MX" w:eastAsia="es-MX"/>
        </w:rPr>
      </w:pPr>
    </w:p>
    <w:p w14:paraId="6A9FAFCC" w14:textId="77777777" w:rsidR="00465755" w:rsidRDefault="00465755" w:rsidP="00465755">
      <w:pPr>
        <w:autoSpaceDE w:val="0"/>
        <w:autoSpaceDN w:val="0"/>
        <w:adjustRightInd w:val="0"/>
        <w:rPr>
          <w:rFonts w:ascii="Arial" w:hAnsi="Arial" w:cs="Arial"/>
          <w:b/>
          <w:bCs/>
          <w:sz w:val="24"/>
          <w:szCs w:val="24"/>
          <w:lang w:val="es-MX" w:eastAsia="es-MX"/>
        </w:rPr>
      </w:pPr>
    </w:p>
    <w:p w14:paraId="0B2825C4" w14:textId="77777777" w:rsidR="00C6784F" w:rsidRDefault="00C6784F" w:rsidP="00465755">
      <w:pPr>
        <w:autoSpaceDE w:val="0"/>
        <w:autoSpaceDN w:val="0"/>
        <w:adjustRightInd w:val="0"/>
        <w:rPr>
          <w:rFonts w:ascii="Arial" w:hAnsi="Arial" w:cs="Arial"/>
          <w:b/>
          <w:bCs/>
          <w:sz w:val="24"/>
          <w:szCs w:val="24"/>
          <w:lang w:val="es-MX" w:eastAsia="es-MX"/>
        </w:rPr>
      </w:pPr>
    </w:p>
    <w:p w14:paraId="1E3D7EF6" w14:textId="77777777" w:rsidR="00465755" w:rsidRDefault="00465755" w:rsidP="00465755">
      <w:pPr>
        <w:autoSpaceDE w:val="0"/>
        <w:autoSpaceDN w:val="0"/>
        <w:adjustRightInd w:val="0"/>
        <w:rPr>
          <w:rFonts w:ascii="Arial" w:hAnsi="Arial" w:cs="Arial"/>
          <w:b/>
          <w:bCs/>
          <w:sz w:val="24"/>
          <w:szCs w:val="24"/>
          <w:lang w:val="es-MX" w:eastAsia="es-MX"/>
        </w:rPr>
      </w:pPr>
    </w:p>
    <w:p w14:paraId="383C6408" w14:textId="77777777" w:rsidR="00817EBC" w:rsidRDefault="00817EBC" w:rsidP="00571382">
      <w:pPr>
        <w:autoSpaceDE w:val="0"/>
        <w:autoSpaceDN w:val="0"/>
        <w:adjustRightInd w:val="0"/>
        <w:rPr>
          <w:rFonts w:ascii="Arial" w:hAnsi="Arial" w:cs="Arial"/>
          <w:b/>
          <w:bCs/>
          <w:sz w:val="24"/>
          <w:szCs w:val="24"/>
          <w:lang w:val="es-MX" w:eastAsia="es-MX"/>
        </w:rPr>
      </w:pPr>
    </w:p>
    <w:p w14:paraId="7FD65760" w14:textId="77777777" w:rsidR="00817EBC" w:rsidRDefault="00817EBC" w:rsidP="00571382">
      <w:pPr>
        <w:autoSpaceDE w:val="0"/>
        <w:autoSpaceDN w:val="0"/>
        <w:adjustRightInd w:val="0"/>
        <w:rPr>
          <w:rFonts w:ascii="Arial" w:hAnsi="Arial" w:cs="Arial"/>
          <w:b/>
          <w:bCs/>
          <w:sz w:val="24"/>
          <w:szCs w:val="24"/>
          <w:lang w:val="es-MX" w:eastAsia="es-MX"/>
        </w:rPr>
      </w:pPr>
    </w:p>
    <w:p w14:paraId="5CE30139" w14:textId="77777777" w:rsidR="00817EBC" w:rsidRDefault="00817EBC" w:rsidP="00571382">
      <w:pPr>
        <w:autoSpaceDE w:val="0"/>
        <w:autoSpaceDN w:val="0"/>
        <w:adjustRightInd w:val="0"/>
        <w:rPr>
          <w:rFonts w:ascii="Arial" w:hAnsi="Arial" w:cs="Arial"/>
          <w:b/>
          <w:bCs/>
          <w:sz w:val="24"/>
          <w:szCs w:val="24"/>
          <w:lang w:val="es-MX" w:eastAsia="es-MX"/>
        </w:rPr>
      </w:pPr>
    </w:p>
    <w:p w14:paraId="0BB2D196" w14:textId="77777777" w:rsidR="00817EBC" w:rsidRDefault="00817EBC" w:rsidP="00571382">
      <w:pPr>
        <w:autoSpaceDE w:val="0"/>
        <w:autoSpaceDN w:val="0"/>
        <w:adjustRightInd w:val="0"/>
        <w:rPr>
          <w:rFonts w:ascii="Arial" w:hAnsi="Arial" w:cs="Arial"/>
          <w:b/>
          <w:bCs/>
          <w:sz w:val="24"/>
          <w:szCs w:val="24"/>
          <w:lang w:val="es-MX" w:eastAsia="es-MX"/>
        </w:rPr>
      </w:pPr>
    </w:p>
    <w:p w14:paraId="661F0DDA" w14:textId="77777777" w:rsidR="00817EBC" w:rsidRDefault="00817EBC" w:rsidP="00571382">
      <w:pPr>
        <w:autoSpaceDE w:val="0"/>
        <w:autoSpaceDN w:val="0"/>
        <w:adjustRightInd w:val="0"/>
        <w:rPr>
          <w:rFonts w:ascii="Arial" w:hAnsi="Arial" w:cs="Arial"/>
          <w:b/>
          <w:bCs/>
          <w:sz w:val="24"/>
          <w:szCs w:val="24"/>
          <w:lang w:val="es-MX" w:eastAsia="es-MX"/>
        </w:rPr>
      </w:pPr>
    </w:p>
    <w:p w14:paraId="50636466" w14:textId="77777777" w:rsidR="00817EBC" w:rsidRDefault="00817EBC" w:rsidP="00571382">
      <w:pPr>
        <w:autoSpaceDE w:val="0"/>
        <w:autoSpaceDN w:val="0"/>
        <w:adjustRightInd w:val="0"/>
        <w:rPr>
          <w:rFonts w:ascii="Arial" w:hAnsi="Arial" w:cs="Arial"/>
          <w:b/>
          <w:bCs/>
          <w:sz w:val="24"/>
          <w:szCs w:val="24"/>
          <w:lang w:val="es-MX" w:eastAsia="es-MX"/>
        </w:rPr>
      </w:pPr>
    </w:p>
    <w:p w14:paraId="100F6EBB" w14:textId="77777777" w:rsidR="00817EBC" w:rsidRDefault="00817EBC" w:rsidP="00571382">
      <w:pPr>
        <w:autoSpaceDE w:val="0"/>
        <w:autoSpaceDN w:val="0"/>
        <w:adjustRightInd w:val="0"/>
        <w:rPr>
          <w:rFonts w:ascii="Arial" w:hAnsi="Arial" w:cs="Arial"/>
          <w:b/>
          <w:bCs/>
          <w:sz w:val="24"/>
          <w:szCs w:val="24"/>
          <w:lang w:val="es-MX" w:eastAsia="es-MX"/>
        </w:rPr>
      </w:pPr>
    </w:p>
    <w:p w14:paraId="3B17AEF6" w14:textId="77777777" w:rsidR="00817EBC" w:rsidRDefault="00817EBC" w:rsidP="00571382">
      <w:pPr>
        <w:autoSpaceDE w:val="0"/>
        <w:autoSpaceDN w:val="0"/>
        <w:adjustRightInd w:val="0"/>
        <w:rPr>
          <w:rFonts w:ascii="Arial" w:hAnsi="Arial" w:cs="Arial"/>
          <w:b/>
          <w:bCs/>
          <w:sz w:val="24"/>
          <w:szCs w:val="24"/>
          <w:lang w:val="es-MX" w:eastAsia="es-MX"/>
        </w:rPr>
      </w:pPr>
    </w:p>
    <w:p w14:paraId="169FE198" w14:textId="77777777" w:rsidR="00817EBC" w:rsidRDefault="00817EBC" w:rsidP="00571382">
      <w:pPr>
        <w:autoSpaceDE w:val="0"/>
        <w:autoSpaceDN w:val="0"/>
        <w:adjustRightInd w:val="0"/>
        <w:rPr>
          <w:rFonts w:ascii="Arial" w:hAnsi="Arial" w:cs="Arial"/>
          <w:b/>
          <w:bCs/>
          <w:sz w:val="24"/>
          <w:szCs w:val="24"/>
          <w:lang w:val="es-MX" w:eastAsia="es-MX"/>
        </w:rPr>
      </w:pPr>
    </w:p>
    <w:p w14:paraId="0E9E4FF9" w14:textId="77777777" w:rsidR="00817EBC" w:rsidRDefault="00817EBC" w:rsidP="00571382">
      <w:pPr>
        <w:autoSpaceDE w:val="0"/>
        <w:autoSpaceDN w:val="0"/>
        <w:adjustRightInd w:val="0"/>
        <w:rPr>
          <w:rFonts w:ascii="Arial" w:hAnsi="Arial" w:cs="Arial"/>
          <w:b/>
          <w:bCs/>
          <w:sz w:val="24"/>
          <w:szCs w:val="24"/>
          <w:lang w:val="es-MX" w:eastAsia="es-MX"/>
        </w:rPr>
      </w:pPr>
    </w:p>
    <w:p w14:paraId="6A6ECF6F" w14:textId="77777777" w:rsidR="00817EBC" w:rsidRDefault="00817EBC" w:rsidP="00571382">
      <w:pPr>
        <w:autoSpaceDE w:val="0"/>
        <w:autoSpaceDN w:val="0"/>
        <w:adjustRightInd w:val="0"/>
        <w:rPr>
          <w:rFonts w:ascii="Arial" w:hAnsi="Arial" w:cs="Arial"/>
          <w:b/>
          <w:bCs/>
          <w:sz w:val="24"/>
          <w:szCs w:val="24"/>
          <w:lang w:val="es-MX" w:eastAsia="es-MX"/>
        </w:rPr>
      </w:pPr>
    </w:p>
    <w:p w14:paraId="3818B635" w14:textId="77777777" w:rsidR="00817EBC" w:rsidRDefault="00817EBC" w:rsidP="00571382">
      <w:pPr>
        <w:autoSpaceDE w:val="0"/>
        <w:autoSpaceDN w:val="0"/>
        <w:adjustRightInd w:val="0"/>
        <w:rPr>
          <w:rFonts w:ascii="Arial" w:hAnsi="Arial" w:cs="Arial"/>
          <w:b/>
          <w:bCs/>
          <w:sz w:val="24"/>
          <w:szCs w:val="24"/>
          <w:lang w:val="es-MX" w:eastAsia="es-MX"/>
        </w:rPr>
      </w:pPr>
    </w:p>
    <w:p w14:paraId="2712E3C6" w14:textId="77777777" w:rsidR="00817EBC" w:rsidRDefault="00817EBC" w:rsidP="00571382">
      <w:pPr>
        <w:autoSpaceDE w:val="0"/>
        <w:autoSpaceDN w:val="0"/>
        <w:adjustRightInd w:val="0"/>
        <w:rPr>
          <w:rFonts w:ascii="Arial" w:hAnsi="Arial" w:cs="Arial"/>
          <w:b/>
          <w:bCs/>
          <w:sz w:val="24"/>
          <w:szCs w:val="24"/>
          <w:lang w:val="es-MX" w:eastAsia="es-MX"/>
        </w:rPr>
      </w:pPr>
    </w:p>
    <w:p w14:paraId="1AB8F893" w14:textId="77777777" w:rsidR="00817EBC" w:rsidRDefault="00817EBC" w:rsidP="00571382">
      <w:pPr>
        <w:autoSpaceDE w:val="0"/>
        <w:autoSpaceDN w:val="0"/>
        <w:adjustRightInd w:val="0"/>
        <w:rPr>
          <w:rFonts w:ascii="Arial" w:hAnsi="Arial" w:cs="Arial"/>
          <w:b/>
          <w:bCs/>
          <w:sz w:val="24"/>
          <w:szCs w:val="24"/>
          <w:lang w:val="es-MX" w:eastAsia="es-MX"/>
        </w:rPr>
      </w:pPr>
    </w:p>
    <w:p w14:paraId="4524EA7B" w14:textId="77777777" w:rsidR="00817EBC" w:rsidRDefault="00817EBC" w:rsidP="00571382">
      <w:pPr>
        <w:autoSpaceDE w:val="0"/>
        <w:autoSpaceDN w:val="0"/>
        <w:adjustRightInd w:val="0"/>
        <w:rPr>
          <w:rFonts w:ascii="Arial" w:hAnsi="Arial" w:cs="Arial"/>
          <w:b/>
          <w:bCs/>
          <w:sz w:val="24"/>
          <w:szCs w:val="24"/>
          <w:lang w:val="es-MX" w:eastAsia="es-MX"/>
        </w:rPr>
      </w:pPr>
    </w:p>
    <w:p w14:paraId="34444AAC" w14:textId="77777777" w:rsidR="00817EBC" w:rsidRDefault="00817EBC" w:rsidP="00571382">
      <w:pPr>
        <w:autoSpaceDE w:val="0"/>
        <w:autoSpaceDN w:val="0"/>
        <w:adjustRightInd w:val="0"/>
        <w:rPr>
          <w:rFonts w:ascii="Arial" w:hAnsi="Arial" w:cs="Arial"/>
          <w:b/>
          <w:bCs/>
          <w:sz w:val="24"/>
          <w:szCs w:val="24"/>
          <w:lang w:val="es-MX" w:eastAsia="es-MX"/>
        </w:rPr>
      </w:pPr>
    </w:p>
    <w:p w14:paraId="3AF18818" w14:textId="77777777" w:rsidR="00817EBC" w:rsidRDefault="00817EBC" w:rsidP="00571382">
      <w:pPr>
        <w:autoSpaceDE w:val="0"/>
        <w:autoSpaceDN w:val="0"/>
        <w:adjustRightInd w:val="0"/>
        <w:rPr>
          <w:rFonts w:ascii="Arial" w:hAnsi="Arial" w:cs="Arial"/>
          <w:b/>
          <w:bCs/>
          <w:sz w:val="24"/>
          <w:szCs w:val="24"/>
          <w:lang w:val="es-MX" w:eastAsia="es-MX"/>
        </w:rPr>
      </w:pPr>
    </w:p>
    <w:p w14:paraId="5EFED1DD" w14:textId="77777777" w:rsidR="00817EBC" w:rsidRDefault="00817EBC" w:rsidP="00571382">
      <w:pPr>
        <w:autoSpaceDE w:val="0"/>
        <w:autoSpaceDN w:val="0"/>
        <w:adjustRightInd w:val="0"/>
        <w:rPr>
          <w:rFonts w:ascii="Arial" w:hAnsi="Arial" w:cs="Arial"/>
          <w:b/>
          <w:bCs/>
          <w:sz w:val="24"/>
          <w:szCs w:val="24"/>
          <w:lang w:val="es-MX" w:eastAsia="es-MX"/>
        </w:rPr>
      </w:pPr>
    </w:p>
    <w:p w14:paraId="70C6009F" w14:textId="77777777" w:rsidR="00DD7FAA" w:rsidRDefault="00DD7FAA" w:rsidP="00571382">
      <w:pPr>
        <w:autoSpaceDE w:val="0"/>
        <w:autoSpaceDN w:val="0"/>
        <w:adjustRightInd w:val="0"/>
        <w:rPr>
          <w:rFonts w:ascii="Arial" w:hAnsi="Arial" w:cs="Arial"/>
          <w:b/>
          <w:bCs/>
          <w:sz w:val="24"/>
          <w:szCs w:val="24"/>
          <w:lang w:val="es-MX" w:eastAsia="es-MX"/>
        </w:rPr>
      </w:pPr>
    </w:p>
    <w:p w14:paraId="7712BED5" w14:textId="77777777" w:rsidR="00DD7FAA" w:rsidRDefault="00DD7FAA" w:rsidP="00571382">
      <w:pPr>
        <w:autoSpaceDE w:val="0"/>
        <w:autoSpaceDN w:val="0"/>
        <w:adjustRightInd w:val="0"/>
        <w:rPr>
          <w:rFonts w:ascii="Arial" w:hAnsi="Arial" w:cs="Arial"/>
          <w:b/>
          <w:bCs/>
          <w:sz w:val="24"/>
          <w:szCs w:val="24"/>
          <w:lang w:val="es-MX" w:eastAsia="es-MX"/>
        </w:rPr>
      </w:pPr>
    </w:p>
    <w:p w14:paraId="252FE0F3" w14:textId="77777777" w:rsidR="00DD7FAA" w:rsidRDefault="00DD7FAA" w:rsidP="00571382">
      <w:pPr>
        <w:autoSpaceDE w:val="0"/>
        <w:autoSpaceDN w:val="0"/>
        <w:adjustRightInd w:val="0"/>
        <w:rPr>
          <w:rFonts w:ascii="Arial" w:hAnsi="Arial" w:cs="Arial"/>
          <w:b/>
          <w:bCs/>
          <w:sz w:val="24"/>
          <w:szCs w:val="24"/>
          <w:lang w:val="es-MX" w:eastAsia="es-MX"/>
        </w:rPr>
      </w:pPr>
    </w:p>
    <w:p w14:paraId="38D58F96" w14:textId="77777777" w:rsidR="00DD7FAA" w:rsidRDefault="00DD7FAA" w:rsidP="00571382">
      <w:pPr>
        <w:autoSpaceDE w:val="0"/>
        <w:autoSpaceDN w:val="0"/>
        <w:adjustRightInd w:val="0"/>
        <w:rPr>
          <w:rFonts w:ascii="Arial" w:hAnsi="Arial" w:cs="Arial"/>
          <w:b/>
          <w:bCs/>
          <w:sz w:val="24"/>
          <w:szCs w:val="24"/>
          <w:lang w:val="es-MX" w:eastAsia="es-MX"/>
        </w:rPr>
      </w:pPr>
    </w:p>
    <w:p w14:paraId="73F24801" w14:textId="77777777" w:rsidR="00DD7FAA" w:rsidRDefault="00DD7FAA" w:rsidP="00571382">
      <w:pPr>
        <w:autoSpaceDE w:val="0"/>
        <w:autoSpaceDN w:val="0"/>
        <w:adjustRightInd w:val="0"/>
        <w:rPr>
          <w:rFonts w:ascii="Arial" w:hAnsi="Arial" w:cs="Arial"/>
          <w:b/>
          <w:bCs/>
          <w:sz w:val="24"/>
          <w:szCs w:val="24"/>
          <w:lang w:val="es-MX" w:eastAsia="es-MX"/>
        </w:rPr>
      </w:pPr>
    </w:p>
    <w:p w14:paraId="30C13863" w14:textId="77777777" w:rsidR="00DD7FAA" w:rsidRDefault="00DD7FAA" w:rsidP="00571382">
      <w:pPr>
        <w:autoSpaceDE w:val="0"/>
        <w:autoSpaceDN w:val="0"/>
        <w:adjustRightInd w:val="0"/>
        <w:rPr>
          <w:rFonts w:ascii="Arial" w:hAnsi="Arial" w:cs="Arial"/>
          <w:b/>
          <w:bCs/>
          <w:sz w:val="24"/>
          <w:szCs w:val="24"/>
          <w:lang w:val="es-MX" w:eastAsia="es-MX"/>
        </w:rPr>
      </w:pPr>
    </w:p>
    <w:p w14:paraId="7F9D08B3" w14:textId="77777777" w:rsidR="00C47EF3" w:rsidRDefault="00C47EF3" w:rsidP="00571382">
      <w:pPr>
        <w:autoSpaceDE w:val="0"/>
        <w:autoSpaceDN w:val="0"/>
        <w:adjustRightInd w:val="0"/>
        <w:rPr>
          <w:rFonts w:ascii="Arial" w:hAnsi="Arial" w:cs="Arial"/>
          <w:b/>
          <w:bCs/>
          <w:sz w:val="24"/>
          <w:szCs w:val="24"/>
          <w:lang w:val="es-MX" w:eastAsia="es-MX"/>
        </w:rPr>
      </w:pPr>
    </w:p>
    <w:p w14:paraId="4663B9F5" w14:textId="77777777" w:rsidR="00817EBC" w:rsidRDefault="00817EBC" w:rsidP="00571382">
      <w:pPr>
        <w:autoSpaceDE w:val="0"/>
        <w:autoSpaceDN w:val="0"/>
        <w:adjustRightInd w:val="0"/>
        <w:rPr>
          <w:rFonts w:ascii="Arial" w:hAnsi="Arial" w:cs="Arial"/>
          <w:b/>
          <w:bCs/>
          <w:sz w:val="24"/>
          <w:szCs w:val="24"/>
          <w:lang w:val="es-MX" w:eastAsia="es-MX"/>
        </w:rPr>
      </w:pPr>
    </w:p>
    <w:p w14:paraId="7AE1BA73"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40BAD4CC" w14:textId="77777777" w:rsidR="00571382" w:rsidRDefault="00B80E51"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3ADF0464" wp14:editId="18B84F0A">
                <wp:simplePos x="0" y="0"/>
                <wp:positionH relativeFrom="column">
                  <wp:posOffset>66675</wp:posOffset>
                </wp:positionH>
                <wp:positionV relativeFrom="paragraph">
                  <wp:posOffset>112395</wp:posOffset>
                </wp:positionV>
                <wp:extent cx="8305800" cy="1574165"/>
                <wp:effectExtent l="0" t="0" r="0" b="0"/>
                <wp:wrapNone/>
                <wp:docPr id="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2C2FBB18" w14:textId="77777777" w:rsidR="008B02E2" w:rsidRPr="00504974" w:rsidRDefault="00504974" w:rsidP="00571382">
                            <w:pPr>
                              <w:autoSpaceDE w:val="0"/>
                              <w:autoSpaceDN w:val="0"/>
                              <w:adjustRightInd w:val="0"/>
                              <w:rPr>
                                <w:rFonts w:ascii="Arial" w:hAnsi="Arial" w:cs="Arial"/>
                                <w:sz w:val="24"/>
                                <w:szCs w:val="24"/>
                                <w:lang w:val="es-MX" w:eastAsia="es-MX"/>
                              </w:rPr>
                            </w:pPr>
                            <w:r w:rsidRPr="00504974">
                              <w:rPr>
                                <w:rFonts w:ascii="Arial" w:hAnsi="Arial" w:cs="Arial"/>
                                <w:color w:val="000000"/>
                                <w:sz w:val="24"/>
                                <w:szCs w:val="24"/>
                              </w:rPr>
                              <w:t>Analiza y aplica los criterios matemáticos como funciones lineales, sistemas de ecuaciones, matrices, cálculo diferencial e integral para mejorar el análisis de las técnicas cuantitativas aplicadas a modelos económicos administrativos</w:t>
                            </w:r>
                            <w:r>
                              <w:rPr>
                                <w:rFonts w:ascii="Arial" w:hAnsi="Arial" w:cs="Arial"/>
                                <w:color w:val="00000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F0464"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6NGwIAADMEAAAOAAAAZHJzL2Uyb0RvYy54bWysU9tu2zAMfR+wfxD0vtjO4jY14hRdugwD&#10;ugvQ7QNkWbaFyaImKbG7ry8lu2l2exmmB0EUpUPy8HBzPfaKHIV1EnRJs0VKidAcaqnbkn79sn+1&#10;psR5pmumQIuSPghHr7cvX2wGU4gldKBqYQmCaFcMpqSd96ZIEsc70TO3ACM0OhuwPfNo2japLRsQ&#10;vVfJMk0vkgFsbSxw4Rze3k5Ouo34TSO4/9Q0TniiSoq5+bjbuFdhT7YbVrSWmU7yOQ32D1n0TGoM&#10;eoK6ZZ6Rg5W/QfWSW3DQ+AWHPoGmkVzEGrCaLP2lmvuOGRFrQXKcOdHk/h8s/3i8N58t8eMbGLGB&#10;sQhn7oB/c0TDrmO6FTfWwtAJVmPgLFCWDMYV89dAtStcAKmGD1Bjk9nBQwQaG9sHVrBOgujYgIcT&#10;6WL0hOPl+nWar1N0cfRl+eUqu8hjDFY8fTfW+XcCehIOJbXY1QjPjnfOh3RY8fQkRHOgZL2XSkXD&#10;ttVOWXJkqIB9XDP6T8+UJkNJr/JlPjHwV4g0rj9B9NKjlJXssabTI1YE3t7qOgrNM6mmM6as9Exk&#10;4G5i0Y/VSGRd0mUIEHitoH5AZi1MysVJw0MH9gclA6q2pO77gVlBiXqvsTtX2WoVZB6NVX65RMOe&#10;e6pzD9McoUrqKZmOOz+NxsFY2XYYadKDhhvsaCMj189ZzemjMmML5ikK0j+346vnWd8+AgAA//8D&#10;AFBLAwQUAAYACAAAACEAcY2/Ed8AAAAKAQAADwAAAGRycy9kb3ducmV2LnhtbEyPQU/DMAyF70j8&#10;h8hIXBBLt7G2lKYTQgKxGwwE16zx2orGKUnWlX+Pd4KT9fyenj+X68n2YkQfOkcK5rMEBFLtTEeN&#10;gve3x+scRIiajO4doYIfDLCuzs9KXRh3pFcct7ERXEKh0AraGIdCylC3aHWYuQGJvb3zVkeWvpHG&#10;6yOX214ukiSVVnfEF1o94EOL9df2YBXkN8/jZ9gsXz7qdN/fxqtsfPr2Sl1eTPd3ICJO8S8MJ3xG&#10;h4qZdu5AJoiedbLiJM8sA3Hyl/OcNzsFi3SVgqxK+f+F6hcAAP//AwBQSwECLQAUAAYACAAAACEA&#10;toM4kv4AAADhAQAAEwAAAAAAAAAAAAAAAAAAAAAAW0NvbnRlbnRfVHlwZXNdLnhtbFBLAQItABQA&#10;BgAIAAAAIQA4/SH/1gAAAJQBAAALAAAAAAAAAAAAAAAAAC8BAABfcmVscy8ucmVsc1BLAQItABQA&#10;BgAIAAAAIQB4l66NGwIAADMEAAAOAAAAAAAAAAAAAAAAAC4CAABkcnMvZTJvRG9jLnhtbFBLAQIt&#10;ABQABgAIAAAAIQBxjb8R3wAAAAoBAAAPAAAAAAAAAAAAAAAAAHUEAABkcnMvZG93bnJldi54bWxQ&#10;SwUGAAAAAAQABADzAAAAgQUAAAAA&#10;">
                <v:textbox>
                  <w:txbxContent>
                    <w:p w14:paraId="2C2FBB18" w14:textId="77777777" w:rsidR="008B02E2" w:rsidRPr="00504974" w:rsidRDefault="00504974" w:rsidP="00571382">
                      <w:pPr>
                        <w:autoSpaceDE w:val="0"/>
                        <w:autoSpaceDN w:val="0"/>
                        <w:adjustRightInd w:val="0"/>
                        <w:rPr>
                          <w:rFonts w:ascii="Arial" w:hAnsi="Arial" w:cs="Arial"/>
                          <w:sz w:val="24"/>
                          <w:szCs w:val="24"/>
                          <w:lang w:val="es-MX" w:eastAsia="es-MX"/>
                        </w:rPr>
                      </w:pPr>
                      <w:r w:rsidRPr="00504974">
                        <w:rPr>
                          <w:rFonts w:ascii="Arial" w:hAnsi="Arial" w:cs="Arial"/>
                          <w:color w:val="000000"/>
                          <w:sz w:val="24"/>
                          <w:szCs w:val="24"/>
                        </w:rPr>
                        <w:t>Analiza y aplica los criterios matemáticos como funciones lineales, sistemas de ecuaciones, matrices, cálculo diferencial e integral para mejorar el análisis de las técnicas cuantitativas aplicadas a modelos económicos administrativos</w:t>
                      </w:r>
                      <w:r>
                        <w:rPr>
                          <w:rFonts w:ascii="Arial" w:hAnsi="Arial" w:cs="Arial"/>
                          <w:color w:val="000000"/>
                          <w:sz w:val="24"/>
                          <w:szCs w:val="24"/>
                        </w:rPr>
                        <w:t>.</w:t>
                      </w:r>
                    </w:p>
                  </w:txbxContent>
                </v:textbox>
              </v:shape>
            </w:pict>
          </mc:Fallback>
        </mc:AlternateContent>
      </w:r>
    </w:p>
    <w:p w14:paraId="5A827C3C" w14:textId="77777777" w:rsidR="00571382" w:rsidRDefault="00571382" w:rsidP="00571382">
      <w:pPr>
        <w:autoSpaceDE w:val="0"/>
        <w:autoSpaceDN w:val="0"/>
        <w:adjustRightInd w:val="0"/>
        <w:rPr>
          <w:sz w:val="24"/>
          <w:szCs w:val="24"/>
          <w:lang w:val="es-MX" w:eastAsia="es-MX"/>
        </w:rPr>
      </w:pPr>
    </w:p>
    <w:p w14:paraId="5AE4F9BD" w14:textId="77777777" w:rsidR="00571382" w:rsidRDefault="00571382" w:rsidP="00571382">
      <w:pPr>
        <w:autoSpaceDE w:val="0"/>
        <w:autoSpaceDN w:val="0"/>
        <w:adjustRightInd w:val="0"/>
        <w:rPr>
          <w:rFonts w:ascii="Arial" w:hAnsi="Arial" w:cs="Arial"/>
          <w:b/>
          <w:bCs/>
          <w:sz w:val="24"/>
          <w:szCs w:val="24"/>
          <w:lang w:val="es-MX" w:eastAsia="es-MX"/>
        </w:rPr>
      </w:pPr>
    </w:p>
    <w:p w14:paraId="1D4DAFBD" w14:textId="77777777" w:rsidR="00571382" w:rsidRDefault="00571382" w:rsidP="00571382">
      <w:pPr>
        <w:autoSpaceDE w:val="0"/>
        <w:autoSpaceDN w:val="0"/>
        <w:adjustRightInd w:val="0"/>
        <w:rPr>
          <w:rFonts w:ascii="Arial" w:hAnsi="Arial" w:cs="Arial"/>
          <w:b/>
          <w:bCs/>
          <w:sz w:val="24"/>
          <w:szCs w:val="24"/>
          <w:lang w:val="es-MX" w:eastAsia="es-MX"/>
        </w:rPr>
      </w:pPr>
    </w:p>
    <w:p w14:paraId="485BA49A" w14:textId="77777777" w:rsidR="00571382" w:rsidRDefault="00571382" w:rsidP="00571382">
      <w:pPr>
        <w:autoSpaceDE w:val="0"/>
        <w:autoSpaceDN w:val="0"/>
        <w:adjustRightInd w:val="0"/>
        <w:rPr>
          <w:rFonts w:ascii="Arial" w:hAnsi="Arial" w:cs="Arial"/>
          <w:b/>
          <w:bCs/>
          <w:sz w:val="24"/>
          <w:szCs w:val="24"/>
          <w:lang w:val="es-MX" w:eastAsia="es-MX"/>
        </w:rPr>
      </w:pPr>
    </w:p>
    <w:p w14:paraId="7EC67199" w14:textId="77777777" w:rsidR="00571382" w:rsidRDefault="00571382" w:rsidP="00571382">
      <w:pPr>
        <w:autoSpaceDE w:val="0"/>
        <w:autoSpaceDN w:val="0"/>
        <w:adjustRightInd w:val="0"/>
        <w:rPr>
          <w:rFonts w:ascii="Arial" w:hAnsi="Arial" w:cs="Arial"/>
          <w:b/>
          <w:bCs/>
          <w:sz w:val="24"/>
          <w:szCs w:val="24"/>
          <w:lang w:val="es-MX" w:eastAsia="es-MX"/>
        </w:rPr>
      </w:pPr>
    </w:p>
    <w:p w14:paraId="1E00E9A1" w14:textId="77777777" w:rsidR="00571382" w:rsidRDefault="00571382" w:rsidP="00571382">
      <w:pPr>
        <w:autoSpaceDE w:val="0"/>
        <w:autoSpaceDN w:val="0"/>
        <w:adjustRightInd w:val="0"/>
        <w:rPr>
          <w:rFonts w:ascii="Arial" w:hAnsi="Arial" w:cs="Arial"/>
          <w:b/>
          <w:bCs/>
          <w:sz w:val="24"/>
          <w:szCs w:val="24"/>
          <w:lang w:val="es-MX" w:eastAsia="es-MX"/>
        </w:rPr>
      </w:pPr>
    </w:p>
    <w:p w14:paraId="240F8075" w14:textId="77777777" w:rsidR="00571382" w:rsidRDefault="00571382" w:rsidP="00571382">
      <w:pPr>
        <w:autoSpaceDE w:val="0"/>
        <w:autoSpaceDN w:val="0"/>
        <w:adjustRightInd w:val="0"/>
        <w:rPr>
          <w:rFonts w:ascii="Arial" w:hAnsi="Arial" w:cs="Arial"/>
          <w:b/>
          <w:bCs/>
          <w:sz w:val="24"/>
          <w:szCs w:val="24"/>
          <w:lang w:val="es-MX" w:eastAsia="es-MX"/>
        </w:rPr>
      </w:pPr>
    </w:p>
    <w:p w14:paraId="01BFE079" w14:textId="77777777" w:rsidR="00571382" w:rsidRDefault="00571382" w:rsidP="00571382">
      <w:pPr>
        <w:autoSpaceDE w:val="0"/>
        <w:autoSpaceDN w:val="0"/>
        <w:adjustRightInd w:val="0"/>
        <w:rPr>
          <w:rFonts w:ascii="Arial" w:hAnsi="Arial" w:cs="Arial"/>
          <w:b/>
          <w:bCs/>
          <w:sz w:val="24"/>
          <w:szCs w:val="24"/>
          <w:lang w:val="es-MX" w:eastAsia="es-MX"/>
        </w:rPr>
      </w:pPr>
    </w:p>
    <w:p w14:paraId="39133EE0" w14:textId="77777777" w:rsidR="00571382" w:rsidRDefault="00571382" w:rsidP="00571382">
      <w:pPr>
        <w:autoSpaceDE w:val="0"/>
        <w:autoSpaceDN w:val="0"/>
        <w:adjustRightInd w:val="0"/>
        <w:rPr>
          <w:rFonts w:ascii="Arial" w:hAnsi="Arial" w:cs="Arial"/>
          <w:b/>
          <w:bCs/>
          <w:sz w:val="24"/>
          <w:szCs w:val="24"/>
          <w:lang w:val="es-MX" w:eastAsia="es-MX"/>
        </w:rPr>
      </w:pPr>
    </w:p>
    <w:p w14:paraId="325FE4B4" w14:textId="77777777" w:rsidR="00571382" w:rsidRDefault="00571382" w:rsidP="00571382">
      <w:pPr>
        <w:autoSpaceDE w:val="0"/>
        <w:autoSpaceDN w:val="0"/>
        <w:adjustRightInd w:val="0"/>
        <w:rPr>
          <w:rFonts w:ascii="Arial" w:hAnsi="Arial" w:cs="Arial"/>
          <w:b/>
          <w:bCs/>
          <w:sz w:val="24"/>
          <w:szCs w:val="24"/>
          <w:lang w:val="es-MX" w:eastAsia="es-MX"/>
        </w:rPr>
      </w:pPr>
    </w:p>
    <w:p w14:paraId="23D5A941" w14:textId="77777777" w:rsidR="00817EBC" w:rsidRDefault="00817EBC" w:rsidP="00571382">
      <w:pPr>
        <w:autoSpaceDE w:val="0"/>
        <w:autoSpaceDN w:val="0"/>
        <w:adjustRightInd w:val="0"/>
        <w:rPr>
          <w:rFonts w:ascii="Arial" w:hAnsi="Arial" w:cs="Arial"/>
          <w:b/>
          <w:bCs/>
          <w:sz w:val="24"/>
          <w:szCs w:val="24"/>
          <w:lang w:val="es-MX" w:eastAsia="es-MX"/>
        </w:rPr>
      </w:pPr>
    </w:p>
    <w:p w14:paraId="56CAF09D" w14:textId="77777777" w:rsidR="00817EBC" w:rsidRDefault="00817EBC" w:rsidP="00571382">
      <w:pPr>
        <w:autoSpaceDE w:val="0"/>
        <w:autoSpaceDN w:val="0"/>
        <w:adjustRightInd w:val="0"/>
        <w:rPr>
          <w:rFonts w:ascii="Arial" w:hAnsi="Arial" w:cs="Arial"/>
          <w:b/>
          <w:bCs/>
          <w:sz w:val="24"/>
          <w:szCs w:val="24"/>
          <w:lang w:val="es-MX" w:eastAsia="es-MX"/>
        </w:rPr>
      </w:pPr>
    </w:p>
    <w:p w14:paraId="427D943F" w14:textId="77777777" w:rsidR="00817EBC" w:rsidRDefault="00817EBC" w:rsidP="00571382">
      <w:pPr>
        <w:autoSpaceDE w:val="0"/>
        <w:autoSpaceDN w:val="0"/>
        <w:adjustRightInd w:val="0"/>
        <w:rPr>
          <w:rFonts w:ascii="Arial" w:hAnsi="Arial" w:cs="Arial"/>
          <w:b/>
          <w:bCs/>
          <w:sz w:val="24"/>
          <w:szCs w:val="24"/>
          <w:lang w:val="es-MX" w:eastAsia="es-MX"/>
        </w:rPr>
      </w:pPr>
    </w:p>
    <w:p w14:paraId="66AD0D3A" w14:textId="77777777" w:rsidR="00817EBC" w:rsidRDefault="00817EBC" w:rsidP="00571382">
      <w:pPr>
        <w:autoSpaceDE w:val="0"/>
        <w:autoSpaceDN w:val="0"/>
        <w:adjustRightInd w:val="0"/>
        <w:rPr>
          <w:rFonts w:ascii="Arial" w:hAnsi="Arial" w:cs="Arial"/>
          <w:b/>
          <w:bCs/>
          <w:sz w:val="24"/>
          <w:szCs w:val="24"/>
          <w:lang w:val="es-MX" w:eastAsia="es-MX"/>
        </w:rPr>
      </w:pPr>
    </w:p>
    <w:p w14:paraId="17E149D5" w14:textId="77777777" w:rsidR="00817EBC" w:rsidRDefault="00817EBC" w:rsidP="00571382">
      <w:pPr>
        <w:autoSpaceDE w:val="0"/>
        <w:autoSpaceDN w:val="0"/>
        <w:adjustRightInd w:val="0"/>
        <w:rPr>
          <w:rFonts w:ascii="Arial" w:hAnsi="Arial" w:cs="Arial"/>
          <w:b/>
          <w:bCs/>
          <w:sz w:val="24"/>
          <w:szCs w:val="24"/>
          <w:lang w:val="es-MX" w:eastAsia="es-MX"/>
        </w:rPr>
      </w:pPr>
    </w:p>
    <w:p w14:paraId="38DA291A" w14:textId="77777777" w:rsidR="00817EBC" w:rsidRDefault="00817EBC" w:rsidP="00571382">
      <w:pPr>
        <w:autoSpaceDE w:val="0"/>
        <w:autoSpaceDN w:val="0"/>
        <w:adjustRightInd w:val="0"/>
        <w:rPr>
          <w:rFonts w:ascii="Arial" w:hAnsi="Arial" w:cs="Arial"/>
          <w:b/>
          <w:bCs/>
          <w:sz w:val="24"/>
          <w:szCs w:val="24"/>
          <w:lang w:val="es-MX" w:eastAsia="es-MX"/>
        </w:rPr>
      </w:pPr>
    </w:p>
    <w:p w14:paraId="2467912E" w14:textId="77777777" w:rsidR="00817EBC" w:rsidRDefault="00817EBC" w:rsidP="00571382">
      <w:pPr>
        <w:autoSpaceDE w:val="0"/>
        <w:autoSpaceDN w:val="0"/>
        <w:adjustRightInd w:val="0"/>
        <w:rPr>
          <w:rFonts w:ascii="Arial" w:hAnsi="Arial" w:cs="Arial"/>
          <w:b/>
          <w:bCs/>
          <w:sz w:val="24"/>
          <w:szCs w:val="24"/>
          <w:lang w:val="es-MX" w:eastAsia="es-MX"/>
        </w:rPr>
      </w:pPr>
    </w:p>
    <w:p w14:paraId="3439572C" w14:textId="77777777" w:rsidR="00817EBC" w:rsidRDefault="00817EBC" w:rsidP="00571382">
      <w:pPr>
        <w:autoSpaceDE w:val="0"/>
        <w:autoSpaceDN w:val="0"/>
        <w:adjustRightInd w:val="0"/>
        <w:rPr>
          <w:rFonts w:ascii="Arial" w:hAnsi="Arial" w:cs="Arial"/>
          <w:b/>
          <w:bCs/>
          <w:sz w:val="24"/>
          <w:szCs w:val="24"/>
          <w:lang w:val="es-MX" w:eastAsia="es-MX"/>
        </w:rPr>
      </w:pPr>
    </w:p>
    <w:p w14:paraId="16D1F513" w14:textId="77777777" w:rsidR="00817EBC" w:rsidRDefault="00817EBC" w:rsidP="00571382">
      <w:pPr>
        <w:autoSpaceDE w:val="0"/>
        <w:autoSpaceDN w:val="0"/>
        <w:adjustRightInd w:val="0"/>
        <w:rPr>
          <w:rFonts w:ascii="Arial" w:hAnsi="Arial" w:cs="Arial"/>
          <w:b/>
          <w:bCs/>
          <w:sz w:val="24"/>
          <w:szCs w:val="24"/>
          <w:lang w:val="es-MX" w:eastAsia="es-MX"/>
        </w:rPr>
      </w:pPr>
    </w:p>
    <w:p w14:paraId="0FB39553" w14:textId="77777777" w:rsidR="00817EBC" w:rsidRDefault="00817EBC" w:rsidP="00571382">
      <w:pPr>
        <w:autoSpaceDE w:val="0"/>
        <w:autoSpaceDN w:val="0"/>
        <w:adjustRightInd w:val="0"/>
        <w:rPr>
          <w:rFonts w:ascii="Arial" w:hAnsi="Arial" w:cs="Arial"/>
          <w:b/>
          <w:bCs/>
          <w:sz w:val="24"/>
          <w:szCs w:val="24"/>
          <w:lang w:val="es-MX" w:eastAsia="es-MX"/>
        </w:rPr>
      </w:pPr>
    </w:p>
    <w:p w14:paraId="77744633" w14:textId="77777777" w:rsidR="00817EBC" w:rsidRDefault="00817EBC" w:rsidP="00571382">
      <w:pPr>
        <w:autoSpaceDE w:val="0"/>
        <w:autoSpaceDN w:val="0"/>
        <w:adjustRightInd w:val="0"/>
        <w:rPr>
          <w:rFonts w:ascii="Arial" w:hAnsi="Arial" w:cs="Arial"/>
          <w:b/>
          <w:bCs/>
          <w:sz w:val="24"/>
          <w:szCs w:val="24"/>
          <w:lang w:val="es-MX" w:eastAsia="es-MX"/>
        </w:rPr>
      </w:pPr>
    </w:p>
    <w:p w14:paraId="42B60372" w14:textId="77777777" w:rsidR="00817EBC" w:rsidRDefault="00817EBC" w:rsidP="00571382">
      <w:pPr>
        <w:autoSpaceDE w:val="0"/>
        <w:autoSpaceDN w:val="0"/>
        <w:adjustRightInd w:val="0"/>
        <w:rPr>
          <w:rFonts w:ascii="Arial" w:hAnsi="Arial" w:cs="Arial"/>
          <w:b/>
          <w:bCs/>
          <w:sz w:val="24"/>
          <w:szCs w:val="24"/>
          <w:lang w:val="es-MX" w:eastAsia="es-MX"/>
        </w:rPr>
      </w:pPr>
    </w:p>
    <w:p w14:paraId="5BAEFC10" w14:textId="77777777" w:rsidR="00817EBC" w:rsidRDefault="00817EBC" w:rsidP="00571382">
      <w:pPr>
        <w:autoSpaceDE w:val="0"/>
        <w:autoSpaceDN w:val="0"/>
        <w:adjustRightInd w:val="0"/>
        <w:rPr>
          <w:rFonts w:ascii="Arial" w:hAnsi="Arial" w:cs="Arial"/>
          <w:b/>
          <w:bCs/>
          <w:sz w:val="24"/>
          <w:szCs w:val="24"/>
          <w:lang w:val="es-MX" w:eastAsia="es-MX"/>
        </w:rPr>
      </w:pPr>
    </w:p>
    <w:p w14:paraId="6308CEDF" w14:textId="77777777" w:rsidR="00817EBC" w:rsidRDefault="00817EBC" w:rsidP="00571382">
      <w:pPr>
        <w:autoSpaceDE w:val="0"/>
        <w:autoSpaceDN w:val="0"/>
        <w:adjustRightInd w:val="0"/>
        <w:rPr>
          <w:rFonts w:ascii="Arial" w:hAnsi="Arial" w:cs="Arial"/>
          <w:b/>
          <w:bCs/>
          <w:sz w:val="24"/>
          <w:szCs w:val="24"/>
          <w:lang w:val="es-MX" w:eastAsia="es-MX"/>
        </w:rPr>
      </w:pPr>
    </w:p>
    <w:p w14:paraId="63F531C7" w14:textId="77777777" w:rsidR="00817EBC" w:rsidRDefault="00817EBC" w:rsidP="00571382">
      <w:pPr>
        <w:autoSpaceDE w:val="0"/>
        <w:autoSpaceDN w:val="0"/>
        <w:adjustRightInd w:val="0"/>
        <w:rPr>
          <w:rFonts w:ascii="Arial" w:hAnsi="Arial" w:cs="Arial"/>
          <w:b/>
          <w:bCs/>
          <w:sz w:val="24"/>
          <w:szCs w:val="24"/>
          <w:lang w:val="es-MX" w:eastAsia="es-MX"/>
        </w:rPr>
      </w:pPr>
    </w:p>
    <w:p w14:paraId="5083874B" w14:textId="77777777" w:rsidR="00817EBC" w:rsidRDefault="00817EBC" w:rsidP="00571382">
      <w:pPr>
        <w:autoSpaceDE w:val="0"/>
        <w:autoSpaceDN w:val="0"/>
        <w:adjustRightInd w:val="0"/>
        <w:rPr>
          <w:rFonts w:ascii="Arial" w:hAnsi="Arial" w:cs="Arial"/>
          <w:b/>
          <w:bCs/>
          <w:sz w:val="24"/>
          <w:szCs w:val="24"/>
          <w:lang w:val="es-MX" w:eastAsia="es-MX"/>
        </w:rPr>
      </w:pPr>
    </w:p>
    <w:p w14:paraId="60EA2694" w14:textId="77777777" w:rsidR="00817EBC" w:rsidRDefault="00817EBC" w:rsidP="00571382">
      <w:pPr>
        <w:autoSpaceDE w:val="0"/>
        <w:autoSpaceDN w:val="0"/>
        <w:adjustRightInd w:val="0"/>
        <w:rPr>
          <w:rFonts w:ascii="Arial" w:hAnsi="Arial" w:cs="Arial"/>
          <w:b/>
          <w:bCs/>
          <w:sz w:val="24"/>
          <w:szCs w:val="24"/>
          <w:lang w:val="es-MX" w:eastAsia="es-MX"/>
        </w:rPr>
      </w:pPr>
    </w:p>
    <w:p w14:paraId="11D6EFE8"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7DBE5F95" w14:textId="77777777" w:rsidR="00AC58CE" w:rsidRDefault="00465755" w:rsidP="00AC58CE">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AC58CE" w:rsidRPr="00B42358">
        <w:rPr>
          <w:rFonts w:ascii="Arial" w:hAnsi="Arial" w:cs="Arial"/>
          <w:color w:val="000000"/>
        </w:rPr>
        <w:t>Aplica las funciones matemáticas en la solución de problemas para</w:t>
      </w:r>
    </w:p>
    <w:p w14:paraId="0B65E233" w14:textId="77777777" w:rsidR="00571382" w:rsidRPr="00516F91" w:rsidRDefault="00AC58CE" w:rsidP="00AC58CE">
      <w:pPr>
        <w:autoSpaceDE w:val="0"/>
        <w:autoSpaceDN w:val="0"/>
        <w:adjustRightInd w:val="0"/>
        <w:rPr>
          <w:rFonts w:ascii="Arial" w:hAnsi="Arial" w:cs="Arial"/>
          <w:sz w:val="24"/>
          <w:szCs w:val="24"/>
          <w:u w:val="single"/>
          <w:lang w:val="es-MX" w:eastAsia="es-MX"/>
        </w:rPr>
      </w:pPr>
      <w:r>
        <w:rPr>
          <w:rFonts w:ascii="Arial" w:hAnsi="Arial" w:cs="Arial"/>
          <w:color w:val="000000"/>
        </w:rPr>
        <w:t xml:space="preserve">                                                                                                                                          </w:t>
      </w:r>
      <w:r w:rsidRPr="00B42358">
        <w:rPr>
          <w:rFonts w:ascii="Arial" w:hAnsi="Arial" w:cs="Arial"/>
          <w:color w:val="000000"/>
        </w:rPr>
        <w:t xml:space="preserve"> representarla gráficamente.</w:t>
      </w:r>
    </w:p>
    <w:p w14:paraId="5EA376CC" w14:textId="77777777" w:rsidR="00516F91" w:rsidRDefault="00516F91" w:rsidP="00571382">
      <w:pPr>
        <w:autoSpaceDE w:val="0"/>
        <w:autoSpaceDN w:val="0"/>
        <w:adjustRightInd w:val="0"/>
        <w:rPr>
          <w:rFonts w:ascii="Arial" w:hAnsi="Arial" w:cs="Arial"/>
          <w:sz w:val="24"/>
          <w:szCs w:val="24"/>
          <w:lang w:val="es-MX" w:eastAsia="es-MX"/>
        </w:rPr>
      </w:pPr>
    </w:p>
    <w:p w14:paraId="401159C2"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7AF21190" w14:textId="77777777" w:rsidTr="00E847AD">
        <w:trPr>
          <w:gridAfter w:val="1"/>
          <w:wAfter w:w="284" w:type="dxa"/>
        </w:trPr>
        <w:tc>
          <w:tcPr>
            <w:tcW w:w="3227" w:type="dxa"/>
            <w:vAlign w:val="center"/>
          </w:tcPr>
          <w:p w14:paraId="74AD45A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6564A99"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2778A022"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9A3F5F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21F043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251D6638" w14:textId="77777777" w:rsidTr="00465755">
        <w:trPr>
          <w:gridAfter w:val="1"/>
          <w:wAfter w:w="284" w:type="dxa"/>
        </w:trPr>
        <w:tc>
          <w:tcPr>
            <w:tcW w:w="3227" w:type="dxa"/>
          </w:tcPr>
          <w:p w14:paraId="3398C21E" w14:textId="77777777" w:rsidR="00465755" w:rsidRDefault="00465755" w:rsidP="0057663D">
            <w:pPr>
              <w:autoSpaceDE w:val="0"/>
              <w:autoSpaceDN w:val="0"/>
              <w:adjustRightInd w:val="0"/>
              <w:rPr>
                <w:rFonts w:ascii="Arial" w:hAnsi="Arial" w:cs="Arial"/>
                <w:sz w:val="24"/>
                <w:szCs w:val="24"/>
                <w:lang w:val="es-MX" w:eastAsia="es-MX"/>
              </w:rPr>
            </w:pPr>
          </w:p>
          <w:p w14:paraId="065BCC99" w14:textId="77777777" w:rsidR="00AC58CE" w:rsidRDefault="00AC58CE" w:rsidP="00AC58CE">
            <w:pPr>
              <w:pStyle w:val="Sinespaciado"/>
              <w:rPr>
                <w:rFonts w:ascii="Arial" w:hAnsi="Arial" w:cs="Arial"/>
                <w:sz w:val="20"/>
                <w:szCs w:val="20"/>
              </w:rPr>
            </w:pPr>
            <w:r w:rsidRPr="00AC58CE">
              <w:rPr>
                <w:rFonts w:ascii="Arial" w:hAnsi="Arial" w:cs="Arial"/>
                <w:sz w:val="20"/>
                <w:szCs w:val="20"/>
              </w:rPr>
              <w:t>Funciones Matemáticas y ecuaciones lineales.</w:t>
            </w:r>
          </w:p>
          <w:p w14:paraId="0AC4B8F1" w14:textId="77777777" w:rsidR="00AC58CE" w:rsidRPr="00AC58CE" w:rsidRDefault="00AC58CE" w:rsidP="00AC58CE">
            <w:pPr>
              <w:pStyle w:val="Sinespaciado"/>
              <w:rPr>
                <w:rFonts w:ascii="Arial" w:hAnsi="Arial" w:cs="Arial"/>
                <w:sz w:val="20"/>
                <w:szCs w:val="20"/>
              </w:rPr>
            </w:pPr>
          </w:p>
          <w:p w14:paraId="37F7A13C"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1.1 Definición </w:t>
            </w:r>
          </w:p>
          <w:p w14:paraId="31F150A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1.2 Dominio y rango restringidos </w:t>
            </w:r>
          </w:p>
          <w:p w14:paraId="11B069BE"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1.3 Funciones multivariadas básicas </w:t>
            </w:r>
          </w:p>
          <w:p w14:paraId="37D56BA6"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1.4 Representaciones gráficas de funciones matemáticas </w:t>
            </w:r>
          </w:p>
          <w:p w14:paraId="118FA00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1.5 Formula pendiente intersección </w:t>
            </w:r>
          </w:p>
          <w:p w14:paraId="4DFB6637" w14:textId="77777777" w:rsid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 Determinación de la ecuación de una línea recta </w:t>
            </w:r>
          </w:p>
          <w:p w14:paraId="408D29DE"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1.6.1 Pendiente e intersección </w:t>
            </w:r>
          </w:p>
          <w:p w14:paraId="028BF3FB" w14:textId="77777777" w:rsid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1.6.2 Pendiente y un punto </w:t>
            </w:r>
          </w:p>
          <w:p w14:paraId="4E1B9ED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1.6.3 Dos puntos </w:t>
            </w:r>
          </w:p>
          <w:p w14:paraId="14A9F3A8" w14:textId="77777777" w:rsidR="00465755" w:rsidRPr="00516F91" w:rsidRDefault="00AC58CE" w:rsidP="00AC58CE">
            <w:pPr>
              <w:autoSpaceDE w:val="0"/>
              <w:autoSpaceDN w:val="0"/>
              <w:adjustRightInd w:val="0"/>
              <w:rPr>
                <w:rFonts w:ascii="Arial" w:hAnsi="Arial" w:cs="Arial"/>
                <w:sz w:val="24"/>
                <w:szCs w:val="24"/>
                <w:lang w:val="es-MX" w:eastAsia="es-MX"/>
              </w:rPr>
            </w:pPr>
            <w:r w:rsidRPr="00AC58CE">
              <w:rPr>
                <w:rFonts w:ascii="Arial" w:hAnsi="Arial" w:cs="Arial"/>
                <w:color w:val="000000"/>
              </w:rPr>
              <w:t>1.6.4 Aplicaciones a modelos de oferta y demanda</w:t>
            </w:r>
          </w:p>
        </w:tc>
        <w:tc>
          <w:tcPr>
            <w:tcW w:w="3260" w:type="dxa"/>
          </w:tcPr>
          <w:p w14:paraId="56F53212" w14:textId="77777777" w:rsidR="00C830B1" w:rsidRDefault="00C830B1" w:rsidP="000538B7">
            <w:pPr>
              <w:autoSpaceDE w:val="0"/>
              <w:autoSpaceDN w:val="0"/>
              <w:adjustRightInd w:val="0"/>
              <w:jc w:val="both"/>
              <w:rPr>
                <w:rFonts w:ascii="Arial" w:hAnsi="Arial" w:cs="Arial"/>
                <w:sz w:val="24"/>
                <w:szCs w:val="24"/>
                <w:lang w:val="es-MX" w:eastAsia="es-MX"/>
              </w:rPr>
            </w:pPr>
          </w:p>
          <w:p w14:paraId="178EC5AB" w14:textId="77777777" w:rsid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Recibe por parte del docente las unidades de aprendizaje y los criterios de evaluación.</w:t>
            </w:r>
          </w:p>
          <w:p w14:paraId="5B41DE87" w14:textId="77777777" w:rsidR="00AC58CE" w:rsidRPr="00AC58CE" w:rsidRDefault="00AC58CE" w:rsidP="000538B7">
            <w:pPr>
              <w:autoSpaceDE w:val="0"/>
              <w:autoSpaceDN w:val="0"/>
              <w:adjustRightInd w:val="0"/>
              <w:jc w:val="both"/>
              <w:rPr>
                <w:rFonts w:ascii="Arial" w:eastAsia="Calibri" w:hAnsi="Arial" w:cs="Arial"/>
                <w:lang w:eastAsia="es-MX"/>
              </w:rPr>
            </w:pPr>
          </w:p>
          <w:p w14:paraId="0902BDBC" w14:textId="77777777" w:rsid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Resuelve una evaluación diagnóstica, en donde muestra su nivel de conocimientos previos.</w:t>
            </w:r>
          </w:p>
          <w:p w14:paraId="49357CDC" w14:textId="77777777" w:rsidR="00AC58CE" w:rsidRPr="00AC58CE" w:rsidRDefault="00AC58CE" w:rsidP="000538B7">
            <w:pPr>
              <w:autoSpaceDE w:val="0"/>
              <w:autoSpaceDN w:val="0"/>
              <w:adjustRightInd w:val="0"/>
              <w:jc w:val="both"/>
              <w:rPr>
                <w:rFonts w:ascii="Arial" w:eastAsia="Calibri" w:hAnsi="Arial" w:cs="Arial"/>
                <w:lang w:eastAsia="es-MX"/>
              </w:rPr>
            </w:pPr>
            <w:r w:rsidRPr="00AC58CE">
              <w:rPr>
                <w:rFonts w:ascii="Arial" w:eastAsia="Calibri" w:hAnsi="Arial" w:cs="Arial"/>
                <w:lang w:eastAsia="es-MX"/>
              </w:rPr>
              <w:t xml:space="preserve"> </w:t>
            </w:r>
          </w:p>
          <w:p w14:paraId="2403DA2B" w14:textId="77777777" w:rsidR="00AC58CE" w:rsidRDefault="00AC58CE" w:rsidP="000538B7">
            <w:pPr>
              <w:autoSpaceDE w:val="0"/>
              <w:autoSpaceDN w:val="0"/>
              <w:adjustRightInd w:val="0"/>
              <w:jc w:val="both"/>
              <w:rPr>
                <w:rFonts w:ascii="Arial" w:hAnsi="Arial" w:cs="Arial"/>
                <w:color w:val="000000"/>
              </w:rPr>
            </w:pPr>
            <w:r w:rsidRPr="00AC58CE">
              <w:rPr>
                <w:rFonts w:ascii="Arial" w:eastAsia="Calibri" w:hAnsi="Arial" w:cs="Arial"/>
                <w:lang w:eastAsia="es-MX"/>
              </w:rPr>
              <w:t xml:space="preserve"> Investiga en las fuentes bibliográficas el </w:t>
            </w:r>
            <w:r w:rsidRPr="00AC58CE">
              <w:rPr>
                <w:rFonts w:ascii="Arial" w:hAnsi="Arial" w:cs="Arial"/>
                <w:color w:val="000000"/>
              </w:rPr>
              <w:t xml:space="preserve">significado de funciones, dominio y rango y elabora un mapa conceptual. </w:t>
            </w:r>
          </w:p>
          <w:p w14:paraId="42D559B8" w14:textId="77777777" w:rsidR="00AC58CE" w:rsidRPr="00AC58CE" w:rsidRDefault="00AC58CE" w:rsidP="000538B7">
            <w:pPr>
              <w:autoSpaceDE w:val="0"/>
              <w:autoSpaceDN w:val="0"/>
              <w:adjustRightInd w:val="0"/>
              <w:jc w:val="both"/>
              <w:rPr>
                <w:rFonts w:ascii="Arial" w:hAnsi="Arial" w:cs="Arial"/>
                <w:color w:val="000000"/>
              </w:rPr>
            </w:pPr>
          </w:p>
          <w:p w14:paraId="0DDFC73B" w14:textId="77777777" w:rsidR="00AC58CE" w:rsidRPr="00AC58CE" w:rsidRDefault="00AC58CE" w:rsidP="000538B7">
            <w:pPr>
              <w:autoSpaceDE w:val="0"/>
              <w:autoSpaceDN w:val="0"/>
              <w:adjustRightInd w:val="0"/>
              <w:jc w:val="both"/>
              <w:rPr>
                <w:rFonts w:ascii="Arial" w:eastAsia="Calibri" w:hAnsi="Arial" w:cs="Arial"/>
                <w:lang w:eastAsia="es-MX"/>
              </w:rPr>
            </w:pPr>
            <w:r w:rsidRPr="00AC58CE">
              <w:rPr>
                <w:rFonts w:ascii="Arial" w:hAnsi="Arial" w:cs="Arial"/>
                <w:color w:val="000000"/>
              </w:rPr>
              <w:t>Realiza ejercicios en los cuales se apliquen los conceptos de dominio y rango restringidos</w:t>
            </w:r>
            <w:r w:rsidR="000403C7">
              <w:rPr>
                <w:rFonts w:ascii="Arial" w:hAnsi="Arial" w:cs="Arial"/>
                <w:color w:val="000000"/>
              </w:rPr>
              <w:t xml:space="preserve"> (problemario)</w:t>
            </w:r>
          </w:p>
          <w:p w14:paraId="5CEADEAD" w14:textId="77777777" w:rsidR="00AC58CE" w:rsidRPr="00AC58CE" w:rsidRDefault="00AC58CE" w:rsidP="000538B7">
            <w:pPr>
              <w:autoSpaceDE w:val="0"/>
              <w:autoSpaceDN w:val="0"/>
              <w:adjustRightInd w:val="0"/>
              <w:jc w:val="both"/>
              <w:rPr>
                <w:rFonts w:ascii="Arial" w:hAnsi="Arial" w:cs="Arial"/>
              </w:rPr>
            </w:pPr>
          </w:p>
          <w:p w14:paraId="396D6E30" w14:textId="77777777" w:rsidR="00AC58CE" w:rsidRPr="00AC58CE" w:rsidRDefault="00AC58CE" w:rsidP="000538B7">
            <w:pPr>
              <w:autoSpaceDE w:val="0"/>
              <w:autoSpaceDN w:val="0"/>
              <w:adjustRightInd w:val="0"/>
              <w:jc w:val="both"/>
              <w:rPr>
                <w:rFonts w:ascii="Arial" w:hAnsi="Arial" w:cs="Arial"/>
              </w:rPr>
            </w:pPr>
            <w:r w:rsidRPr="00AC58CE">
              <w:rPr>
                <w:rFonts w:ascii="Arial" w:hAnsi="Arial" w:cs="Arial"/>
              </w:rPr>
              <w:t>Entrega de actividades e información documental a través de la plataforma google classroom</w:t>
            </w:r>
          </w:p>
          <w:p w14:paraId="3628EB06" w14:textId="77777777" w:rsidR="00AC58CE" w:rsidRDefault="00AC58CE" w:rsidP="000538B7">
            <w:pPr>
              <w:autoSpaceDE w:val="0"/>
              <w:autoSpaceDN w:val="0"/>
              <w:adjustRightInd w:val="0"/>
              <w:jc w:val="both"/>
              <w:rPr>
                <w:rFonts w:ascii="Arial" w:hAnsi="Arial" w:cs="Arial"/>
              </w:rPr>
            </w:pPr>
          </w:p>
          <w:p w14:paraId="5ACD18E0" w14:textId="77777777" w:rsidR="00465755" w:rsidRDefault="000403C7" w:rsidP="000538B7">
            <w:pPr>
              <w:autoSpaceDE w:val="0"/>
              <w:autoSpaceDN w:val="0"/>
              <w:adjustRightInd w:val="0"/>
              <w:jc w:val="both"/>
              <w:rPr>
                <w:rFonts w:ascii="Arial" w:hAnsi="Arial" w:cs="Arial"/>
              </w:rPr>
            </w:pPr>
            <w:r>
              <w:rPr>
                <w:rFonts w:ascii="Arial" w:hAnsi="Arial" w:cs="Arial"/>
              </w:rPr>
              <w:t>Elabora gráficos de funciones, dominio y rango de funciones</w:t>
            </w:r>
          </w:p>
          <w:p w14:paraId="09401F19" w14:textId="77777777" w:rsidR="000403C7" w:rsidRPr="000403C7" w:rsidRDefault="000403C7" w:rsidP="000538B7">
            <w:pPr>
              <w:autoSpaceDE w:val="0"/>
              <w:autoSpaceDN w:val="0"/>
              <w:adjustRightInd w:val="0"/>
              <w:jc w:val="both"/>
              <w:rPr>
                <w:rFonts w:ascii="Arial" w:hAnsi="Arial" w:cs="Arial"/>
              </w:rPr>
            </w:pPr>
            <w:r>
              <w:rPr>
                <w:rFonts w:ascii="Arial" w:hAnsi="Arial" w:cs="Arial"/>
              </w:rPr>
              <w:t xml:space="preserve">Realiza el examen de la unidad </w:t>
            </w:r>
          </w:p>
        </w:tc>
        <w:tc>
          <w:tcPr>
            <w:tcW w:w="2977" w:type="dxa"/>
          </w:tcPr>
          <w:p w14:paraId="7BF5ADC3" w14:textId="77777777" w:rsidR="00465755" w:rsidRDefault="00465755" w:rsidP="00156E0D">
            <w:pPr>
              <w:pStyle w:val="Sinespaciado"/>
              <w:rPr>
                <w:rFonts w:ascii="Arial" w:hAnsi="Arial" w:cs="Arial"/>
                <w:sz w:val="24"/>
                <w:szCs w:val="24"/>
                <w:lang w:eastAsia="es-MX"/>
              </w:rPr>
            </w:pPr>
          </w:p>
          <w:p w14:paraId="1B180E13"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 xml:space="preserve">Encuadre, en este apartado se da a conocer el contenido temático de la materia, así como los criterios de evaluación. </w:t>
            </w:r>
          </w:p>
          <w:p w14:paraId="04E0A8AD" w14:textId="77777777" w:rsidR="00AC58CE" w:rsidRPr="00AC58CE" w:rsidRDefault="00AC58CE" w:rsidP="00AC58CE">
            <w:pPr>
              <w:pStyle w:val="Encabezado"/>
              <w:ind w:left="-108"/>
              <w:jc w:val="both"/>
              <w:rPr>
                <w:rFonts w:ascii="Arial" w:hAnsi="Arial" w:cs="Arial"/>
                <w:color w:val="040404"/>
                <w:sz w:val="20"/>
              </w:rPr>
            </w:pPr>
          </w:p>
          <w:p w14:paraId="39B3AA0C"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Se aplica una evaluación diagnostica para determinar los conocimientos previos del alumno.</w:t>
            </w:r>
          </w:p>
          <w:p w14:paraId="3C8F66DA" w14:textId="77777777" w:rsidR="00AC58CE" w:rsidRPr="00AC58CE" w:rsidRDefault="00AC58CE" w:rsidP="00AC58CE">
            <w:pPr>
              <w:pStyle w:val="Encabezado"/>
              <w:ind w:left="-108"/>
              <w:jc w:val="both"/>
              <w:rPr>
                <w:rFonts w:ascii="Arial" w:hAnsi="Arial" w:cs="Arial"/>
                <w:color w:val="040404"/>
                <w:sz w:val="20"/>
              </w:rPr>
            </w:pPr>
          </w:p>
          <w:p w14:paraId="64698086" w14:textId="77777777" w:rsidR="00AC58CE" w:rsidRPr="00AC58CE" w:rsidRDefault="00AC58CE" w:rsidP="00AC58CE">
            <w:pPr>
              <w:pStyle w:val="Encabezado"/>
              <w:ind w:left="-108"/>
              <w:jc w:val="both"/>
              <w:rPr>
                <w:rFonts w:ascii="Arial" w:hAnsi="Arial" w:cs="Arial"/>
                <w:color w:val="040404"/>
                <w:sz w:val="20"/>
              </w:rPr>
            </w:pPr>
            <w:r w:rsidRPr="00AC58CE">
              <w:rPr>
                <w:rFonts w:ascii="Arial" w:hAnsi="Arial" w:cs="Arial"/>
                <w:color w:val="040404"/>
                <w:sz w:val="20"/>
              </w:rPr>
              <w:t>Se realiza una investigación de los temas, 1.1-1.6 en la bibliografía recomendada o por medio de la plataforma de internet.</w:t>
            </w:r>
          </w:p>
          <w:p w14:paraId="3E7491E3" w14:textId="77777777" w:rsidR="00AC58CE" w:rsidRPr="00AC58CE" w:rsidRDefault="00AC58CE" w:rsidP="00AC58CE">
            <w:pPr>
              <w:pStyle w:val="Encabezado"/>
              <w:ind w:left="-108"/>
              <w:jc w:val="both"/>
              <w:rPr>
                <w:rFonts w:ascii="Arial" w:hAnsi="Arial" w:cs="Arial"/>
                <w:color w:val="040404"/>
                <w:sz w:val="20"/>
              </w:rPr>
            </w:pPr>
          </w:p>
          <w:p w14:paraId="190D78F3" w14:textId="77777777" w:rsidR="00AC58CE" w:rsidRPr="00AC58CE" w:rsidRDefault="00AC58CE" w:rsidP="00AC58CE">
            <w:pPr>
              <w:jc w:val="both"/>
              <w:rPr>
                <w:rFonts w:ascii="Arial" w:hAnsi="Arial" w:cs="Arial"/>
                <w:color w:val="040404"/>
              </w:rPr>
            </w:pPr>
            <w:r w:rsidRPr="00AC58CE">
              <w:rPr>
                <w:rFonts w:ascii="Arial" w:hAnsi="Arial" w:cs="Arial"/>
                <w:color w:val="040404"/>
              </w:rPr>
              <w:t>Se analizan los conceptos y se centran las ideas principales en el aula de clases.</w:t>
            </w:r>
          </w:p>
          <w:p w14:paraId="34E5C0B2" w14:textId="77777777" w:rsidR="00AC58CE" w:rsidRPr="00AC58CE" w:rsidRDefault="00AC58CE" w:rsidP="00AC58CE">
            <w:pPr>
              <w:pStyle w:val="Encabezado"/>
              <w:jc w:val="both"/>
              <w:rPr>
                <w:rFonts w:ascii="Arial" w:hAnsi="Arial" w:cs="Arial"/>
                <w:color w:val="040404"/>
                <w:sz w:val="20"/>
              </w:rPr>
            </w:pPr>
          </w:p>
          <w:p w14:paraId="6D1E2BE7" w14:textId="77777777" w:rsidR="00AC58CE"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resuelven, ejercicios de graficas de funciones y dominio y rango restringidos y se envían a la plataforma google classroom.</w:t>
            </w:r>
          </w:p>
          <w:p w14:paraId="39872272" w14:textId="77777777" w:rsidR="00AC58CE" w:rsidRPr="00AC58CE" w:rsidRDefault="00AC58CE" w:rsidP="00AC58CE">
            <w:pPr>
              <w:pStyle w:val="Encabezado"/>
              <w:jc w:val="both"/>
              <w:rPr>
                <w:rFonts w:ascii="Arial" w:hAnsi="Arial" w:cs="Arial"/>
                <w:color w:val="040404"/>
                <w:sz w:val="20"/>
              </w:rPr>
            </w:pPr>
          </w:p>
          <w:p w14:paraId="10414E0D" w14:textId="77777777" w:rsidR="00AC58CE"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integra un Problemario y se realiza su entrega por medio de la plataforma google classroom.</w:t>
            </w:r>
          </w:p>
          <w:p w14:paraId="345C0C02" w14:textId="77777777" w:rsidR="00AC58CE" w:rsidRPr="00AC58CE" w:rsidRDefault="00AC58CE" w:rsidP="00AC58CE">
            <w:pPr>
              <w:pStyle w:val="Encabezado"/>
              <w:jc w:val="both"/>
              <w:rPr>
                <w:rFonts w:ascii="Arial" w:hAnsi="Arial" w:cs="Arial"/>
                <w:color w:val="040404"/>
                <w:sz w:val="20"/>
              </w:rPr>
            </w:pPr>
          </w:p>
          <w:p w14:paraId="4A4586E9" w14:textId="77777777" w:rsidR="00156E0D" w:rsidRPr="00AC58CE" w:rsidRDefault="00AC58CE" w:rsidP="00AC58CE">
            <w:pPr>
              <w:pStyle w:val="Encabezado"/>
              <w:jc w:val="both"/>
              <w:rPr>
                <w:rFonts w:ascii="Arial" w:hAnsi="Arial" w:cs="Arial"/>
                <w:color w:val="040404"/>
                <w:sz w:val="20"/>
              </w:rPr>
            </w:pPr>
            <w:r w:rsidRPr="00AC58CE">
              <w:rPr>
                <w:rFonts w:ascii="Arial" w:hAnsi="Arial" w:cs="Arial"/>
                <w:color w:val="040404"/>
                <w:sz w:val="20"/>
              </w:rPr>
              <w:t>Se aplica un examen para verificar el dominio del tema.</w:t>
            </w:r>
          </w:p>
          <w:p w14:paraId="68557ED8" w14:textId="77777777" w:rsidR="00156E0D" w:rsidRPr="00516F91" w:rsidRDefault="00156E0D" w:rsidP="00156E0D">
            <w:pPr>
              <w:pStyle w:val="Sinespaciado"/>
              <w:rPr>
                <w:rFonts w:ascii="Arial" w:hAnsi="Arial" w:cs="Arial"/>
                <w:sz w:val="24"/>
                <w:szCs w:val="24"/>
                <w:lang w:eastAsia="es-MX"/>
              </w:rPr>
            </w:pPr>
          </w:p>
        </w:tc>
        <w:tc>
          <w:tcPr>
            <w:tcW w:w="2410" w:type="dxa"/>
            <w:gridSpan w:val="2"/>
          </w:tcPr>
          <w:p w14:paraId="32F01B62"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40573C31"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Trabajo en equipo. </w:t>
            </w:r>
          </w:p>
          <w:p w14:paraId="6DAD097A" w14:textId="77777777" w:rsidR="0055465D" w:rsidRDefault="0055465D" w:rsidP="00AC58CE">
            <w:pPr>
              <w:pStyle w:val="Sinespaciado"/>
              <w:rPr>
                <w:rFonts w:ascii="Arial" w:hAnsi="Arial" w:cs="Arial"/>
                <w:color w:val="000000"/>
                <w:sz w:val="20"/>
                <w:szCs w:val="20"/>
              </w:rPr>
            </w:pPr>
          </w:p>
          <w:p w14:paraId="225179D2"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Habilidades interpersonales. </w:t>
            </w:r>
          </w:p>
          <w:p w14:paraId="2ABB215E" w14:textId="77777777" w:rsidR="0055465D" w:rsidRDefault="0055465D" w:rsidP="00AC58CE">
            <w:pPr>
              <w:pStyle w:val="Sinespaciado"/>
              <w:rPr>
                <w:rFonts w:ascii="Arial" w:hAnsi="Arial" w:cs="Arial"/>
                <w:color w:val="000000"/>
                <w:sz w:val="20"/>
                <w:szCs w:val="20"/>
              </w:rPr>
            </w:pPr>
          </w:p>
          <w:p w14:paraId="67FBCFD7"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Compromiso ético. </w:t>
            </w:r>
          </w:p>
          <w:p w14:paraId="426149E4" w14:textId="77777777" w:rsidR="0055465D" w:rsidRDefault="0055465D" w:rsidP="00AC58CE">
            <w:pPr>
              <w:pStyle w:val="Sinespaciado"/>
              <w:rPr>
                <w:rFonts w:ascii="Arial" w:hAnsi="Arial" w:cs="Arial"/>
                <w:color w:val="000000"/>
                <w:sz w:val="20"/>
                <w:szCs w:val="20"/>
              </w:rPr>
            </w:pPr>
          </w:p>
          <w:p w14:paraId="295C810D"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Capacidad de aplicar los conocimientos en las prácticas.</w:t>
            </w:r>
          </w:p>
          <w:p w14:paraId="5CCFA5AA"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 </w:t>
            </w:r>
          </w:p>
          <w:p w14:paraId="251351B6"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Habilidades de investigación. </w:t>
            </w:r>
          </w:p>
          <w:p w14:paraId="71327C9F" w14:textId="77777777" w:rsidR="0055465D" w:rsidRDefault="0055465D" w:rsidP="00AC58CE">
            <w:pPr>
              <w:pStyle w:val="Sinespaciado"/>
              <w:rPr>
                <w:rFonts w:ascii="Arial" w:hAnsi="Arial" w:cs="Arial"/>
                <w:color w:val="000000"/>
                <w:sz w:val="20"/>
                <w:szCs w:val="20"/>
              </w:rPr>
            </w:pPr>
          </w:p>
          <w:p w14:paraId="38E3C0DF" w14:textId="77777777" w:rsidR="0055465D"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Habilidad para trabajar en forma autónoma.</w:t>
            </w:r>
          </w:p>
          <w:p w14:paraId="146AEE13" w14:textId="77777777" w:rsidR="00AC58CE" w:rsidRPr="00AC58CE" w:rsidRDefault="00AC58CE" w:rsidP="00AC58CE">
            <w:pPr>
              <w:pStyle w:val="Sinespaciado"/>
              <w:rPr>
                <w:rFonts w:ascii="Arial" w:hAnsi="Arial" w:cs="Arial"/>
                <w:color w:val="000000"/>
                <w:sz w:val="20"/>
                <w:szCs w:val="20"/>
              </w:rPr>
            </w:pPr>
            <w:r w:rsidRPr="00AC58CE">
              <w:rPr>
                <w:rFonts w:ascii="Arial" w:hAnsi="Arial" w:cs="Arial"/>
                <w:color w:val="000000"/>
                <w:sz w:val="20"/>
                <w:szCs w:val="20"/>
              </w:rPr>
              <w:t xml:space="preserve"> </w:t>
            </w:r>
          </w:p>
          <w:p w14:paraId="653C182E" w14:textId="77777777" w:rsidR="00465755" w:rsidRPr="00516F91" w:rsidRDefault="00AC58CE" w:rsidP="00AC58CE">
            <w:pPr>
              <w:tabs>
                <w:tab w:val="center" w:pos="1097"/>
              </w:tabs>
              <w:autoSpaceDE w:val="0"/>
              <w:autoSpaceDN w:val="0"/>
              <w:adjustRightInd w:val="0"/>
              <w:rPr>
                <w:rFonts w:ascii="Arial" w:hAnsi="Arial" w:cs="Arial"/>
                <w:sz w:val="24"/>
                <w:szCs w:val="24"/>
                <w:lang w:val="es-MX" w:eastAsia="es-MX"/>
              </w:rPr>
            </w:pPr>
            <w:r w:rsidRPr="00AC58CE">
              <w:rPr>
                <w:rFonts w:ascii="Arial" w:hAnsi="Arial" w:cs="Arial"/>
                <w:color w:val="000000"/>
              </w:rPr>
              <w:t>Búsqueda del logro</w:t>
            </w:r>
            <w:r w:rsidR="0055465D">
              <w:rPr>
                <w:rFonts w:ascii="Arial" w:hAnsi="Arial" w:cs="Arial"/>
                <w:color w:val="000000"/>
              </w:rPr>
              <w:t>.</w:t>
            </w:r>
          </w:p>
        </w:tc>
        <w:tc>
          <w:tcPr>
            <w:tcW w:w="1417" w:type="dxa"/>
          </w:tcPr>
          <w:p w14:paraId="4D788F47" w14:textId="77777777" w:rsidR="00465755" w:rsidRPr="00516F91" w:rsidRDefault="0055465D"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6-9</w:t>
            </w:r>
          </w:p>
        </w:tc>
      </w:tr>
      <w:tr w:rsidR="00465755" w:rsidRPr="00516F91" w14:paraId="32D572BB" w14:textId="77777777" w:rsidTr="00451856">
        <w:tc>
          <w:tcPr>
            <w:tcW w:w="9889" w:type="dxa"/>
            <w:gridSpan w:val="4"/>
            <w:vAlign w:val="center"/>
          </w:tcPr>
          <w:p w14:paraId="73E73A7F"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8BC174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2A5A10" w:rsidRPr="00516F91" w14:paraId="7C06F7AD" w14:textId="77777777" w:rsidTr="000A7253">
        <w:tc>
          <w:tcPr>
            <w:tcW w:w="9889" w:type="dxa"/>
            <w:gridSpan w:val="4"/>
          </w:tcPr>
          <w:p w14:paraId="419F4068" w14:textId="77777777" w:rsidR="002A5A10" w:rsidRDefault="002A5A10" w:rsidP="002A5A10">
            <w:pPr>
              <w:autoSpaceDE w:val="0"/>
              <w:autoSpaceDN w:val="0"/>
              <w:adjustRightInd w:val="0"/>
              <w:rPr>
                <w:rFonts w:ascii="Arial" w:hAnsi="Arial" w:cs="Arial"/>
                <w:sz w:val="24"/>
                <w:szCs w:val="24"/>
                <w:lang w:val="es-MX" w:eastAsia="es-MX"/>
              </w:rPr>
            </w:pPr>
          </w:p>
          <w:p w14:paraId="1576B2C5"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5B4F301" w14:textId="77777777" w:rsidR="002A5A10" w:rsidRPr="00C830B1" w:rsidRDefault="002A5A10" w:rsidP="002A5A10">
            <w:pPr>
              <w:autoSpaceDE w:val="0"/>
              <w:autoSpaceDN w:val="0"/>
              <w:adjustRightInd w:val="0"/>
              <w:rPr>
                <w:rFonts w:ascii="Arial" w:hAnsi="Arial" w:cs="Arial"/>
                <w:sz w:val="24"/>
                <w:szCs w:val="24"/>
                <w:lang w:val="es-MX" w:eastAsia="es-MX"/>
              </w:rPr>
            </w:pPr>
          </w:p>
          <w:p w14:paraId="09DB3320"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9450A39"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28A5FE02" w14:textId="77777777" w:rsidR="002A5A10" w:rsidRPr="00C830B1" w:rsidRDefault="002A5A10" w:rsidP="002A5A10">
            <w:pPr>
              <w:autoSpaceDE w:val="0"/>
              <w:autoSpaceDN w:val="0"/>
              <w:adjustRightInd w:val="0"/>
              <w:rPr>
                <w:rFonts w:ascii="Arial" w:hAnsi="Arial" w:cs="Arial"/>
                <w:sz w:val="24"/>
                <w:szCs w:val="24"/>
                <w:lang w:val="es-MX" w:eastAsia="es-MX"/>
              </w:rPr>
            </w:pPr>
          </w:p>
          <w:p w14:paraId="030E4947"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561DE542" w14:textId="77777777" w:rsidR="002A5A10" w:rsidRPr="00C830B1" w:rsidRDefault="002A5A10" w:rsidP="002A5A10">
            <w:pPr>
              <w:autoSpaceDE w:val="0"/>
              <w:autoSpaceDN w:val="0"/>
              <w:adjustRightInd w:val="0"/>
              <w:rPr>
                <w:rFonts w:ascii="Arial" w:hAnsi="Arial" w:cs="Arial"/>
                <w:sz w:val="24"/>
                <w:szCs w:val="24"/>
                <w:lang w:val="es-MX" w:eastAsia="es-MX"/>
              </w:rPr>
            </w:pPr>
          </w:p>
          <w:p w14:paraId="53F10538" w14:textId="77777777" w:rsidR="002A5A10" w:rsidRDefault="002A5A10" w:rsidP="002A5A10">
            <w:pPr>
              <w:autoSpaceDE w:val="0"/>
              <w:autoSpaceDN w:val="0"/>
              <w:adjustRightInd w:val="0"/>
              <w:rPr>
                <w:rFonts w:ascii="Arial" w:hAnsi="Arial" w:cs="Arial"/>
                <w:sz w:val="24"/>
                <w:szCs w:val="24"/>
                <w:lang w:val="es-MX" w:eastAsia="es-MX"/>
              </w:rPr>
            </w:pPr>
          </w:p>
          <w:p w14:paraId="606229EE" w14:textId="77777777" w:rsidR="002A5A10" w:rsidRDefault="002A5A10" w:rsidP="002A5A10">
            <w:pPr>
              <w:autoSpaceDE w:val="0"/>
              <w:autoSpaceDN w:val="0"/>
              <w:adjustRightInd w:val="0"/>
              <w:rPr>
                <w:rFonts w:ascii="Arial" w:hAnsi="Arial" w:cs="Arial"/>
                <w:sz w:val="24"/>
                <w:szCs w:val="24"/>
                <w:lang w:val="es-MX" w:eastAsia="es-MX"/>
              </w:rPr>
            </w:pPr>
          </w:p>
          <w:p w14:paraId="30EF8194"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6F4AD6BE" w14:textId="77777777" w:rsidR="002A5A10" w:rsidRPr="00516F91" w:rsidRDefault="002A5A10" w:rsidP="002A5A10">
            <w:pPr>
              <w:autoSpaceDE w:val="0"/>
              <w:autoSpaceDN w:val="0"/>
              <w:adjustRightInd w:val="0"/>
              <w:rPr>
                <w:rFonts w:ascii="Arial" w:hAnsi="Arial" w:cs="Arial"/>
                <w:sz w:val="24"/>
                <w:szCs w:val="24"/>
                <w:lang w:val="es-MX" w:eastAsia="es-MX"/>
              </w:rPr>
            </w:pPr>
          </w:p>
          <w:p w14:paraId="251D17E8" w14:textId="77777777" w:rsidR="002A5A10" w:rsidRPr="00516F91" w:rsidRDefault="002A5A10" w:rsidP="002A5A10">
            <w:pPr>
              <w:autoSpaceDE w:val="0"/>
              <w:autoSpaceDN w:val="0"/>
              <w:adjustRightInd w:val="0"/>
              <w:rPr>
                <w:rFonts w:ascii="Arial" w:hAnsi="Arial" w:cs="Arial"/>
                <w:sz w:val="24"/>
                <w:szCs w:val="24"/>
                <w:lang w:val="es-MX" w:eastAsia="es-MX"/>
              </w:rPr>
            </w:pPr>
          </w:p>
          <w:p w14:paraId="682AF3E0"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52DAB4FC" w14:textId="77777777" w:rsidR="002A5A10" w:rsidRDefault="002A5A10" w:rsidP="002A5A10">
            <w:pPr>
              <w:autoSpaceDE w:val="0"/>
              <w:autoSpaceDN w:val="0"/>
              <w:adjustRightInd w:val="0"/>
              <w:jc w:val="center"/>
              <w:rPr>
                <w:rFonts w:ascii="Arial" w:hAnsi="Arial" w:cs="Arial"/>
                <w:sz w:val="24"/>
                <w:szCs w:val="24"/>
                <w:lang w:val="es-MX" w:eastAsia="es-MX"/>
              </w:rPr>
            </w:pPr>
          </w:p>
          <w:p w14:paraId="2B5E14DE" w14:textId="77777777" w:rsidR="002A5A10" w:rsidRDefault="002A5A10" w:rsidP="002A5A10">
            <w:pPr>
              <w:autoSpaceDE w:val="0"/>
              <w:autoSpaceDN w:val="0"/>
              <w:adjustRightInd w:val="0"/>
              <w:jc w:val="center"/>
              <w:rPr>
                <w:rFonts w:ascii="Arial" w:hAnsi="Arial" w:cs="Arial"/>
                <w:sz w:val="24"/>
                <w:szCs w:val="24"/>
                <w:lang w:val="es-MX" w:eastAsia="es-MX"/>
              </w:rPr>
            </w:pPr>
          </w:p>
          <w:p w14:paraId="53536303"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10A462D" w14:textId="77777777" w:rsidR="002A5A10" w:rsidRDefault="002A5A10" w:rsidP="002A5A10">
            <w:pPr>
              <w:autoSpaceDE w:val="0"/>
              <w:autoSpaceDN w:val="0"/>
              <w:adjustRightInd w:val="0"/>
              <w:jc w:val="center"/>
              <w:rPr>
                <w:rFonts w:ascii="Arial" w:hAnsi="Arial" w:cs="Arial"/>
                <w:sz w:val="24"/>
                <w:szCs w:val="24"/>
                <w:lang w:val="es-MX" w:eastAsia="es-MX"/>
              </w:rPr>
            </w:pPr>
          </w:p>
          <w:p w14:paraId="42330F41" w14:textId="77777777" w:rsidR="002A5A10" w:rsidRDefault="002A5A10" w:rsidP="002A5A10">
            <w:pPr>
              <w:autoSpaceDE w:val="0"/>
              <w:autoSpaceDN w:val="0"/>
              <w:adjustRightInd w:val="0"/>
              <w:jc w:val="center"/>
              <w:rPr>
                <w:rFonts w:ascii="Arial" w:hAnsi="Arial" w:cs="Arial"/>
                <w:sz w:val="24"/>
                <w:szCs w:val="24"/>
                <w:lang w:val="es-MX" w:eastAsia="es-MX"/>
              </w:rPr>
            </w:pPr>
          </w:p>
          <w:p w14:paraId="3BDD0176" w14:textId="77777777" w:rsidR="002A5A10" w:rsidRDefault="002A5A10" w:rsidP="002A5A10">
            <w:pPr>
              <w:autoSpaceDE w:val="0"/>
              <w:autoSpaceDN w:val="0"/>
              <w:adjustRightInd w:val="0"/>
              <w:jc w:val="center"/>
              <w:rPr>
                <w:rFonts w:ascii="Arial" w:hAnsi="Arial" w:cs="Arial"/>
                <w:sz w:val="24"/>
                <w:szCs w:val="24"/>
                <w:lang w:val="es-MX" w:eastAsia="es-MX"/>
              </w:rPr>
            </w:pPr>
          </w:p>
          <w:p w14:paraId="288DE555"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6A3C312" w14:textId="77777777" w:rsidR="002A5A10" w:rsidRDefault="002A5A10" w:rsidP="002A5A10">
            <w:pPr>
              <w:autoSpaceDE w:val="0"/>
              <w:autoSpaceDN w:val="0"/>
              <w:adjustRightInd w:val="0"/>
              <w:jc w:val="center"/>
              <w:rPr>
                <w:rFonts w:ascii="Arial" w:hAnsi="Arial" w:cs="Arial"/>
                <w:sz w:val="24"/>
                <w:szCs w:val="24"/>
                <w:lang w:val="es-MX" w:eastAsia="es-MX"/>
              </w:rPr>
            </w:pPr>
          </w:p>
          <w:p w14:paraId="337F7789" w14:textId="77777777" w:rsidR="002A5A10" w:rsidRDefault="002A5A10" w:rsidP="002A5A10">
            <w:pPr>
              <w:autoSpaceDE w:val="0"/>
              <w:autoSpaceDN w:val="0"/>
              <w:adjustRightInd w:val="0"/>
              <w:jc w:val="center"/>
              <w:rPr>
                <w:rFonts w:ascii="Arial" w:hAnsi="Arial" w:cs="Arial"/>
                <w:sz w:val="24"/>
                <w:szCs w:val="24"/>
                <w:lang w:val="es-MX" w:eastAsia="es-MX"/>
              </w:rPr>
            </w:pPr>
          </w:p>
          <w:p w14:paraId="3C198F1F" w14:textId="77777777" w:rsidR="002A5A10" w:rsidRDefault="002A5A10" w:rsidP="002A5A10">
            <w:pPr>
              <w:autoSpaceDE w:val="0"/>
              <w:autoSpaceDN w:val="0"/>
              <w:adjustRightInd w:val="0"/>
              <w:jc w:val="center"/>
              <w:rPr>
                <w:rFonts w:ascii="Arial" w:hAnsi="Arial" w:cs="Arial"/>
                <w:sz w:val="24"/>
                <w:szCs w:val="24"/>
                <w:lang w:val="es-MX" w:eastAsia="es-MX"/>
              </w:rPr>
            </w:pPr>
          </w:p>
          <w:p w14:paraId="3B94759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9713B0A" w14:textId="77777777" w:rsidR="002A5A10" w:rsidRDefault="002A5A10" w:rsidP="002A5A10">
            <w:pPr>
              <w:autoSpaceDE w:val="0"/>
              <w:autoSpaceDN w:val="0"/>
              <w:adjustRightInd w:val="0"/>
              <w:jc w:val="center"/>
              <w:rPr>
                <w:rFonts w:ascii="Arial" w:hAnsi="Arial" w:cs="Arial"/>
                <w:sz w:val="24"/>
                <w:szCs w:val="24"/>
                <w:lang w:val="es-MX" w:eastAsia="es-MX"/>
              </w:rPr>
            </w:pPr>
          </w:p>
          <w:p w14:paraId="17F2C627" w14:textId="77777777" w:rsidR="002A5A10" w:rsidRDefault="002A5A10" w:rsidP="002A5A10">
            <w:pPr>
              <w:autoSpaceDE w:val="0"/>
              <w:autoSpaceDN w:val="0"/>
              <w:adjustRightInd w:val="0"/>
              <w:jc w:val="center"/>
              <w:rPr>
                <w:rFonts w:ascii="Arial" w:hAnsi="Arial" w:cs="Arial"/>
                <w:sz w:val="24"/>
                <w:szCs w:val="24"/>
                <w:lang w:val="es-MX" w:eastAsia="es-MX"/>
              </w:rPr>
            </w:pPr>
          </w:p>
          <w:p w14:paraId="57A87FA3" w14:textId="77777777" w:rsidR="002A5A10" w:rsidRDefault="002A5A10" w:rsidP="002A5A10">
            <w:pPr>
              <w:autoSpaceDE w:val="0"/>
              <w:autoSpaceDN w:val="0"/>
              <w:adjustRightInd w:val="0"/>
              <w:jc w:val="center"/>
              <w:rPr>
                <w:rFonts w:ascii="Arial" w:hAnsi="Arial" w:cs="Arial"/>
                <w:sz w:val="24"/>
                <w:szCs w:val="24"/>
                <w:lang w:val="es-MX" w:eastAsia="es-MX"/>
              </w:rPr>
            </w:pPr>
          </w:p>
          <w:p w14:paraId="76357644"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258941F" w14:textId="77777777" w:rsidR="00571382" w:rsidRDefault="00571382" w:rsidP="00571382">
      <w:pPr>
        <w:autoSpaceDE w:val="0"/>
        <w:autoSpaceDN w:val="0"/>
        <w:adjustRightInd w:val="0"/>
        <w:rPr>
          <w:rFonts w:ascii="Arial" w:hAnsi="Arial" w:cs="Arial"/>
          <w:sz w:val="24"/>
          <w:szCs w:val="24"/>
          <w:lang w:val="es-MX" w:eastAsia="es-MX"/>
        </w:rPr>
      </w:pPr>
    </w:p>
    <w:p w14:paraId="0B372EE0"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2E9D9B56" w14:textId="77777777" w:rsidTr="00451856">
        <w:tc>
          <w:tcPr>
            <w:tcW w:w="3508" w:type="dxa"/>
            <w:shd w:val="clear" w:color="auto" w:fill="auto"/>
            <w:vAlign w:val="center"/>
          </w:tcPr>
          <w:p w14:paraId="5F0DF109"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E4BFC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69F445C"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70E674B"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3F8A5212" w14:textId="77777777" w:rsidTr="000A7253">
        <w:tc>
          <w:tcPr>
            <w:tcW w:w="3508" w:type="dxa"/>
            <w:vMerge w:val="restart"/>
            <w:shd w:val="clear" w:color="auto" w:fill="auto"/>
          </w:tcPr>
          <w:p w14:paraId="6F5D0C14" w14:textId="77777777" w:rsidR="00257A12" w:rsidRPr="00465755" w:rsidRDefault="00257A12" w:rsidP="00465755">
            <w:pPr>
              <w:autoSpaceDE w:val="0"/>
              <w:autoSpaceDN w:val="0"/>
              <w:adjustRightInd w:val="0"/>
              <w:rPr>
                <w:rFonts w:ascii="Arial" w:hAnsi="Arial" w:cs="Arial"/>
                <w:sz w:val="24"/>
                <w:szCs w:val="24"/>
                <w:lang w:val="es-MX" w:eastAsia="es-MX"/>
              </w:rPr>
            </w:pPr>
          </w:p>
          <w:p w14:paraId="5FA5534D" w14:textId="77777777" w:rsidR="00257A12" w:rsidRPr="00465755" w:rsidRDefault="00257A12" w:rsidP="00465755">
            <w:pPr>
              <w:autoSpaceDE w:val="0"/>
              <w:autoSpaceDN w:val="0"/>
              <w:adjustRightInd w:val="0"/>
              <w:rPr>
                <w:rFonts w:ascii="Arial" w:hAnsi="Arial" w:cs="Arial"/>
                <w:sz w:val="24"/>
                <w:szCs w:val="24"/>
                <w:lang w:val="es-MX" w:eastAsia="es-MX"/>
              </w:rPr>
            </w:pPr>
          </w:p>
          <w:p w14:paraId="64798A83"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5C39FC1"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CD4729F"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5D3E30DA"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35E4F509"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992BF1"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E3795F1"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800CC7"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3C76FA0C" w14:textId="77777777" w:rsidR="00C830B1" w:rsidRDefault="00C830B1" w:rsidP="00C830B1">
            <w:pPr>
              <w:ind w:left="-108"/>
              <w:jc w:val="both"/>
              <w:rPr>
                <w:rFonts w:ascii="Arial" w:hAnsi="Arial" w:cs="Arial"/>
              </w:rPr>
            </w:pPr>
          </w:p>
          <w:p w14:paraId="3B636A56"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FF3461F" w14:textId="77777777" w:rsidR="00257A12" w:rsidRDefault="00257A12" w:rsidP="00C830B1">
            <w:pPr>
              <w:autoSpaceDE w:val="0"/>
              <w:autoSpaceDN w:val="0"/>
              <w:adjustRightInd w:val="0"/>
              <w:rPr>
                <w:rFonts w:ascii="Arial" w:hAnsi="Arial" w:cs="Arial"/>
              </w:rPr>
            </w:pPr>
          </w:p>
          <w:p w14:paraId="62D60E24"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48E97716"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7EAB6992" w14:textId="77777777" w:rsidTr="000A7253">
        <w:tc>
          <w:tcPr>
            <w:tcW w:w="3508" w:type="dxa"/>
            <w:vMerge/>
            <w:shd w:val="clear" w:color="auto" w:fill="auto"/>
          </w:tcPr>
          <w:p w14:paraId="387B5687"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6EB358A6"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15CCFD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109D53FA"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275D1633" w14:textId="77777777" w:rsidTr="000A7253">
        <w:tc>
          <w:tcPr>
            <w:tcW w:w="3508" w:type="dxa"/>
            <w:vMerge/>
            <w:shd w:val="clear" w:color="auto" w:fill="auto"/>
          </w:tcPr>
          <w:p w14:paraId="10FDF862"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7A2E8244"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5487385"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2784A93B"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4C12B90D" w14:textId="77777777" w:rsidTr="000A7253">
        <w:tc>
          <w:tcPr>
            <w:tcW w:w="3508" w:type="dxa"/>
            <w:vMerge/>
            <w:shd w:val="clear" w:color="auto" w:fill="auto"/>
          </w:tcPr>
          <w:p w14:paraId="39296D3B"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05504DF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4CB0AC3"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C68D07B"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0B1F0C5C" w14:textId="77777777" w:rsidTr="000A7253">
        <w:tc>
          <w:tcPr>
            <w:tcW w:w="3508" w:type="dxa"/>
            <w:shd w:val="clear" w:color="auto" w:fill="auto"/>
          </w:tcPr>
          <w:p w14:paraId="055214AC"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8EFC202"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F2910E"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4B3A71E"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129CC76" w14:textId="77777777" w:rsidR="00465755" w:rsidRDefault="00465755" w:rsidP="00571382">
      <w:pPr>
        <w:autoSpaceDE w:val="0"/>
        <w:autoSpaceDN w:val="0"/>
        <w:adjustRightInd w:val="0"/>
        <w:rPr>
          <w:rFonts w:ascii="Arial" w:hAnsi="Arial" w:cs="Arial"/>
          <w:sz w:val="24"/>
          <w:szCs w:val="24"/>
          <w:lang w:val="es-MX" w:eastAsia="es-MX"/>
        </w:rPr>
      </w:pPr>
    </w:p>
    <w:p w14:paraId="7B9596B1"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3479CD58" w14:textId="77777777" w:rsidTr="00451856">
        <w:tc>
          <w:tcPr>
            <w:tcW w:w="4644" w:type="dxa"/>
            <w:vMerge w:val="restart"/>
            <w:shd w:val="clear" w:color="auto" w:fill="auto"/>
            <w:vAlign w:val="center"/>
          </w:tcPr>
          <w:p w14:paraId="34C2FD9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788268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7D3A2516"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AADB15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5E5737DA" w14:textId="77777777" w:rsidTr="0057663D">
        <w:tc>
          <w:tcPr>
            <w:tcW w:w="4644" w:type="dxa"/>
            <w:vMerge/>
            <w:shd w:val="clear" w:color="auto" w:fill="auto"/>
          </w:tcPr>
          <w:p w14:paraId="3FC78847"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64C3E76E"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4A92466B"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8A46071"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514CCA2"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9FB26D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30CC9BD"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CA418C6"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0A2EF03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3068175"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BA1487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56694D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B69B7A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61B6710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F1C108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2B41C0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2A54AAF"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0753A44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5C35E1A"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72FDF4A4"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139F38A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E4E43D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7B8DD77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8FBED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498B9B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218534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4A3FA96D"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185627E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ED0E313"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1EA40FB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6FCBC9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8DB10F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727C5F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1BE1E7D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4488513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CA17018"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E8E9B3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C44B071"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231A06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4E2DEC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E89C9A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070985C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35CE34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6D86F98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E204DE4"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8592288"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156E0D">
              <w:rPr>
                <w:rFonts w:ascii="Arial" w:hAnsi="Arial" w:cs="Arial"/>
                <w:color w:val="000000"/>
                <w:sz w:val="18"/>
                <w:lang w:eastAsia="es-MX"/>
              </w:rPr>
              <w:t>jercicios prácticos de</w:t>
            </w:r>
            <w:r w:rsidR="0055465D">
              <w:rPr>
                <w:rFonts w:ascii="Arial" w:hAnsi="Arial" w:cs="Arial"/>
                <w:color w:val="000000"/>
                <w:sz w:val="18"/>
                <w:lang w:eastAsia="es-MX"/>
              </w:rPr>
              <w:t xml:space="preserve"> funciones y gráficos de funciones.</w:t>
            </w:r>
          </w:p>
        </w:tc>
      </w:tr>
      <w:tr w:rsidR="001268FF" w:rsidRPr="0057663D" w14:paraId="4EA11668" w14:textId="77777777" w:rsidTr="008B02E2">
        <w:tc>
          <w:tcPr>
            <w:tcW w:w="4644" w:type="dxa"/>
            <w:shd w:val="clear" w:color="auto" w:fill="auto"/>
          </w:tcPr>
          <w:p w14:paraId="7FE65935"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42F95598"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72556E20"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26EAD85"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B03B6BB"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88627F5"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DB7BDF1"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CFE9B84"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14E56C93" w14:textId="77777777" w:rsidR="009B036D" w:rsidRDefault="009B036D" w:rsidP="009B036D">
      <w:pPr>
        <w:pStyle w:val="Sinespaciado"/>
        <w:jc w:val="both"/>
        <w:rPr>
          <w:rFonts w:ascii="Arial Narrow" w:hAnsi="Arial Narrow" w:cs="Arial"/>
          <w:sz w:val="16"/>
          <w:szCs w:val="20"/>
        </w:rPr>
      </w:pPr>
    </w:p>
    <w:p w14:paraId="4083003F"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CAD373E" w14:textId="77777777" w:rsidR="00A61E6F" w:rsidRDefault="00A61E6F" w:rsidP="001268FF">
      <w:pPr>
        <w:autoSpaceDE w:val="0"/>
        <w:autoSpaceDN w:val="0"/>
        <w:adjustRightInd w:val="0"/>
        <w:rPr>
          <w:rFonts w:ascii="Arial" w:hAnsi="Arial" w:cs="Arial"/>
          <w:sz w:val="24"/>
          <w:szCs w:val="24"/>
          <w:lang w:val="es-MX" w:eastAsia="es-MX"/>
        </w:rPr>
      </w:pPr>
    </w:p>
    <w:p w14:paraId="1C2D34DF" w14:textId="77777777" w:rsidR="0055465D" w:rsidRDefault="001268FF" w:rsidP="0055465D">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0403C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55465D" w:rsidRPr="00F91C38">
        <w:rPr>
          <w:rFonts w:ascii="Arial" w:hAnsi="Arial" w:cs="Arial"/>
          <w:color w:val="000000"/>
        </w:rPr>
        <w:t>Soluciona y aplica los diferentes métodos de solución de sistemas</w:t>
      </w:r>
    </w:p>
    <w:p w14:paraId="0D51FF7E" w14:textId="77777777" w:rsidR="0055465D" w:rsidRDefault="0055465D" w:rsidP="0055465D">
      <w:pPr>
        <w:autoSpaceDE w:val="0"/>
        <w:autoSpaceDN w:val="0"/>
        <w:adjustRightInd w:val="0"/>
        <w:rPr>
          <w:rFonts w:ascii="Arial" w:hAnsi="Arial" w:cs="Arial"/>
          <w:color w:val="000000"/>
        </w:rPr>
      </w:pPr>
      <w:r>
        <w:rPr>
          <w:rFonts w:ascii="Arial" w:hAnsi="Arial" w:cs="Arial"/>
          <w:color w:val="000000"/>
        </w:rPr>
        <w:t xml:space="preserve">                                                                                                                                          </w:t>
      </w:r>
      <w:r w:rsidRPr="00F91C38">
        <w:rPr>
          <w:rFonts w:ascii="Arial" w:hAnsi="Arial" w:cs="Arial"/>
          <w:color w:val="000000"/>
        </w:rPr>
        <w:t xml:space="preserve"> de ecuaciones en problemas de punto de equilibrio y equilibrio en el</w:t>
      </w:r>
    </w:p>
    <w:p w14:paraId="1DC34C42" w14:textId="77777777" w:rsidR="001268FF" w:rsidRDefault="0055465D" w:rsidP="0055465D">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F91C38">
        <w:rPr>
          <w:rFonts w:ascii="Arial" w:hAnsi="Arial" w:cs="Arial"/>
          <w:color w:val="000000"/>
        </w:rPr>
        <w:t xml:space="preserve"> mercado</w:t>
      </w:r>
      <w:r>
        <w:rPr>
          <w:rFonts w:ascii="Arial" w:hAnsi="Arial" w:cs="Arial"/>
          <w:color w:val="000000"/>
        </w:rPr>
        <w:t>.</w:t>
      </w:r>
    </w:p>
    <w:p w14:paraId="68513E64"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32A8E520" w14:textId="77777777" w:rsidTr="008B02E2">
        <w:trPr>
          <w:gridAfter w:val="1"/>
          <w:wAfter w:w="284" w:type="dxa"/>
        </w:trPr>
        <w:tc>
          <w:tcPr>
            <w:tcW w:w="3227" w:type="dxa"/>
            <w:vAlign w:val="center"/>
          </w:tcPr>
          <w:p w14:paraId="0FD367E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C46FAFD"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A179A79"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68DD046"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97BEFBC"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1E81B289" w14:textId="77777777" w:rsidTr="008B02E2">
        <w:trPr>
          <w:gridAfter w:val="1"/>
          <w:wAfter w:w="284" w:type="dxa"/>
        </w:trPr>
        <w:tc>
          <w:tcPr>
            <w:tcW w:w="3227" w:type="dxa"/>
          </w:tcPr>
          <w:p w14:paraId="146AD0B3" w14:textId="77777777" w:rsidR="00C21475" w:rsidRDefault="00C21475" w:rsidP="00C21475">
            <w:pPr>
              <w:pStyle w:val="Sinespaciado"/>
              <w:rPr>
                <w:rFonts w:ascii="Arial" w:hAnsi="Arial" w:cs="Arial"/>
                <w:sz w:val="20"/>
                <w:szCs w:val="20"/>
              </w:rPr>
            </w:pPr>
          </w:p>
          <w:p w14:paraId="60D50EDC"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Funciones lineales, aplicaciones y sistemas de ecuaciones lineales.</w:t>
            </w:r>
          </w:p>
          <w:p w14:paraId="68A7F1B9" w14:textId="77777777" w:rsidR="0055465D" w:rsidRPr="0055465D" w:rsidRDefault="0055465D" w:rsidP="0055465D">
            <w:pPr>
              <w:pStyle w:val="Sinespaciado"/>
              <w:rPr>
                <w:rFonts w:ascii="Arial" w:hAnsi="Arial" w:cs="Arial"/>
                <w:color w:val="000000"/>
                <w:sz w:val="20"/>
                <w:szCs w:val="20"/>
              </w:rPr>
            </w:pPr>
          </w:p>
          <w:p w14:paraId="0DF14451"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2.1 Funciones lineales </w:t>
            </w:r>
          </w:p>
          <w:p w14:paraId="7BD67F6F"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 Modelos de equilibrio </w:t>
            </w:r>
          </w:p>
          <w:p w14:paraId="6EE3C560"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2.2.1 Modelo de punto de equilibrio aplicado a la producción </w:t>
            </w:r>
          </w:p>
          <w:p w14:paraId="3317DE0D"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2.2.2 Modelo gráfico de punto de equilibrio. </w:t>
            </w:r>
          </w:p>
          <w:p w14:paraId="35AE5B09"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2.2.3 Modelo utilizando la contribución al costo fijo y a la utilidad. </w:t>
            </w:r>
          </w:p>
          <w:p w14:paraId="7CE73897"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2.2.4 Modelos de equilibrio para tomar decisiones de comprar o producir </w:t>
            </w:r>
          </w:p>
          <w:p w14:paraId="4D72EE45"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2.3 Sistemas de ecuaciones lineales </w:t>
            </w:r>
          </w:p>
          <w:p w14:paraId="4D2B98D2" w14:textId="77777777" w:rsidR="0055465D" w:rsidRP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2.3.1. Métodos de eliminación suma y resta Sistemas de ecuaciones de 2x2 y 3x3. 2.3.2 Método de eliminación Gaussiana de sistemas 2x2, 3x3 solución única. 2.3.3 Aplicaciones a modelos </w:t>
            </w:r>
            <w:r w:rsidR="00421B50" w:rsidRPr="0055465D">
              <w:rPr>
                <w:rFonts w:ascii="Arial" w:hAnsi="Arial" w:cs="Arial"/>
                <w:color w:val="000000"/>
                <w:sz w:val="20"/>
                <w:szCs w:val="20"/>
              </w:rPr>
              <w:t>económico-administrativos</w:t>
            </w:r>
            <w:r w:rsidR="00C21475" w:rsidRPr="0055465D">
              <w:rPr>
                <w:rFonts w:ascii="Arial" w:hAnsi="Arial" w:cs="Arial"/>
                <w:color w:val="000000"/>
                <w:sz w:val="20"/>
                <w:szCs w:val="20"/>
              </w:rPr>
              <w:t xml:space="preserve"> </w:t>
            </w:r>
          </w:p>
          <w:p w14:paraId="1C927C45" w14:textId="77777777" w:rsidR="00C21475" w:rsidRPr="000C2C0C" w:rsidRDefault="00C21475" w:rsidP="00C21475">
            <w:pPr>
              <w:pStyle w:val="Sinespaciado"/>
              <w:rPr>
                <w:rFonts w:ascii="Arial" w:hAnsi="Arial" w:cs="Arial"/>
                <w:color w:val="000000"/>
                <w:sz w:val="20"/>
                <w:szCs w:val="20"/>
              </w:rPr>
            </w:pPr>
          </w:p>
        </w:tc>
        <w:tc>
          <w:tcPr>
            <w:tcW w:w="3260" w:type="dxa"/>
          </w:tcPr>
          <w:p w14:paraId="3AB61D96" w14:textId="77777777" w:rsidR="00C21475" w:rsidRDefault="00C21475" w:rsidP="00421B50">
            <w:pPr>
              <w:jc w:val="both"/>
              <w:rPr>
                <w:rFonts w:ascii="Arial" w:hAnsi="Arial" w:cs="Arial"/>
                <w:sz w:val="24"/>
                <w:szCs w:val="24"/>
                <w:lang w:val="es-MX" w:eastAsia="es-MX"/>
              </w:rPr>
            </w:pPr>
          </w:p>
          <w:p w14:paraId="7799D802" w14:textId="77777777" w:rsidR="0055465D" w:rsidRDefault="00421B50" w:rsidP="00421B50">
            <w:pPr>
              <w:autoSpaceDE w:val="0"/>
              <w:autoSpaceDN w:val="0"/>
              <w:adjustRightInd w:val="0"/>
              <w:jc w:val="both"/>
              <w:rPr>
                <w:rFonts w:ascii="Arial" w:hAnsi="Arial" w:cs="Arial"/>
                <w:color w:val="000000"/>
              </w:rPr>
            </w:pPr>
            <w:r>
              <w:rPr>
                <w:rFonts w:ascii="Arial" w:hAnsi="Arial" w:cs="Arial"/>
                <w:color w:val="000000"/>
              </w:rPr>
              <w:t>Realiza la investigación documental</w:t>
            </w:r>
            <w:r w:rsidR="0055465D" w:rsidRPr="00CA369A">
              <w:rPr>
                <w:rFonts w:ascii="Arial" w:hAnsi="Arial" w:cs="Arial"/>
                <w:color w:val="000000"/>
              </w:rPr>
              <w:t xml:space="preserve"> de funciones lineales, ingreso, costo, utilidad, depr</w:t>
            </w:r>
            <w:r w:rsidR="0055465D">
              <w:rPr>
                <w:rFonts w:ascii="Arial" w:hAnsi="Arial" w:cs="Arial"/>
                <w:color w:val="000000"/>
              </w:rPr>
              <w:t>eciación y punto de equilibrio.</w:t>
            </w:r>
          </w:p>
          <w:p w14:paraId="6400C0BB" w14:textId="77777777" w:rsidR="0055465D" w:rsidRDefault="0055465D" w:rsidP="00421B50">
            <w:pPr>
              <w:autoSpaceDE w:val="0"/>
              <w:autoSpaceDN w:val="0"/>
              <w:adjustRightInd w:val="0"/>
              <w:jc w:val="both"/>
              <w:rPr>
                <w:rFonts w:ascii="Arial" w:hAnsi="Arial" w:cs="Arial"/>
                <w:color w:val="000000"/>
              </w:rPr>
            </w:pPr>
          </w:p>
          <w:p w14:paraId="0BEEB774" w14:textId="77777777" w:rsidR="0055465D" w:rsidRDefault="0055465D" w:rsidP="00421B50">
            <w:pPr>
              <w:autoSpaceDE w:val="0"/>
              <w:autoSpaceDN w:val="0"/>
              <w:adjustRightInd w:val="0"/>
              <w:jc w:val="both"/>
              <w:rPr>
                <w:rFonts w:ascii="Arial" w:hAnsi="Arial" w:cs="Arial"/>
                <w:color w:val="000000"/>
              </w:rPr>
            </w:pPr>
          </w:p>
          <w:p w14:paraId="600097BC"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Elabora un reporte.</w:t>
            </w:r>
          </w:p>
          <w:p w14:paraId="11C9E2CA" w14:textId="77777777" w:rsidR="0055465D" w:rsidRDefault="0055465D" w:rsidP="00421B50">
            <w:pPr>
              <w:autoSpaceDE w:val="0"/>
              <w:autoSpaceDN w:val="0"/>
              <w:adjustRightInd w:val="0"/>
              <w:jc w:val="both"/>
              <w:rPr>
                <w:rFonts w:ascii="Arial" w:hAnsi="Arial" w:cs="Arial"/>
                <w:color w:val="000000"/>
              </w:rPr>
            </w:pPr>
          </w:p>
          <w:p w14:paraId="090E0A8C"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 xml:space="preserve"> Formula</w:t>
            </w:r>
            <w:r w:rsidRPr="00CA369A">
              <w:rPr>
                <w:rFonts w:ascii="Arial" w:hAnsi="Arial" w:cs="Arial"/>
                <w:color w:val="000000"/>
              </w:rPr>
              <w:t xml:space="preserve"> funciones en donde estén implícitos los ing</w:t>
            </w:r>
            <w:r>
              <w:rPr>
                <w:rFonts w:ascii="Arial" w:hAnsi="Arial" w:cs="Arial"/>
                <w:color w:val="000000"/>
              </w:rPr>
              <w:t xml:space="preserve">resos, costos, la utilidad y la </w:t>
            </w:r>
            <w:r w:rsidRPr="00CA369A">
              <w:rPr>
                <w:rFonts w:ascii="Arial" w:hAnsi="Arial" w:cs="Arial"/>
                <w:color w:val="000000"/>
              </w:rPr>
              <w:t>depreciación.</w:t>
            </w:r>
          </w:p>
          <w:p w14:paraId="7AB741F2" w14:textId="77777777" w:rsidR="0055465D" w:rsidRDefault="0055465D" w:rsidP="00421B50">
            <w:pPr>
              <w:autoSpaceDE w:val="0"/>
              <w:autoSpaceDN w:val="0"/>
              <w:adjustRightInd w:val="0"/>
              <w:jc w:val="both"/>
              <w:rPr>
                <w:rFonts w:ascii="Arial" w:hAnsi="Arial" w:cs="Arial"/>
                <w:color w:val="000000"/>
              </w:rPr>
            </w:pPr>
          </w:p>
          <w:p w14:paraId="6369DDBE" w14:textId="77777777" w:rsidR="00421B50" w:rsidRDefault="00421B50" w:rsidP="00421B50">
            <w:pPr>
              <w:autoSpaceDE w:val="0"/>
              <w:autoSpaceDN w:val="0"/>
              <w:adjustRightInd w:val="0"/>
              <w:jc w:val="both"/>
              <w:rPr>
                <w:rFonts w:ascii="Arial" w:hAnsi="Arial" w:cs="Arial"/>
                <w:color w:val="000000"/>
              </w:rPr>
            </w:pPr>
            <w:r>
              <w:rPr>
                <w:rFonts w:ascii="Arial" w:hAnsi="Arial" w:cs="Arial"/>
                <w:color w:val="000000"/>
              </w:rPr>
              <w:t xml:space="preserve">Realiza gráficos de funciones </w:t>
            </w:r>
          </w:p>
          <w:p w14:paraId="6F6CB38A" w14:textId="77777777" w:rsidR="00421B50" w:rsidRDefault="00421B50" w:rsidP="00421B50">
            <w:pPr>
              <w:autoSpaceDE w:val="0"/>
              <w:autoSpaceDN w:val="0"/>
              <w:adjustRightInd w:val="0"/>
              <w:jc w:val="both"/>
              <w:rPr>
                <w:rFonts w:ascii="Arial" w:hAnsi="Arial" w:cs="Arial"/>
                <w:color w:val="000000"/>
              </w:rPr>
            </w:pPr>
          </w:p>
          <w:p w14:paraId="38309617"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Resuelve</w:t>
            </w:r>
            <w:r w:rsidRPr="00CA369A">
              <w:rPr>
                <w:rFonts w:ascii="Arial" w:hAnsi="Arial" w:cs="Arial"/>
                <w:color w:val="000000"/>
              </w:rPr>
              <w:t xml:space="preserve"> </w:t>
            </w:r>
            <w:r w:rsidR="00421B50">
              <w:rPr>
                <w:rFonts w:ascii="Arial" w:hAnsi="Arial" w:cs="Arial"/>
                <w:color w:val="000000"/>
              </w:rPr>
              <w:t xml:space="preserve">ejercicios prácticos de </w:t>
            </w:r>
            <w:r w:rsidRPr="00CA369A">
              <w:rPr>
                <w:rFonts w:ascii="Arial" w:hAnsi="Arial" w:cs="Arial"/>
                <w:color w:val="000000"/>
              </w:rPr>
              <w:t>sistemas de ecuaciones, utilizando los métodos de suma y res</w:t>
            </w:r>
            <w:r>
              <w:rPr>
                <w:rFonts w:ascii="Arial" w:hAnsi="Arial" w:cs="Arial"/>
                <w:color w:val="000000"/>
              </w:rPr>
              <w:t>ta, eliminación y Gauss Jordán.</w:t>
            </w:r>
          </w:p>
          <w:p w14:paraId="3AFACBFE" w14:textId="77777777" w:rsidR="0055465D" w:rsidRDefault="0055465D" w:rsidP="00421B50">
            <w:pPr>
              <w:autoSpaceDE w:val="0"/>
              <w:autoSpaceDN w:val="0"/>
              <w:adjustRightInd w:val="0"/>
              <w:jc w:val="both"/>
              <w:rPr>
                <w:rFonts w:ascii="Arial" w:hAnsi="Arial" w:cs="Arial"/>
                <w:color w:val="000000"/>
              </w:rPr>
            </w:pPr>
          </w:p>
          <w:p w14:paraId="4270AEBB" w14:textId="77777777" w:rsidR="0055465D" w:rsidRDefault="0055465D" w:rsidP="00421B50">
            <w:pPr>
              <w:autoSpaceDE w:val="0"/>
              <w:autoSpaceDN w:val="0"/>
              <w:adjustRightInd w:val="0"/>
              <w:jc w:val="both"/>
              <w:rPr>
                <w:rFonts w:ascii="Arial" w:hAnsi="Arial" w:cs="Arial"/>
                <w:color w:val="000000"/>
              </w:rPr>
            </w:pPr>
            <w:r>
              <w:rPr>
                <w:rFonts w:ascii="Arial" w:hAnsi="Arial" w:cs="Arial"/>
                <w:color w:val="000000"/>
              </w:rPr>
              <w:t>Aplica el modelo a</w:t>
            </w:r>
            <w:r w:rsidRPr="00CA369A">
              <w:rPr>
                <w:rFonts w:ascii="Arial" w:hAnsi="Arial" w:cs="Arial"/>
                <w:color w:val="000000"/>
              </w:rPr>
              <w:t xml:space="preserve"> casos prácticos del área</w:t>
            </w:r>
            <w:r>
              <w:rPr>
                <w:rFonts w:ascii="Arial" w:hAnsi="Arial" w:cs="Arial"/>
                <w:color w:val="000000"/>
              </w:rPr>
              <w:t>.</w:t>
            </w:r>
          </w:p>
          <w:p w14:paraId="77EC2581" w14:textId="77777777" w:rsidR="00421B50" w:rsidRDefault="00421B50" w:rsidP="00421B50">
            <w:pPr>
              <w:autoSpaceDE w:val="0"/>
              <w:autoSpaceDN w:val="0"/>
              <w:adjustRightInd w:val="0"/>
              <w:jc w:val="both"/>
              <w:rPr>
                <w:rFonts w:ascii="Arial" w:hAnsi="Arial" w:cs="Arial"/>
              </w:rPr>
            </w:pPr>
          </w:p>
          <w:p w14:paraId="3967C372" w14:textId="77777777" w:rsidR="00421B50" w:rsidRPr="00FA4F73" w:rsidRDefault="00421B50" w:rsidP="00421B50">
            <w:pPr>
              <w:autoSpaceDE w:val="0"/>
              <w:autoSpaceDN w:val="0"/>
              <w:adjustRightInd w:val="0"/>
              <w:jc w:val="both"/>
              <w:rPr>
                <w:rFonts w:ascii="Arial" w:hAnsi="Arial" w:cs="Arial"/>
              </w:rPr>
            </w:pPr>
            <w:r>
              <w:rPr>
                <w:rFonts w:ascii="Arial" w:hAnsi="Arial" w:cs="Arial"/>
              </w:rPr>
              <w:t>Resuelve el examen de la unidad correspondiente</w:t>
            </w:r>
          </w:p>
          <w:p w14:paraId="5CC1B05F" w14:textId="77777777" w:rsidR="00C21475" w:rsidRPr="00C830B1" w:rsidRDefault="00C21475" w:rsidP="00421B50">
            <w:pPr>
              <w:jc w:val="both"/>
              <w:rPr>
                <w:rFonts w:ascii="Arial" w:hAnsi="Arial" w:cs="Arial"/>
                <w:sz w:val="24"/>
                <w:szCs w:val="24"/>
                <w:lang w:val="es-MX" w:eastAsia="es-MX"/>
              </w:rPr>
            </w:pPr>
          </w:p>
        </w:tc>
        <w:tc>
          <w:tcPr>
            <w:tcW w:w="2977" w:type="dxa"/>
          </w:tcPr>
          <w:p w14:paraId="0D98230D" w14:textId="77777777" w:rsidR="00C21475" w:rsidRDefault="00C21475" w:rsidP="00421B50">
            <w:pPr>
              <w:autoSpaceDE w:val="0"/>
              <w:autoSpaceDN w:val="0"/>
              <w:adjustRightInd w:val="0"/>
              <w:jc w:val="both"/>
              <w:rPr>
                <w:rFonts w:ascii="Arial" w:hAnsi="Arial" w:cs="Arial"/>
                <w:sz w:val="24"/>
                <w:szCs w:val="24"/>
                <w:lang w:val="es-MX" w:eastAsia="es-MX"/>
              </w:rPr>
            </w:pPr>
          </w:p>
          <w:p w14:paraId="20856AD6" w14:textId="77777777" w:rsidR="0055465D" w:rsidRDefault="0055465D" w:rsidP="00421B50">
            <w:pPr>
              <w:pStyle w:val="Encabezado"/>
              <w:ind w:left="-108"/>
              <w:jc w:val="both"/>
              <w:rPr>
                <w:rFonts w:ascii="Arial" w:hAnsi="Arial" w:cs="Arial"/>
                <w:color w:val="040404"/>
                <w:sz w:val="18"/>
                <w:szCs w:val="18"/>
              </w:rPr>
            </w:pPr>
            <w:r>
              <w:rPr>
                <w:rFonts w:ascii="Arial" w:hAnsi="Arial" w:cs="Arial"/>
                <w:color w:val="040404"/>
                <w:sz w:val="18"/>
                <w:szCs w:val="18"/>
              </w:rPr>
              <w:t>Se investigan los fundamentos teóricos de los</w:t>
            </w:r>
            <w:r w:rsidRPr="00FF41AF">
              <w:rPr>
                <w:rFonts w:ascii="Arial" w:hAnsi="Arial" w:cs="Arial"/>
                <w:color w:val="040404"/>
                <w:sz w:val="18"/>
                <w:szCs w:val="18"/>
              </w:rPr>
              <w:t xml:space="preserve"> temas.</w:t>
            </w:r>
            <w:r>
              <w:rPr>
                <w:rFonts w:ascii="Arial" w:hAnsi="Arial" w:cs="Arial"/>
                <w:color w:val="040404"/>
                <w:sz w:val="18"/>
                <w:szCs w:val="18"/>
              </w:rPr>
              <w:t xml:space="preserve"> 2.1-2.3. por medio de la bibliografía recomendada o a través de la plataforma de internet.</w:t>
            </w:r>
          </w:p>
          <w:p w14:paraId="396067AA" w14:textId="77777777" w:rsidR="0055465D" w:rsidRDefault="0055465D" w:rsidP="00421B50">
            <w:pPr>
              <w:pStyle w:val="Encabezado"/>
              <w:ind w:left="-108"/>
              <w:jc w:val="both"/>
              <w:rPr>
                <w:rFonts w:ascii="Arial" w:hAnsi="Arial" w:cs="Arial"/>
                <w:color w:val="040404"/>
                <w:sz w:val="18"/>
                <w:szCs w:val="18"/>
              </w:rPr>
            </w:pPr>
          </w:p>
          <w:p w14:paraId="4275A905" w14:textId="77777777" w:rsidR="0055465D" w:rsidRPr="00271A7D" w:rsidRDefault="0055465D" w:rsidP="00421B50">
            <w:pPr>
              <w:spacing w:after="160" w:line="259" w:lineRule="auto"/>
              <w:jc w:val="both"/>
              <w:rPr>
                <w:rFonts w:ascii="Arial" w:eastAsia="Calibri" w:hAnsi="Arial" w:cs="Arial"/>
                <w:color w:val="040404"/>
                <w:sz w:val="18"/>
                <w:szCs w:val="18"/>
              </w:rPr>
            </w:pPr>
            <w:r>
              <w:rPr>
                <w:rFonts w:ascii="Arial" w:eastAsia="Calibri" w:hAnsi="Arial" w:cs="Arial"/>
                <w:color w:val="040404"/>
                <w:sz w:val="18"/>
                <w:szCs w:val="18"/>
              </w:rPr>
              <w:t xml:space="preserve">En el aula de clases y de forma grupal, se </w:t>
            </w:r>
            <w:r w:rsidRPr="00271A7D">
              <w:rPr>
                <w:rFonts w:ascii="Arial" w:eastAsia="Calibri" w:hAnsi="Arial" w:cs="Arial"/>
                <w:color w:val="040404"/>
                <w:sz w:val="18"/>
                <w:szCs w:val="18"/>
              </w:rPr>
              <w:t xml:space="preserve">analizan los conceptos y se centran las ideas </w:t>
            </w:r>
            <w:r>
              <w:rPr>
                <w:rFonts w:ascii="Arial" w:eastAsia="Calibri" w:hAnsi="Arial" w:cs="Arial"/>
                <w:color w:val="040404"/>
                <w:sz w:val="18"/>
                <w:szCs w:val="18"/>
              </w:rPr>
              <w:t>principales.</w:t>
            </w:r>
          </w:p>
          <w:p w14:paraId="36E1EA80" w14:textId="77777777" w:rsidR="0055465D" w:rsidRDefault="0055465D" w:rsidP="00421B50">
            <w:pPr>
              <w:pStyle w:val="Encabezado"/>
              <w:jc w:val="both"/>
              <w:rPr>
                <w:rFonts w:ascii="Arial" w:hAnsi="Arial" w:cs="Arial"/>
                <w:color w:val="040404"/>
                <w:sz w:val="18"/>
                <w:szCs w:val="18"/>
              </w:rPr>
            </w:pPr>
            <w:r w:rsidRPr="00FE5079">
              <w:rPr>
                <w:rFonts w:ascii="Arial" w:hAnsi="Arial" w:cs="Arial"/>
                <w:color w:val="040404"/>
                <w:sz w:val="18"/>
                <w:szCs w:val="18"/>
              </w:rPr>
              <w:t xml:space="preserve">Se resuelven ejercicios en forma grupal, </w:t>
            </w:r>
            <w:r>
              <w:rPr>
                <w:rFonts w:ascii="Arial" w:hAnsi="Arial" w:cs="Arial"/>
                <w:color w:val="040404"/>
                <w:sz w:val="18"/>
                <w:szCs w:val="18"/>
              </w:rPr>
              <w:t>de sistemas de ecuaciones por el método de Gauss Jordán, eliminación y suma y resta y se envían mediante la plataforma google classroom.</w:t>
            </w:r>
          </w:p>
          <w:p w14:paraId="13EE077F" w14:textId="77777777" w:rsidR="00421B50" w:rsidRDefault="00421B50" w:rsidP="00421B50">
            <w:pPr>
              <w:pStyle w:val="Encabezado"/>
              <w:jc w:val="both"/>
              <w:rPr>
                <w:rFonts w:ascii="Arial" w:hAnsi="Arial" w:cs="Arial"/>
                <w:color w:val="040404"/>
                <w:sz w:val="18"/>
                <w:szCs w:val="18"/>
              </w:rPr>
            </w:pPr>
            <w:r>
              <w:rPr>
                <w:rFonts w:ascii="Arial" w:hAnsi="Arial" w:cs="Arial"/>
                <w:color w:val="040404"/>
                <w:sz w:val="18"/>
                <w:szCs w:val="18"/>
              </w:rPr>
              <w:t>Realiza gráficos de los temas vistos en clase</w:t>
            </w:r>
          </w:p>
          <w:p w14:paraId="2DA24231" w14:textId="77777777" w:rsidR="0055465D" w:rsidRDefault="0055465D" w:rsidP="00421B50">
            <w:pPr>
              <w:pStyle w:val="Encabezado"/>
              <w:jc w:val="both"/>
              <w:rPr>
                <w:rFonts w:ascii="Arial" w:hAnsi="Arial" w:cs="Arial"/>
                <w:color w:val="040404"/>
                <w:sz w:val="18"/>
                <w:szCs w:val="18"/>
              </w:rPr>
            </w:pPr>
          </w:p>
          <w:p w14:paraId="44D22E56" w14:textId="77777777" w:rsidR="0055465D" w:rsidRPr="00FE5079" w:rsidRDefault="0055465D" w:rsidP="00421B50">
            <w:pPr>
              <w:pStyle w:val="Encabezado"/>
              <w:jc w:val="both"/>
              <w:rPr>
                <w:rFonts w:ascii="Arial" w:hAnsi="Arial" w:cs="Arial"/>
                <w:sz w:val="20"/>
              </w:rPr>
            </w:pPr>
            <w:r>
              <w:rPr>
                <w:rFonts w:ascii="Arial" w:hAnsi="Arial" w:cs="Arial"/>
                <w:color w:val="040404"/>
                <w:sz w:val="18"/>
                <w:szCs w:val="18"/>
              </w:rPr>
              <w:t>Se integra un Problemario</w:t>
            </w:r>
            <w:r w:rsidR="00421B50">
              <w:rPr>
                <w:rFonts w:ascii="Arial" w:hAnsi="Arial" w:cs="Arial"/>
                <w:color w:val="040404"/>
                <w:sz w:val="18"/>
                <w:szCs w:val="18"/>
              </w:rPr>
              <w:t xml:space="preserve"> (ejercicios prácticos)</w:t>
            </w:r>
            <w:r>
              <w:rPr>
                <w:rFonts w:ascii="Arial" w:hAnsi="Arial" w:cs="Arial"/>
                <w:color w:val="040404"/>
                <w:sz w:val="18"/>
                <w:szCs w:val="18"/>
              </w:rPr>
              <w:t xml:space="preserve"> y se entrega mediante la plataforma google classroom.</w:t>
            </w:r>
          </w:p>
          <w:p w14:paraId="4E487F98" w14:textId="77777777" w:rsidR="0055465D" w:rsidRDefault="0055465D" w:rsidP="00421B50">
            <w:pPr>
              <w:pStyle w:val="Encabezado"/>
              <w:ind w:left="-108"/>
              <w:jc w:val="both"/>
              <w:rPr>
                <w:rFonts w:ascii="Arial" w:hAnsi="Arial" w:cs="Arial"/>
                <w:color w:val="040404"/>
                <w:sz w:val="18"/>
                <w:szCs w:val="18"/>
              </w:rPr>
            </w:pPr>
          </w:p>
          <w:p w14:paraId="4E53C8B4" w14:textId="77777777" w:rsidR="00C21475" w:rsidRPr="00C21475" w:rsidRDefault="0055465D" w:rsidP="00421B50">
            <w:pPr>
              <w:jc w:val="both"/>
              <w:rPr>
                <w:rFonts w:ascii="Arial" w:hAnsi="Arial" w:cs="Arial"/>
                <w:sz w:val="24"/>
                <w:szCs w:val="24"/>
                <w:lang w:val="es-MX" w:eastAsia="es-MX"/>
              </w:rPr>
            </w:pPr>
            <w:r>
              <w:rPr>
                <w:rFonts w:ascii="Arial" w:hAnsi="Arial" w:cs="Arial"/>
                <w:color w:val="040404"/>
                <w:sz w:val="18"/>
                <w:szCs w:val="18"/>
              </w:rPr>
              <w:t xml:space="preserve"> Se aplica un examen para verificar el dominio del tema.</w:t>
            </w:r>
          </w:p>
        </w:tc>
        <w:tc>
          <w:tcPr>
            <w:tcW w:w="2410" w:type="dxa"/>
            <w:gridSpan w:val="2"/>
          </w:tcPr>
          <w:p w14:paraId="7F477D19"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749734DF"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Solución de problemas. </w:t>
            </w:r>
          </w:p>
          <w:p w14:paraId="67D4348A" w14:textId="77777777" w:rsidR="0055465D" w:rsidRDefault="0055465D" w:rsidP="0055465D">
            <w:pPr>
              <w:pStyle w:val="Sinespaciado"/>
              <w:rPr>
                <w:rFonts w:ascii="Arial" w:hAnsi="Arial" w:cs="Arial"/>
                <w:color w:val="000000"/>
                <w:sz w:val="20"/>
                <w:szCs w:val="20"/>
              </w:rPr>
            </w:pPr>
          </w:p>
          <w:p w14:paraId="52F070C4" w14:textId="77777777" w:rsidR="0055465D" w:rsidRDefault="0055465D" w:rsidP="0055465D">
            <w:pPr>
              <w:pStyle w:val="Sinespaciado"/>
              <w:rPr>
                <w:rFonts w:ascii="Arial" w:hAnsi="Arial" w:cs="Arial"/>
                <w:color w:val="000000"/>
                <w:sz w:val="20"/>
                <w:szCs w:val="20"/>
              </w:rPr>
            </w:pPr>
            <w:r w:rsidRPr="0055465D">
              <w:rPr>
                <w:rFonts w:ascii="Arial" w:hAnsi="Arial" w:cs="Arial"/>
                <w:color w:val="000000"/>
                <w:sz w:val="20"/>
                <w:szCs w:val="20"/>
              </w:rPr>
              <w:t xml:space="preserve">Toma de decisiones. </w:t>
            </w:r>
          </w:p>
          <w:p w14:paraId="6D22F8D9" w14:textId="77777777" w:rsidR="0055465D" w:rsidRPr="0055465D" w:rsidRDefault="0055465D" w:rsidP="0055465D">
            <w:pPr>
              <w:pStyle w:val="Sinespaciado"/>
              <w:rPr>
                <w:rFonts w:ascii="Arial" w:hAnsi="Arial" w:cs="Arial"/>
                <w:color w:val="000000"/>
                <w:sz w:val="20"/>
                <w:szCs w:val="20"/>
              </w:rPr>
            </w:pPr>
          </w:p>
          <w:p w14:paraId="71B1A161" w14:textId="77777777" w:rsidR="0055465D" w:rsidRDefault="0055465D" w:rsidP="0055465D">
            <w:pPr>
              <w:tabs>
                <w:tab w:val="center" w:pos="1097"/>
              </w:tabs>
              <w:autoSpaceDE w:val="0"/>
              <w:autoSpaceDN w:val="0"/>
              <w:adjustRightInd w:val="0"/>
              <w:rPr>
                <w:rFonts w:ascii="Arial" w:hAnsi="Arial" w:cs="Arial"/>
                <w:color w:val="000000"/>
              </w:rPr>
            </w:pPr>
            <w:r w:rsidRPr="0055465D">
              <w:rPr>
                <w:rFonts w:ascii="Arial" w:hAnsi="Arial" w:cs="Arial"/>
                <w:color w:val="000000"/>
              </w:rPr>
              <w:t xml:space="preserve">Trabajo en equipo. </w:t>
            </w:r>
          </w:p>
          <w:p w14:paraId="4688EC84" w14:textId="77777777" w:rsidR="0055465D" w:rsidRDefault="0055465D" w:rsidP="0055465D">
            <w:pPr>
              <w:tabs>
                <w:tab w:val="center" w:pos="1097"/>
              </w:tabs>
              <w:autoSpaceDE w:val="0"/>
              <w:autoSpaceDN w:val="0"/>
              <w:adjustRightInd w:val="0"/>
              <w:rPr>
                <w:rFonts w:ascii="Arial" w:hAnsi="Arial" w:cs="Arial"/>
                <w:color w:val="000000"/>
              </w:rPr>
            </w:pPr>
          </w:p>
          <w:p w14:paraId="0DE65B8C" w14:textId="77777777" w:rsidR="0055465D" w:rsidRDefault="0055465D" w:rsidP="0055465D">
            <w:pPr>
              <w:tabs>
                <w:tab w:val="center" w:pos="1097"/>
              </w:tabs>
              <w:autoSpaceDE w:val="0"/>
              <w:autoSpaceDN w:val="0"/>
              <w:adjustRightInd w:val="0"/>
              <w:rPr>
                <w:rFonts w:ascii="Arial" w:hAnsi="Arial" w:cs="Arial"/>
                <w:color w:val="000000"/>
              </w:rPr>
            </w:pPr>
          </w:p>
          <w:p w14:paraId="5952CA4C" w14:textId="77777777" w:rsidR="00C21475" w:rsidRPr="0055465D" w:rsidRDefault="0055465D" w:rsidP="0055465D">
            <w:pPr>
              <w:tabs>
                <w:tab w:val="center" w:pos="1097"/>
              </w:tabs>
              <w:autoSpaceDE w:val="0"/>
              <w:autoSpaceDN w:val="0"/>
              <w:adjustRightInd w:val="0"/>
              <w:rPr>
                <w:rFonts w:ascii="Arial" w:hAnsi="Arial" w:cs="Arial"/>
                <w:color w:val="000000"/>
              </w:rPr>
            </w:pPr>
            <w:r w:rsidRPr="0055465D">
              <w:rPr>
                <w:rFonts w:ascii="Arial" w:hAnsi="Arial" w:cs="Arial"/>
                <w:color w:val="000000"/>
              </w:rPr>
              <w:t>Habilidades interpersonales</w:t>
            </w:r>
          </w:p>
          <w:p w14:paraId="5827A78A"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0453427C"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092A515D"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378006BF"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458F9C70"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3171405E"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p>
          <w:p w14:paraId="60BF1B28" w14:textId="77777777" w:rsidR="00C21475" w:rsidRPr="00516F91" w:rsidRDefault="0055465D"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w:t>
            </w:r>
            <w:r w:rsidR="00C21475">
              <w:rPr>
                <w:rFonts w:ascii="Arial" w:hAnsi="Arial" w:cs="Arial"/>
                <w:sz w:val="24"/>
                <w:szCs w:val="24"/>
                <w:lang w:val="es-MX" w:eastAsia="es-MX"/>
              </w:rPr>
              <w:t>-1</w:t>
            </w:r>
            <w:r>
              <w:rPr>
                <w:rFonts w:ascii="Arial" w:hAnsi="Arial" w:cs="Arial"/>
                <w:sz w:val="24"/>
                <w:szCs w:val="24"/>
                <w:lang w:val="es-MX" w:eastAsia="es-MX"/>
              </w:rPr>
              <w:t>1</w:t>
            </w:r>
          </w:p>
        </w:tc>
      </w:tr>
      <w:tr w:rsidR="00C21475" w:rsidRPr="00516F91" w14:paraId="0C2F66D2" w14:textId="77777777" w:rsidTr="008B02E2">
        <w:tc>
          <w:tcPr>
            <w:tcW w:w="9889" w:type="dxa"/>
            <w:gridSpan w:val="4"/>
            <w:vAlign w:val="center"/>
          </w:tcPr>
          <w:p w14:paraId="70AB05E9"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C0EBB2C"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A5A10" w:rsidRPr="00516F91" w14:paraId="5AEF7A19" w14:textId="77777777" w:rsidTr="008B02E2">
        <w:tc>
          <w:tcPr>
            <w:tcW w:w="9889" w:type="dxa"/>
            <w:gridSpan w:val="4"/>
          </w:tcPr>
          <w:p w14:paraId="1188460E" w14:textId="77777777" w:rsidR="002A5A10" w:rsidRDefault="002A5A10" w:rsidP="002A5A10">
            <w:pPr>
              <w:autoSpaceDE w:val="0"/>
              <w:autoSpaceDN w:val="0"/>
              <w:adjustRightInd w:val="0"/>
              <w:rPr>
                <w:rFonts w:ascii="Arial" w:hAnsi="Arial" w:cs="Arial"/>
                <w:sz w:val="24"/>
                <w:szCs w:val="24"/>
                <w:lang w:val="es-MX" w:eastAsia="es-MX"/>
              </w:rPr>
            </w:pPr>
          </w:p>
          <w:p w14:paraId="33F450AB"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EC771D5" w14:textId="77777777" w:rsidR="002A5A10" w:rsidRPr="00C830B1" w:rsidRDefault="002A5A10" w:rsidP="002A5A10">
            <w:pPr>
              <w:autoSpaceDE w:val="0"/>
              <w:autoSpaceDN w:val="0"/>
              <w:adjustRightInd w:val="0"/>
              <w:rPr>
                <w:rFonts w:ascii="Arial" w:hAnsi="Arial" w:cs="Arial"/>
                <w:sz w:val="24"/>
                <w:szCs w:val="24"/>
                <w:lang w:val="es-MX" w:eastAsia="es-MX"/>
              </w:rPr>
            </w:pPr>
          </w:p>
          <w:p w14:paraId="0466DDB0"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9534C3A"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0BA03C1E" w14:textId="77777777" w:rsidR="002A5A10" w:rsidRPr="00C830B1" w:rsidRDefault="002A5A10" w:rsidP="002A5A10">
            <w:pPr>
              <w:autoSpaceDE w:val="0"/>
              <w:autoSpaceDN w:val="0"/>
              <w:adjustRightInd w:val="0"/>
              <w:rPr>
                <w:rFonts w:ascii="Arial" w:hAnsi="Arial" w:cs="Arial"/>
                <w:sz w:val="24"/>
                <w:szCs w:val="24"/>
                <w:lang w:val="es-MX" w:eastAsia="es-MX"/>
              </w:rPr>
            </w:pPr>
          </w:p>
          <w:p w14:paraId="1D2F05DF"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3000ED9E" w14:textId="77777777" w:rsidR="002A5A10" w:rsidRPr="00C830B1" w:rsidRDefault="002A5A10" w:rsidP="002A5A10">
            <w:pPr>
              <w:autoSpaceDE w:val="0"/>
              <w:autoSpaceDN w:val="0"/>
              <w:adjustRightInd w:val="0"/>
              <w:rPr>
                <w:rFonts w:ascii="Arial" w:hAnsi="Arial" w:cs="Arial"/>
                <w:sz w:val="24"/>
                <w:szCs w:val="24"/>
                <w:lang w:val="es-MX" w:eastAsia="es-MX"/>
              </w:rPr>
            </w:pPr>
          </w:p>
          <w:p w14:paraId="2EA88351" w14:textId="77777777" w:rsidR="002A5A10" w:rsidRDefault="002A5A10" w:rsidP="002A5A10">
            <w:pPr>
              <w:autoSpaceDE w:val="0"/>
              <w:autoSpaceDN w:val="0"/>
              <w:adjustRightInd w:val="0"/>
              <w:rPr>
                <w:rFonts w:ascii="Arial" w:hAnsi="Arial" w:cs="Arial"/>
                <w:sz w:val="24"/>
                <w:szCs w:val="24"/>
                <w:lang w:val="es-MX" w:eastAsia="es-MX"/>
              </w:rPr>
            </w:pPr>
          </w:p>
          <w:p w14:paraId="11C287C1" w14:textId="77777777" w:rsidR="002A5A10" w:rsidRDefault="002A5A10" w:rsidP="002A5A10">
            <w:pPr>
              <w:autoSpaceDE w:val="0"/>
              <w:autoSpaceDN w:val="0"/>
              <w:adjustRightInd w:val="0"/>
              <w:rPr>
                <w:rFonts w:ascii="Arial" w:hAnsi="Arial" w:cs="Arial"/>
                <w:sz w:val="24"/>
                <w:szCs w:val="24"/>
                <w:lang w:val="es-MX" w:eastAsia="es-MX"/>
              </w:rPr>
            </w:pPr>
          </w:p>
          <w:p w14:paraId="6EDEBBF8"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71DE1685" w14:textId="77777777" w:rsidR="002A5A10" w:rsidRPr="00516F91" w:rsidRDefault="002A5A10" w:rsidP="002A5A10">
            <w:pPr>
              <w:autoSpaceDE w:val="0"/>
              <w:autoSpaceDN w:val="0"/>
              <w:adjustRightInd w:val="0"/>
              <w:rPr>
                <w:rFonts w:ascii="Arial" w:hAnsi="Arial" w:cs="Arial"/>
                <w:sz w:val="24"/>
                <w:szCs w:val="24"/>
                <w:lang w:val="es-MX" w:eastAsia="es-MX"/>
              </w:rPr>
            </w:pPr>
          </w:p>
          <w:p w14:paraId="7012EF37" w14:textId="77777777" w:rsidR="002A5A10" w:rsidRPr="00516F91" w:rsidRDefault="002A5A10" w:rsidP="002A5A10">
            <w:pPr>
              <w:autoSpaceDE w:val="0"/>
              <w:autoSpaceDN w:val="0"/>
              <w:adjustRightInd w:val="0"/>
              <w:rPr>
                <w:rFonts w:ascii="Arial" w:hAnsi="Arial" w:cs="Arial"/>
                <w:sz w:val="24"/>
                <w:szCs w:val="24"/>
                <w:lang w:val="es-MX" w:eastAsia="es-MX"/>
              </w:rPr>
            </w:pPr>
          </w:p>
          <w:p w14:paraId="216FF769"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5F73364F" w14:textId="77777777" w:rsidR="002A5A10" w:rsidRDefault="002A5A10" w:rsidP="002A5A10">
            <w:pPr>
              <w:autoSpaceDE w:val="0"/>
              <w:autoSpaceDN w:val="0"/>
              <w:adjustRightInd w:val="0"/>
              <w:jc w:val="center"/>
              <w:rPr>
                <w:rFonts w:ascii="Arial" w:hAnsi="Arial" w:cs="Arial"/>
                <w:sz w:val="24"/>
                <w:szCs w:val="24"/>
                <w:lang w:val="es-MX" w:eastAsia="es-MX"/>
              </w:rPr>
            </w:pPr>
          </w:p>
          <w:p w14:paraId="61F75342" w14:textId="77777777" w:rsidR="002A5A10" w:rsidRDefault="002A5A10" w:rsidP="002A5A10">
            <w:pPr>
              <w:autoSpaceDE w:val="0"/>
              <w:autoSpaceDN w:val="0"/>
              <w:adjustRightInd w:val="0"/>
              <w:jc w:val="center"/>
              <w:rPr>
                <w:rFonts w:ascii="Arial" w:hAnsi="Arial" w:cs="Arial"/>
                <w:sz w:val="24"/>
                <w:szCs w:val="24"/>
                <w:lang w:val="es-MX" w:eastAsia="es-MX"/>
              </w:rPr>
            </w:pPr>
          </w:p>
          <w:p w14:paraId="6841EDA8"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4472856" w14:textId="77777777" w:rsidR="002A5A10" w:rsidRDefault="002A5A10" w:rsidP="002A5A10">
            <w:pPr>
              <w:autoSpaceDE w:val="0"/>
              <w:autoSpaceDN w:val="0"/>
              <w:adjustRightInd w:val="0"/>
              <w:jc w:val="center"/>
              <w:rPr>
                <w:rFonts w:ascii="Arial" w:hAnsi="Arial" w:cs="Arial"/>
                <w:sz w:val="24"/>
                <w:szCs w:val="24"/>
                <w:lang w:val="es-MX" w:eastAsia="es-MX"/>
              </w:rPr>
            </w:pPr>
          </w:p>
          <w:p w14:paraId="78E35111" w14:textId="77777777" w:rsidR="002A5A10" w:rsidRDefault="002A5A10" w:rsidP="002A5A10">
            <w:pPr>
              <w:autoSpaceDE w:val="0"/>
              <w:autoSpaceDN w:val="0"/>
              <w:adjustRightInd w:val="0"/>
              <w:jc w:val="center"/>
              <w:rPr>
                <w:rFonts w:ascii="Arial" w:hAnsi="Arial" w:cs="Arial"/>
                <w:sz w:val="24"/>
                <w:szCs w:val="24"/>
                <w:lang w:val="es-MX" w:eastAsia="es-MX"/>
              </w:rPr>
            </w:pPr>
          </w:p>
          <w:p w14:paraId="43A9F39C" w14:textId="77777777" w:rsidR="002A5A10" w:rsidRDefault="002A5A10" w:rsidP="002A5A10">
            <w:pPr>
              <w:autoSpaceDE w:val="0"/>
              <w:autoSpaceDN w:val="0"/>
              <w:adjustRightInd w:val="0"/>
              <w:jc w:val="center"/>
              <w:rPr>
                <w:rFonts w:ascii="Arial" w:hAnsi="Arial" w:cs="Arial"/>
                <w:sz w:val="24"/>
                <w:szCs w:val="24"/>
                <w:lang w:val="es-MX" w:eastAsia="es-MX"/>
              </w:rPr>
            </w:pPr>
          </w:p>
          <w:p w14:paraId="69F37A04"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C9CDD32" w14:textId="77777777" w:rsidR="002A5A10" w:rsidRDefault="002A5A10" w:rsidP="002A5A10">
            <w:pPr>
              <w:autoSpaceDE w:val="0"/>
              <w:autoSpaceDN w:val="0"/>
              <w:adjustRightInd w:val="0"/>
              <w:jc w:val="center"/>
              <w:rPr>
                <w:rFonts w:ascii="Arial" w:hAnsi="Arial" w:cs="Arial"/>
                <w:sz w:val="24"/>
                <w:szCs w:val="24"/>
                <w:lang w:val="es-MX" w:eastAsia="es-MX"/>
              </w:rPr>
            </w:pPr>
          </w:p>
          <w:p w14:paraId="68DE96A9" w14:textId="77777777" w:rsidR="002A5A10" w:rsidRDefault="002A5A10" w:rsidP="002A5A10">
            <w:pPr>
              <w:autoSpaceDE w:val="0"/>
              <w:autoSpaceDN w:val="0"/>
              <w:adjustRightInd w:val="0"/>
              <w:jc w:val="center"/>
              <w:rPr>
                <w:rFonts w:ascii="Arial" w:hAnsi="Arial" w:cs="Arial"/>
                <w:sz w:val="24"/>
                <w:szCs w:val="24"/>
                <w:lang w:val="es-MX" w:eastAsia="es-MX"/>
              </w:rPr>
            </w:pPr>
          </w:p>
          <w:p w14:paraId="3E46C6E2" w14:textId="77777777" w:rsidR="002A5A10" w:rsidRDefault="002A5A10" w:rsidP="002A5A10">
            <w:pPr>
              <w:autoSpaceDE w:val="0"/>
              <w:autoSpaceDN w:val="0"/>
              <w:adjustRightInd w:val="0"/>
              <w:jc w:val="center"/>
              <w:rPr>
                <w:rFonts w:ascii="Arial" w:hAnsi="Arial" w:cs="Arial"/>
                <w:sz w:val="24"/>
                <w:szCs w:val="24"/>
                <w:lang w:val="es-MX" w:eastAsia="es-MX"/>
              </w:rPr>
            </w:pPr>
          </w:p>
          <w:p w14:paraId="3C489EB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8FEECA3" w14:textId="77777777" w:rsidR="002A5A10" w:rsidRDefault="002A5A10" w:rsidP="002A5A10">
            <w:pPr>
              <w:autoSpaceDE w:val="0"/>
              <w:autoSpaceDN w:val="0"/>
              <w:adjustRightInd w:val="0"/>
              <w:jc w:val="center"/>
              <w:rPr>
                <w:rFonts w:ascii="Arial" w:hAnsi="Arial" w:cs="Arial"/>
                <w:sz w:val="24"/>
                <w:szCs w:val="24"/>
                <w:lang w:val="es-MX" w:eastAsia="es-MX"/>
              </w:rPr>
            </w:pPr>
          </w:p>
          <w:p w14:paraId="76C90E97" w14:textId="77777777" w:rsidR="002A5A10" w:rsidRDefault="002A5A10" w:rsidP="002A5A10">
            <w:pPr>
              <w:autoSpaceDE w:val="0"/>
              <w:autoSpaceDN w:val="0"/>
              <w:adjustRightInd w:val="0"/>
              <w:jc w:val="center"/>
              <w:rPr>
                <w:rFonts w:ascii="Arial" w:hAnsi="Arial" w:cs="Arial"/>
                <w:sz w:val="24"/>
                <w:szCs w:val="24"/>
                <w:lang w:val="es-MX" w:eastAsia="es-MX"/>
              </w:rPr>
            </w:pPr>
          </w:p>
          <w:p w14:paraId="1A41ADD8" w14:textId="77777777" w:rsidR="002A5A10" w:rsidRDefault="002A5A10" w:rsidP="002A5A10">
            <w:pPr>
              <w:autoSpaceDE w:val="0"/>
              <w:autoSpaceDN w:val="0"/>
              <w:adjustRightInd w:val="0"/>
              <w:jc w:val="center"/>
              <w:rPr>
                <w:rFonts w:ascii="Arial" w:hAnsi="Arial" w:cs="Arial"/>
                <w:sz w:val="24"/>
                <w:szCs w:val="24"/>
                <w:lang w:val="es-MX" w:eastAsia="es-MX"/>
              </w:rPr>
            </w:pPr>
          </w:p>
          <w:p w14:paraId="64B6FC07"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02BFDF4" w14:textId="77777777" w:rsidR="001268FF" w:rsidRDefault="001268FF" w:rsidP="001268FF">
      <w:pPr>
        <w:autoSpaceDE w:val="0"/>
        <w:autoSpaceDN w:val="0"/>
        <w:adjustRightInd w:val="0"/>
        <w:rPr>
          <w:rFonts w:ascii="Arial" w:hAnsi="Arial" w:cs="Arial"/>
          <w:sz w:val="24"/>
          <w:szCs w:val="24"/>
          <w:lang w:val="es-MX" w:eastAsia="es-MX"/>
        </w:rPr>
      </w:pPr>
    </w:p>
    <w:p w14:paraId="22BA508F"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4A2F6086" w14:textId="77777777" w:rsidTr="008B02E2">
        <w:tc>
          <w:tcPr>
            <w:tcW w:w="3508" w:type="dxa"/>
            <w:shd w:val="clear" w:color="auto" w:fill="auto"/>
            <w:vAlign w:val="center"/>
          </w:tcPr>
          <w:p w14:paraId="60B14C6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CCCC5B7"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6C9BD19"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46823BA"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795EA6B3" w14:textId="77777777" w:rsidTr="008B02E2">
        <w:tc>
          <w:tcPr>
            <w:tcW w:w="3508" w:type="dxa"/>
            <w:vMerge w:val="restart"/>
            <w:shd w:val="clear" w:color="auto" w:fill="auto"/>
          </w:tcPr>
          <w:p w14:paraId="1696D93C" w14:textId="77777777" w:rsidR="001268FF" w:rsidRPr="00465755" w:rsidRDefault="001268FF" w:rsidP="008B02E2">
            <w:pPr>
              <w:autoSpaceDE w:val="0"/>
              <w:autoSpaceDN w:val="0"/>
              <w:adjustRightInd w:val="0"/>
              <w:rPr>
                <w:rFonts w:ascii="Arial" w:hAnsi="Arial" w:cs="Arial"/>
                <w:sz w:val="24"/>
                <w:szCs w:val="24"/>
                <w:lang w:val="es-MX" w:eastAsia="es-MX"/>
              </w:rPr>
            </w:pPr>
          </w:p>
          <w:p w14:paraId="3418A37F" w14:textId="77777777" w:rsidR="001268FF" w:rsidRPr="00465755" w:rsidRDefault="001268FF" w:rsidP="008B02E2">
            <w:pPr>
              <w:autoSpaceDE w:val="0"/>
              <w:autoSpaceDN w:val="0"/>
              <w:adjustRightInd w:val="0"/>
              <w:rPr>
                <w:rFonts w:ascii="Arial" w:hAnsi="Arial" w:cs="Arial"/>
                <w:sz w:val="24"/>
                <w:szCs w:val="24"/>
                <w:lang w:val="es-MX" w:eastAsia="es-MX"/>
              </w:rPr>
            </w:pPr>
          </w:p>
          <w:p w14:paraId="30450AAA"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3B6F931"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D82BA0B"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1B2831C2"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0099965"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4EA131"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28AA50C"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EAABCE"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4CDCDA2" w14:textId="77777777" w:rsidR="001268FF" w:rsidRDefault="001268FF" w:rsidP="008B02E2">
            <w:pPr>
              <w:ind w:left="-108"/>
              <w:jc w:val="both"/>
              <w:rPr>
                <w:rFonts w:ascii="Arial" w:hAnsi="Arial" w:cs="Arial"/>
              </w:rPr>
            </w:pPr>
          </w:p>
          <w:p w14:paraId="4656AAD9"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05E52F5C" w14:textId="77777777" w:rsidR="001268FF" w:rsidRDefault="001268FF" w:rsidP="008B02E2">
            <w:pPr>
              <w:autoSpaceDE w:val="0"/>
              <w:autoSpaceDN w:val="0"/>
              <w:adjustRightInd w:val="0"/>
              <w:rPr>
                <w:rFonts w:ascii="Arial" w:hAnsi="Arial" w:cs="Arial"/>
              </w:rPr>
            </w:pPr>
          </w:p>
          <w:p w14:paraId="44569ECF"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A17427E"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50EDB12C" w14:textId="77777777" w:rsidTr="008B02E2">
        <w:tc>
          <w:tcPr>
            <w:tcW w:w="3508" w:type="dxa"/>
            <w:vMerge/>
            <w:shd w:val="clear" w:color="auto" w:fill="auto"/>
          </w:tcPr>
          <w:p w14:paraId="3F2E1371"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5ACBDF9"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F00F730"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5317BE55"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3A8D64AE" w14:textId="77777777" w:rsidTr="008B02E2">
        <w:tc>
          <w:tcPr>
            <w:tcW w:w="3508" w:type="dxa"/>
            <w:vMerge/>
            <w:shd w:val="clear" w:color="auto" w:fill="auto"/>
          </w:tcPr>
          <w:p w14:paraId="49B2CD36"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B775D7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D4A928C"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10E4F4BB"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77F1E522" w14:textId="77777777" w:rsidTr="008B02E2">
        <w:tc>
          <w:tcPr>
            <w:tcW w:w="3508" w:type="dxa"/>
            <w:vMerge/>
            <w:shd w:val="clear" w:color="auto" w:fill="auto"/>
          </w:tcPr>
          <w:p w14:paraId="5D5C2A45"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3CE88B6"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55F7A52"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0AE46B37"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76AE9FFA" w14:textId="77777777" w:rsidTr="008B02E2">
        <w:tc>
          <w:tcPr>
            <w:tcW w:w="3508" w:type="dxa"/>
            <w:shd w:val="clear" w:color="auto" w:fill="auto"/>
          </w:tcPr>
          <w:p w14:paraId="15F0467C"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DCCC3B6"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37CED96"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AB396D8"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43C2CEA" w14:textId="77777777" w:rsidR="001268FF" w:rsidRDefault="001268FF" w:rsidP="001268FF">
      <w:pPr>
        <w:autoSpaceDE w:val="0"/>
        <w:autoSpaceDN w:val="0"/>
        <w:adjustRightInd w:val="0"/>
        <w:rPr>
          <w:rFonts w:ascii="Arial" w:hAnsi="Arial" w:cs="Arial"/>
          <w:sz w:val="24"/>
          <w:szCs w:val="24"/>
          <w:lang w:val="es-MX" w:eastAsia="es-MX"/>
        </w:rPr>
      </w:pPr>
    </w:p>
    <w:p w14:paraId="3393C07C"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6EC837CD" w14:textId="77777777" w:rsidTr="008B02E2">
        <w:tc>
          <w:tcPr>
            <w:tcW w:w="4644" w:type="dxa"/>
            <w:vMerge w:val="restart"/>
            <w:shd w:val="clear" w:color="auto" w:fill="auto"/>
            <w:vAlign w:val="center"/>
          </w:tcPr>
          <w:p w14:paraId="464C26B8"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2763A3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CA4DE0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BE657E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2EEFE8E6" w14:textId="77777777" w:rsidTr="008B02E2">
        <w:tc>
          <w:tcPr>
            <w:tcW w:w="4644" w:type="dxa"/>
            <w:vMerge/>
            <w:shd w:val="clear" w:color="auto" w:fill="auto"/>
          </w:tcPr>
          <w:p w14:paraId="1211945C"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7753BA7"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77E524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4275B1D"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34DF41FA"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3F2D082"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5361060"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61F042C"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048DA43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C67C06"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D90BC1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048B690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7349531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5F05648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CEDB04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58FB66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5568DE1"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722620A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8E1A3A7"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1350170F"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029168A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1F69809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D775FE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57A7D89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D2E173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C3D6F7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6BE959C7"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251C6D3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BC07094"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60ABAE9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556968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5D881B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6DF4514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0DF9CF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D9566C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5795B3B8"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4C5F41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E979D5E"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97D01A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BB6449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5A71CFD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B3F181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E8AF70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5434946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02CFAE0"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8A1083D"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w:t>
            </w:r>
            <w:r w:rsidR="00DD7C8F">
              <w:rPr>
                <w:rFonts w:ascii="Arial" w:hAnsi="Arial" w:cs="Arial"/>
                <w:color w:val="000000"/>
                <w:sz w:val="18"/>
                <w:lang w:eastAsia="es-MX"/>
              </w:rPr>
              <w:t>cios prácticos del área que impliquen el método de gauss Jordan.</w:t>
            </w:r>
          </w:p>
        </w:tc>
      </w:tr>
      <w:tr w:rsidR="001268FF" w:rsidRPr="0057663D" w14:paraId="76FEC5A3" w14:textId="77777777" w:rsidTr="008B02E2">
        <w:tc>
          <w:tcPr>
            <w:tcW w:w="4644" w:type="dxa"/>
            <w:shd w:val="clear" w:color="auto" w:fill="auto"/>
          </w:tcPr>
          <w:p w14:paraId="2931D5BF"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77E1CD7C"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2C950ABB"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CC964FF"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05348C44"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BF5C978"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F3EE659"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B17B170"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26F10803" w14:textId="77777777" w:rsidR="001268FF" w:rsidRDefault="001268FF" w:rsidP="001268FF">
      <w:pPr>
        <w:pStyle w:val="Sinespaciado"/>
        <w:jc w:val="both"/>
        <w:rPr>
          <w:rFonts w:ascii="Arial Narrow" w:hAnsi="Arial Narrow" w:cs="Arial"/>
          <w:sz w:val="16"/>
          <w:szCs w:val="20"/>
        </w:rPr>
      </w:pPr>
    </w:p>
    <w:p w14:paraId="07CD1011" w14:textId="77777777" w:rsidR="00465755" w:rsidRDefault="00465755" w:rsidP="00571382">
      <w:pPr>
        <w:autoSpaceDE w:val="0"/>
        <w:autoSpaceDN w:val="0"/>
        <w:adjustRightInd w:val="0"/>
        <w:rPr>
          <w:rFonts w:ascii="Arial" w:hAnsi="Arial" w:cs="Arial"/>
          <w:sz w:val="24"/>
          <w:szCs w:val="24"/>
          <w:lang w:val="es-MX" w:eastAsia="es-MX"/>
        </w:rPr>
      </w:pPr>
    </w:p>
    <w:p w14:paraId="60EE1FC2" w14:textId="77777777" w:rsidR="0055465D" w:rsidRDefault="0055465D" w:rsidP="00423781">
      <w:pPr>
        <w:rPr>
          <w:rFonts w:ascii="Arial" w:hAnsi="Arial" w:cs="Arial"/>
          <w:sz w:val="24"/>
          <w:szCs w:val="24"/>
          <w:lang w:val="es-MX" w:eastAsia="es-MX"/>
        </w:rPr>
      </w:pPr>
    </w:p>
    <w:p w14:paraId="2A454F89" w14:textId="77777777" w:rsidR="0055465D" w:rsidRDefault="0055465D" w:rsidP="00423781">
      <w:pPr>
        <w:rPr>
          <w:rFonts w:ascii="Arial" w:hAnsi="Arial" w:cs="Arial"/>
          <w:sz w:val="24"/>
          <w:szCs w:val="24"/>
          <w:lang w:val="es-MX" w:eastAsia="es-MX"/>
        </w:rPr>
      </w:pPr>
    </w:p>
    <w:p w14:paraId="4009107D" w14:textId="77777777" w:rsidR="0055465D" w:rsidRDefault="0055465D" w:rsidP="00423781">
      <w:pPr>
        <w:rPr>
          <w:rFonts w:ascii="Arial" w:hAnsi="Arial" w:cs="Arial"/>
          <w:sz w:val="24"/>
          <w:szCs w:val="24"/>
          <w:lang w:val="es-MX" w:eastAsia="es-MX"/>
        </w:rPr>
      </w:pPr>
    </w:p>
    <w:p w14:paraId="36CA5D75" w14:textId="77777777" w:rsidR="00DD7C8F" w:rsidRDefault="00423781" w:rsidP="00DD7C8F">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421B50">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DD7C8F" w:rsidRPr="000D3987">
        <w:rPr>
          <w:rFonts w:ascii="Arial" w:hAnsi="Arial" w:cs="Arial"/>
          <w:color w:val="000000"/>
        </w:rPr>
        <w:t xml:space="preserve">Aplica la notación de una matriz para la representación matricial de </w:t>
      </w:r>
    </w:p>
    <w:p w14:paraId="0C702760" w14:textId="77777777" w:rsidR="00DD7C8F" w:rsidRDefault="00DD7C8F" w:rsidP="00DD7C8F">
      <w:pPr>
        <w:rPr>
          <w:rFonts w:ascii="Arial" w:hAnsi="Arial" w:cs="Arial"/>
          <w:color w:val="000000"/>
        </w:rPr>
      </w:pPr>
      <w:r>
        <w:rPr>
          <w:rFonts w:ascii="Arial" w:hAnsi="Arial" w:cs="Arial"/>
          <w:color w:val="000000"/>
        </w:rPr>
        <w:t xml:space="preserve">                                                                                                                                           </w:t>
      </w:r>
      <w:r w:rsidRPr="000D3987">
        <w:rPr>
          <w:rFonts w:ascii="Arial" w:hAnsi="Arial" w:cs="Arial"/>
          <w:color w:val="000000"/>
        </w:rPr>
        <w:t>datos, sus operaciones matemáticas y soluciona problemas de</w:t>
      </w:r>
    </w:p>
    <w:p w14:paraId="45A3477F" w14:textId="77777777" w:rsidR="00DD7C8F" w:rsidRDefault="00DD7C8F" w:rsidP="00DD7C8F">
      <w:pPr>
        <w:rPr>
          <w:rFonts w:ascii="Arial" w:hAnsi="Arial" w:cs="Arial"/>
          <w:color w:val="000000"/>
        </w:rPr>
      </w:pPr>
      <w:r>
        <w:rPr>
          <w:rFonts w:ascii="Arial" w:hAnsi="Arial" w:cs="Arial"/>
          <w:color w:val="000000"/>
        </w:rPr>
        <w:t xml:space="preserve">                                                                                                                                          </w:t>
      </w:r>
      <w:r w:rsidRPr="000D3987">
        <w:rPr>
          <w:rFonts w:ascii="Arial" w:hAnsi="Arial" w:cs="Arial"/>
          <w:color w:val="000000"/>
        </w:rPr>
        <w:t xml:space="preserve"> sistemas de ecuaciones aplicando para resolver casos del área </w:t>
      </w:r>
    </w:p>
    <w:p w14:paraId="23FAA0C4" w14:textId="77777777" w:rsidR="00423781" w:rsidRDefault="00DD7C8F" w:rsidP="00DD7C8F">
      <w:pPr>
        <w:rPr>
          <w:rFonts w:ascii="Arial" w:hAnsi="Arial" w:cs="Arial"/>
          <w:sz w:val="24"/>
          <w:szCs w:val="24"/>
          <w:lang w:val="es-MX" w:eastAsia="es-MX"/>
        </w:rPr>
      </w:pPr>
      <w:r>
        <w:rPr>
          <w:rFonts w:ascii="Arial" w:hAnsi="Arial" w:cs="Arial"/>
          <w:color w:val="000000"/>
        </w:rPr>
        <w:t xml:space="preserve">                                                                                                                                           </w:t>
      </w:r>
      <w:r w:rsidRPr="000D3987">
        <w:rPr>
          <w:rFonts w:ascii="Arial" w:hAnsi="Arial" w:cs="Arial"/>
          <w:color w:val="000000"/>
        </w:rPr>
        <w:t>económica administrativa</w:t>
      </w:r>
    </w:p>
    <w:p w14:paraId="60F63992" w14:textId="77777777" w:rsidR="00DD7C8F" w:rsidRDefault="00DD7C8F" w:rsidP="00DD7C8F">
      <w:pPr>
        <w:rPr>
          <w:rFonts w:ascii="Arial" w:hAnsi="Arial" w:cs="Arial"/>
        </w:rPr>
      </w:pPr>
    </w:p>
    <w:p w14:paraId="610B82FC"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76682C9A" w14:textId="77777777" w:rsidTr="008B02E2">
        <w:trPr>
          <w:gridAfter w:val="1"/>
          <w:wAfter w:w="284" w:type="dxa"/>
        </w:trPr>
        <w:tc>
          <w:tcPr>
            <w:tcW w:w="3227" w:type="dxa"/>
            <w:vAlign w:val="center"/>
          </w:tcPr>
          <w:p w14:paraId="11ACDB6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F6AFBA8"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64516B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384B37C"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4E66972"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3EC4090A" w14:textId="77777777" w:rsidTr="008B02E2">
        <w:trPr>
          <w:gridAfter w:val="1"/>
          <w:wAfter w:w="284" w:type="dxa"/>
        </w:trPr>
        <w:tc>
          <w:tcPr>
            <w:tcW w:w="3227" w:type="dxa"/>
          </w:tcPr>
          <w:p w14:paraId="15840942" w14:textId="77777777" w:rsidR="00423781" w:rsidRDefault="00423781" w:rsidP="00423781">
            <w:pPr>
              <w:rPr>
                <w:rFonts w:ascii="Arial" w:hAnsi="Arial" w:cs="Arial"/>
                <w:sz w:val="24"/>
                <w:szCs w:val="24"/>
                <w:lang w:val="es-MX" w:eastAsia="es-MX"/>
              </w:rPr>
            </w:pPr>
          </w:p>
          <w:p w14:paraId="0563DF74"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Algebra Matricial.</w:t>
            </w:r>
          </w:p>
          <w:p w14:paraId="63801AA3" w14:textId="77777777" w:rsidR="00DD7C8F" w:rsidRPr="00DD7C8F" w:rsidRDefault="00DD7C8F" w:rsidP="00DD7C8F">
            <w:pPr>
              <w:pStyle w:val="Sinespaciado"/>
              <w:rPr>
                <w:rFonts w:ascii="Arial" w:hAnsi="Arial" w:cs="Arial"/>
                <w:color w:val="000000"/>
                <w:sz w:val="20"/>
                <w:szCs w:val="20"/>
              </w:rPr>
            </w:pPr>
          </w:p>
          <w:p w14:paraId="448AD394"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3.1 Introducción a las matrices </w:t>
            </w:r>
          </w:p>
          <w:p w14:paraId="1CE3B1FB"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3.2 Tipos especiales de matrices </w:t>
            </w:r>
          </w:p>
          <w:p w14:paraId="662F9C29"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3.3 Operaciones con matrices </w:t>
            </w:r>
          </w:p>
          <w:p w14:paraId="4B86B0A7"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3.4 Introducción a los determinantes. Solución de un determinante de 2x2, 3x3 por método de columnas aumentadas y cofactores </w:t>
            </w:r>
          </w:p>
          <w:p w14:paraId="0933D5C1"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3.5 Propiedades de los determinantes </w:t>
            </w:r>
          </w:p>
          <w:p w14:paraId="249C13D9"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3.6 Solución de la inversa de una matriz </w:t>
            </w:r>
          </w:p>
          <w:p w14:paraId="12B2314B" w14:textId="77777777" w:rsidR="00FE3BCC" w:rsidRPr="00516F91" w:rsidRDefault="00DD7C8F" w:rsidP="00DD7C8F">
            <w:pPr>
              <w:rPr>
                <w:rFonts w:ascii="Arial" w:hAnsi="Arial" w:cs="Arial"/>
                <w:sz w:val="24"/>
                <w:szCs w:val="24"/>
                <w:lang w:val="es-MX" w:eastAsia="es-MX"/>
              </w:rPr>
            </w:pPr>
            <w:r w:rsidRPr="00DD7C8F">
              <w:rPr>
                <w:rFonts w:ascii="Arial" w:hAnsi="Arial" w:cs="Arial"/>
                <w:color w:val="000000"/>
              </w:rPr>
              <w:t>3.7 Aplicaciones a modelos de insumo producto</w:t>
            </w:r>
          </w:p>
        </w:tc>
        <w:tc>
          <w:tcPr>
            <w:tcW w:w="3260" w:type="dxa"/>
          </w:tcPr>
          <w:p w14:paraId="5919CC55" w14:textId="77777777" w:rsidR="00423781" w:rsidRPr="00FC41EA" w:rsidRDefault="00423781" w:rsidP="00423781">
            <w:pPr>
              <w:autoSpaceDE w:val="0"/>
              <w:autoSpaceDN w:val="0"/>
              <w:adjustRightInd w:val="0"/>
              <w:rPr>
                <w:rStyle w:val="fontstyle01"/>
                <w:rFonts w:ascii="Arial" w:hAnsi="Arial" w:cs="Arial"/>
                <w:sz w:val="20"/>
                <w:szCs w:val="20"/>
              </w:rPr>
            </w:pPr>
          </w:p>
          <w:p w14:paraId="4DC0BAA9" w14:textId="77777777" w:rsidR="001B352A" w:rsidRPr="00DD7C8F" w:rsidRDefault="00DD7C8F" w:rsidP="001B352A">
            <w:pPr>
              <w:pStyle w:val="Encabezado"/>
              <w:ind w:left="-75"/>
              <w:jc w:val="both"/>
              <w:rPr>
                <w:rFonts w:ascii="Arial" w:hAnsi="Arial" w:cs="Arial"/>
                <w:color w:val="040404"/>
                <w:sz w:val="20"/>
              </w:rPr>
            </w:pPr>
            <w:r w:rsidRPr="00D25A3B">
              <w:rPr>
                <w:rFonts w:ascii="Arial" w:hAnsi="Arial" w:cs="Arial"/>
                <w:color w:val="000000"/>
              </w:rPr>
              <w:t xml:space="preserve">Investiga </w:t>
            </w:r>
            <w:r w:rsidR="001B352A" w:rsidRPr="00DD7C8F">
              <w:rPr>
                <w:rFonts w:ascii="Arial" w:hAnsi="Arial" w:cs="Arial"/>
                <w:color w:val="040404"/>
                <w:sz w:val="20"/>
              </w:rPr>
              <w:t>los fundamentos teóricos de los temas 3.1-3.7</w:t>
            </w:r>
          </w:p>
          <w:p w14:paraId="75C5C0CE" w14:textId="77777777" w:rsidR="001B352A" w:rsidRPr="00DD7C8F" w:rsidRDefault="001B352A" w:rsidP="001B352A">
            <w:pPr>
              <w:pStyle w:val="Encabezado"/>
              <w:ind w:left="-75"/>
              <w:jc w:val="both"/>
              <w:rPr>
                <w:rFonts w:ascii="Arial" w:hAnsi="Arial" w:cs="Arial"/>
                <w:color w:val="040404"/>
                <w:sz w:val="20"/>
              </w:rPr>
            </w:pPr>
            <w:r w:rsidRPr="00DD7C8F">
              <w:rPr>
                <w:rFonts w:ascii="Arial" w:hAnsi="Arial" w:cs="Arial"/>
                <w:color w:val="040404"/>
                <w:sz w:val="20"/>
              </w:rPr>
              <w:t>por medio de la bibliografía recomendada o a través de la plataforma de internet.</w:t>
            </w:r>
          </w:p>
          <w:p w14:paraId="3E828FC1" w14:textId="77777777" w:rsidR="00DD7C8F" w:rsidRPr="00D25A3B" w:rsidRDefault="00DD7C8F" w:rsidP="001B352A">
            <w:pPr>
              <w:autoSpaceDE w:val="0"/>
              <w:autoSpaceDN w:val="0"/>
              <w:adjustRightInd w:val="0"/>
              <w:jc w:val="both"/>
              <w:rPr>
                <w:rFonts w:ascii="Arial" w:hAnsi="Arial" w:cs="Arial"/>
                <w:color w:val="000000"/>
              </w:rPr>
            </w:pPr>
          </w:p>
          <w:p w14:paraId="31D1AEC3" w14:textId="77777777" w:rsidR="00DD7C8F" w:rsidRDefault="00DD7C8F" w:rsidP="001B352A">
            <w:pPr>
              <w:autoSpaceDE w:val="0"/>
              <w:autoSpaceDN w:val="0"/>
              <w:adjustRightInd w:val="0"/>
              <w:jc w:val="both"/>
              <w:rPr>
                <w:rFonts w:ascii="Arial" w:hAnsi="Arial" w:cs="Arial"/>
                <w:color w:val="000000"/>
              </w:rPr>
            </w:pPr>
            <w:r w:rsidRPr="00D25A3B">
              <w:rPr>
                <w:rFonts w:ascii="Arial" w:hAnsi="Arial" w:cs="Arial"/>
                <w:color w:val="000000"/>
              </w:rPr>
              <w:t xml:space="preserve">Realiza ejercicios en equipos en los cuales se efectué operaciones matriciales. </w:t>
            </w:r>
          </w:p>
          <w:p w14:paraId="542A4BE6" w14:textId="77777777" w:rsidR="00DD7C8F" w:rsidRDefault="00DD7C8F" w:rsidP="001B352A">
            <w:pPr>
              <w:autoSpaceDE w:val="0"/>
              <w:autoSpaceDN w:val="0"/>
              <w:adjustRightInd w:val="0"/>
              <w:jc w:val="both"/>
              <w:rPr>
                <w:rFonts w:ascii="Arial" w:hAnsi="Arial" w:cs="Arial"/>
                <w:color w:val="000000"/>
              </w:rPr>
            </w:pPr>
          </w:p>
          <w:p w14:paraId="75AEA752" w14:textId="77777777" w:rsidR="00DD7C8F" w:rsidRDefault="00DD7C8F" w:rsidP="001B352A">
            <w:pPr>
              <w:autoSpaceDE w:val="0"/>
              <w:autoSpaceDN w:val="0"/>
              <w:adjustRightInd w:val="0"/>
              <w:jc w:val="both"/>
              <w:rPr>
                <w:rFonts w:ascii="Arial" w:hAnsi="Arial" w:cs="Arial"/>
                <w:color w:val="000000"/>
              </w:rPr>
            </w:pPr>
            <w:r w:rsidRPr="00D25A3B">
              <w:rPr>
                <w:rFonts w:ascii="Arial" w:hAnsi="Arial" w:cs="Arial"/>
                <w:color w:val="000000"/>
              </w:rPr>
              <w:t>Resuelve ejercicios</w:t>
            </w:r>
            <w:r w:rsidR="001B352A">
              <w:rPr>
                <w:rFonts w:ascii="Arial" w:hAnsi="Arial" w:cs="Arial"/>
                <w:color w:val="000000"/>
              </w:rPr>
              <w:t xml:space="preserve"> practicos</w:t>
            </w:r>
            <w:r w:rsidRPr="00D25A3B">
              <w:rPr>
                <w:rFonts w:ascii="Arial" w:hAnsi="Arial" w:cs="Arial"/>
                <w:color w:val="000000"/>
              </w:rPr>
              <w:t xml:space="preserve"> con el método de columnas aumentadas y cofactores para sistemas 2 x 2 y 3 x 3, así como la inversa de una matriz mediante el método de eliminación y cofactores. </w:t>
            </w:r>
          </w:p>
          <w:p w14:paraId="4855DCCA" w14:textId="77777777" w:rsidR="001B352A" w:rsidRDefault="001B352A" w:rsidP="001B352A">
            <w:pPr>
              <w:autoSpaceDE w:val="0"/>
              <w:autoSpaceDN w:val="0"/>
              <w:adjustRightInd w:val="0"/>
              <w:jc w:val="both"/>
              <w:rPr>
                <w:rFonts w:ascii="Arial" w:hAnsi="Arial" w:cs="Arial"/>
                <w:color w:val="000000"/>
              </w:rPr>
            </w:pPr>
          </w:p>
          <w:p w14:paraId="21040FB8" w14:textId="77777777" w:rsidR="001B352A" w:rsidRDefault="001B352A" w:rsidP="001B352A">
            <w:pPr>
              <w:autoSpaceDE w:val="0"/>
              <w:autoSpaceDN w:val="0"/>
              <w:adjustRightInd w:val="0"/>
              <w:jc w:val="both"/>
              <w:rPr>
                <w:rFonts w:ascii="Arial" w:hAnsi="Arial" w:cs="Arial"/>
                <w:color w:val="000000"/>
              </w:rPr>
            </w:pPr>
            <w:r>
              <w:rPr>
                <w:rFonts w:ascii="Arial" w:hAnsi="Arial" w:cs="Arial"/>
                <w:color w:val="000000"/>
              </w:rPr>
              <w:t>Realiza los gráficos de los temas vistos en la unidad</w:t>
            </w:r>
          </w:p>
          <w:p w14:paraId="33DBD39F" w14:textId="77777777" w:rsidR="00DD7C8F" w:rsidRDefault="00DD7C8F" w:rsidP="001B352A">
            <w:pPr>
              <w:autoSpaceDE w:val="0"/>
              <w:autoSpaceDN w:val="0"/>
              <w:adjustRightInd w:val="0"/>
              <w:jc w:val="both"/>
              <w:rPr>
                <w:rFonts w:ascii="Arial" w:hAnsi="Arial" w:cs="Arial"/>
                <w:color w:val="000000"/>
              </w:rPr>
            </w:pPr>
          </w:p>
          <w:p w14:paraId="13524312" w14:textId="77777777" w:rsidR="00423781" w:rsidRPr="0028649A" w:rsidRDefault="00DD7C8F" w:rsidP="001B352A">
            <w:pPr>
              <w:autoSpaceDE w:val="0"/>
              <w:autoSpaceDN w:val="0"/>
              <w:adjustRightInd w:val="0"/>
              <w:jc w:val="both"/>
              <w:rPr>
                <w:rFonts w:ascii="Arial" w:hAnsi="Arial" w:cs="Arial"/>
              </w:rPr>
            </w:pPr>
            <w:r w:rsidRPr="00D25A3B">
              <w:rPr>
                <w:rFonts w:ascii="Arial" w:hAnsi="Arial" w:cs="Arial"/>
                <w:color w:val="000000"/>
              </w:rPr>
              <w:t>Resuelve sistemas de ecuaciones de 2 x 2 y 3 x 3 utilizando el método de la inversa y Cramer.</w:t>
            </w:r>
          </w:p>
          <w:p w14:paraId="55E3C7E1" w14:textId="77777777" w:rsidR="00423781" w:rsidRDefault="00423781" w:rsidP="008B02E2">
            <w:pPr>
              <w:rPr>
                <w:rFonts w:ascii="Arial" w:hAnsi="Arial" w:cs="Arial"/>
                <w:color w:val="000000"/>
                <w:sz w:val="18"/>
                <w:szCs w:val="18"/>
              </w:rPr>
            </w:pPr>
          </w:p>
          <w:p w14:paraId="1E77E160" w14:textId="77777777" w:rsidR="001B352A" w:rsidRPr="002D365D" w:rsidRDefault="001B352A" w:rsidP="008B02E2">
            <w:pPr>
              <w:rPr>
                <w:rFonts w:ascii="Arial" w:hAnsi="Arial" w:cs="Arial"/>
                <w:color w:val="000000"/>
                <w:sz w:val="18"/>
                <w:szCs w:val="18"/>
              </w:rPr>
            </w:pPr>
            <w:r>
              <w:rPr>
                <w:rFonts w:ascii="Arial" w:hAnsi="Arial" w:cs="Arial"/>
                <w:color w:val="000000"/>
                <w:sz w:val="18"/>
                <w:szCs w:val="18"/>
              </w:rPr>
              <w:t>Resuelve el examen de la unidad</w:t>
            </w:r>
          </w:p>
          <w:p w14:paraId="780DE328" w14:textId="77777777" w:rsidR="00423781" w:rsidRDefault="00423781" w:rsidP="008B02E2">
            <w:pPr>
              <w:autoSpaceDE w:val="0"/>
              <w:autoSpaceDN w:val="0"/>
              <w:adjustRightInd w:val="0"/>
              <w:rPr>
                <w:rFonts w:ascii="Arial" w:hAnsi="Arial" w:cs="Arial"/>
              </w:rPr>
            </w:pPr>
          </w:p>
          <w:p w14:paraId="47D07A14" w14:textId="77777777" w:rsidR="00423781" w:rsidRPr="00C830B1" w:rsidRDefault="00423781" w:rsidP="008B02E2">
            <w:pPr>
              <w:rPr>
                <w:rFonts w:ascii="Arial" w:hAnsi="Arial" w:cs="Arial"/>
                <w:sz w:val="24"/>
                <w:szCs w:val="24"/>
                <w:lang w:val="es-MX" w:eastAsia="es-MX"/>
              </w:rPr>
            </w:pPr>
          </w:p>
        </w:tc>
        <w:tc>
          <w:tcPr>
            <w:tcW w:w="2977" w:type="dxa"/>
          </w:tcPr>
          <w:p w14:paraId="23E8378B" w14:textId="77777777" w:rsidR="00423781" w:rsidRPr="00FF41AF" w:rsidRDefault="00423781" w:rsidP="008B02E2">
            <w:pPr>
              <w:pStyle w:val="Encabezado"/>
              <w:ind w:left="-108"/>
              <w:jc w:val="both"/>
              <w:rPr>
                <w:rFonts w:ascii="Arial" w:hAnsi="Arial" w:cs="Arial"/>
                <w:color w:val="040404"/>
                <w:sz w:val="18"/>
                <w:szCs w:val="18"/>
              </w:rPr>
            </w:pPr>
          </w:p>
          <w:p w14:paraId="1EA7A704" w14:textId="77777777" w:rsidR="00DD7C8F" w:rsidRPr="00DD7C8F" w:rsidRDefault="00DD7C8F" w:rsidP="00DD7C8F">
            <w:pPr>
              <w:pStyle w:val="Encabezado"/>
              <w:ind w:left="-75"/>
              <w:jc w:val="both"/>
              <w:rPr>
                <w:rFonts w:ascii="Arial" w:hAnsi="Arial" w:cs="Arial"/>
                <w:color w:val="040404"/>
                <w:sz w:val="20"/>
              </w:rPr>
            </w:pPr>
            <w:r>
              <w:rPr>
                <w:rFonts w:ascii="Arial" w:hAnsi="Arial" w:cs="Arial"/>
                <w:szCs w:val="24"/>
                <w:lang w:val="es-MX" w:eastAsia="es-MX"/>
              </w:rPr>
              <w:t xml:space="preserve"> </w:t>
            </w:r>
            <w:r w:rsidRPr="00DD7C8F">
              <w:rPr>
                <w:rFonts w:ascii="Arial" w:hAnsi="Arial" w:cs="Arial"/>
                <w:color w:val="040404"/>
                <w:sz w:val="20"/>
              </w:rPr>
              <w:t>Se investigan los fundamentos teóricos de los temas 3.1-3.7</w:t>
            </w:r>
          </w:p>
          <w:p w14:paraId="20BEFDED" w14:textId="77777777" w:rsidR="00DD7C8F" w:rsidRPr="00DD7C8F" w:rsidRDefault="00DD7C8F" w:rsidP="00DD7C8F">
            <w:pPr>
              <w:pStyle w:val="Encabezado"/>
              <w:ind w:left="-75"/>
              <w:jc w:val="both"/>
              <w:rPr>
                <w:rFonts w:ascii="Arial" w:hAnsi="Arial" w:cs="Arial"/>
                <w:color w:val="040404"/>
                <w:sz w:val="20"/>
              </w:rPr>
            </w:pPr>
            <w:r w:rsidRPr="00DD7C8F">
              <w:rPr>
                <w:rFonts w:ascii="Arial" w:hAnsi="Arial" w:cs="Arial"/>
                <w:color w:val="040404"/>
                <w:sz w:val="20"/>
              </w:rPr>
              <w:t>por medio de la bibliografía recomendada o a través de la plataforma de internet.</w:t>
            </w:r>
          </w:p>
          <w:p w14:paraId="5A202CC9" w14:textId="77777777" w:rsidR="00DD7C8F" w:rsidRPr="00DD7C8F" w:rsidRDefault="00DD7C8F" w:rsidP="00DD7C8F">
            <w:pPr>
              <w:pStyle w:val="Encabezado"/>
              <w:ind w:left="-75"/>
              <w:jc w:val="both"/>
              <w:rPr>
                <w:rFonts w:ascii="Arial" w:hAnsi="Arial" w:cs="Arial"/>
                <w:color w:val="040404"/>
                <w:sz w:val="20"/>
              </w:rPr>
            </w:pPr>
          </w:p>
          <w:p w14:paraId="1F6303FF" w14:textId="77777777" w:rsidR="00DD7C8F" w:rsidRPr="00DD7C8F" w:rsidRDefault="00DD7C8F" w:rsidP="00DD7C8F">
            <w:pPr>
              <w:spacing w:after="160" w:line="259" w:lineRule="auto"/>
              <w:jc w:val="both"/>
              <w:rPr>
                <w:rFonts w:ascii="Arial" w:eastAsia="Calibri" w:hAnsi="Arial" w:cs="Arial"/>
                <w:color w:val="040404"/>
              </w:rPr>
            </w:pPr>
            <w:r w:rsidRPr="00DD7C8F">
              <w:rPr>
                <w:rFonts w:ascii="Arial" w:eastAsia="Calibri" w:hAnsi="Arial" w:cs="Arial"/>
                <w:color w:val="040404"/>
              </w:rPr>
              <w:t>En el aula de clases y en forma grupal se analizan los conceptos y se centran las ideas principales.</w:t>
            </w:r>
          </w:p>
          <w:p w14:paraId="349D1379" w14:textId="77777777" w:rsidR="00DD7C8F" w:rsidRPr="00DD7C8F" w:rsidRDefault="00DD7C8F" w:rsidP="00DD7C8F">
            <w:pPr>
              <w:pStyle w:val="Encabezado"/>
              <w:jc w:val="both"/>
              <w:rPr>
                <w:rFonts w:ascii="Arial" w:hAnsi="Arial" w:cs="Arial"/>
                <w:color w:val="040404"/>
                <w:sz w:val="20"/>
              </w:rPr>
            </w:pPr>
            <w:r w:rsidRPr="00DD7C8F">
              <w:rPr>
                <w:rFonts w:ascii="Arial" w:hAnsi="Arial" w:cs="Arial"/>
                <w:color w:val="040404"/>
                <w:sz w:val="20"/>
              </w:rPr>
              <w:t xml:space="preserve">Se resuelven los ejercicios de </w:t>
            </w:r>
            <w:r w:rsidR="001B352A">
              <w:rPr>
                <w:rFonts w:ascii="Arial" w:hAnsi="Arial" w:cs="Arial"/>
                <w:color w:val="040404"/>
                <w:sz w:val="20"/>
              </w:rPr>
              <w:t>prácticos</w:t>
            </w:r>
            <w:r w:rsidRPr="00DD7C8F">
              <w:rPr>
                <w:rFonts w:ascii="Arial" w:hAnsi="Arial" w:cs="Arial"/>
                <w:color w:val="040404"/>
                <w:sz w:val="20"/>
              </w:rPr>
              <w:t>, relacionados con matrices por el método de cofactores, inversa de una matriz y cramer y se envían a la plataforma google classroom.</w:t>
            </w:r>
          </w:p>
          <w:p w14:paraId="0900C787" w14:textId="77777777" w:rsidR="00DD7C8F" w:rsidRDefault="00DD7C8F" w:rsidP="00DD7C8F">
            <w:pPr>
              <w:pStyle w:val="Encabezado"/>
              <w:jc w:val="both"/>
              <w:rPr>
                <w:rFonts w:ascii="Arial" w:hAnsi="Arial" w:cs="Arial"/>
                <w:color w:val="040404"/>
                <w:sz w:val="20"/>
              </w:rPr>
            </w:pPr>
          </w:p>
          <w:p w14:paraId="7DF32CDA" w14:textId="77777777" w:rsidR="001B352A" w:rsidRDefault="001B352A" w:rsidP="00DD7C8F">
            <w:pPr>
              <w:pStyle w:val="Encabezado"/>
              <w:jc w:val="both"/>
              <w:rPr>
                <w:rFonts w:ascii="Arial" w:hAnsi="Arial" w:cs="Arial"/>
                <w:color w:val="040404"/>
                <w:sz w:val="20"/>
              </w:rPr>
            </w:pPr>
            <w:r>
              <w:rPr>
                <w:rFonts w:ascii="Arial" w:hAnsi="Arial" w:cs="Arial"/>
                <w:color w:val="040404"/>
                <w:sz w:val="20"/>
              </w:rPr>
              <w:t xml:space="preserve">Se realizan los gráficos de los temas vistos en la unidad </w:t>
            </w:r>
          </w:p>
          <w:p w14:paraId="750CAAD7" w14:textId="77777777" w:rsidR="001B352A" w:rsidRPr="00DD7C8F" w:rsidRDefault="001B352A" w:rsidP="00DD7C8F">
            <w:pPr>
              <w:pStyle w:val="Encabezado"/>
              <w:jc w:val="both"/>
              <w:rPr>
                <w:rFonts w:ascii="Arial" w:hAnsi="Arial" w:cs="Arial"/>
                <w:color w:val="040404"/>
                <w:sz w:val="20"/>
              </w:rPr>
            </w:pPr>
          </w:p>
          <w:p w14:paraId="0202FFDB" w14:textId="77777777" w:rsidR="00DD7C8F" w:rsidRPr="00DD7C8F" w:rsidRDefault="00DD7C8F" w:rsidP="00DD7C8F">
            <w:pPr>
              <w:pStyle w:val="Encabezado"/>
              <w:jc w:val="both"/>
              <w:rPr>
                <w:rFonts w:ascii="Arial" w:hAnsi="Arial" w:cs="Arial"/>
                <w:color w:val="040404"/>
                <w:sz w:val="20"/>
              </w:rPr>
            </w:pPr>
            <w:r w:rsidRPr="00DD7C8F">
              <w:rPr>
                <w:rFonts w:ascii="Arial" w:hAnsi="Arial" w:cs="Arial"/>
                <w:color w:val="040404"/>
                <w:sz w:val="20"/>
              </w:rPr>
              <w:t>Se entrega un Problemario en la plataforma google classroom.</w:t>
            </w:r>
          </w:p>
          <w:p w14:paraId="481E30E0" w14:textId="77777777" w:rsidR="00DD7C8F" w:rsidRPr="00DD7C8F" w:rsidRDefault="00DD7C8F" w:rsidP="00DD7C8F">
            <w:pPr>
              <w:pStyle w:val="Encabezado"/>
              <w:jc w:val="both"/>
              <w:rPr>
                <w:rFonts w:ascii="Arial" w:hAnsi="Arial" w:cs="Arial"/>
                <w:color w:val="040404"/>
                <w:sz w:val="20"/>
              </w:rPr>
            </w:pPr>
          </w:p>
          <w:p w14:paraId="4945E3AF" w14:textId="77777777" w:rsidR="00DD7C8F" w:rsidRPr="00DD7C8F" w:rsidRDefault="00DD7C8F" w:rsidP="00DD7C8F">
            <w:pPr>
              <w:rPr>
                <w:rFonts w:ascii="Arial" w:hAnsi="Arial" w:cs="Arial"/>
                <w:color w:val="040404"/>
              </w:rPr>
            </w:pPr>
            <w:r w:rsidRPr="00DD7C8F">
              <w:rPr>
                <w:rFonts w:ascii="Arial" w:hAnsi="Arial" w:cs="Arial"/>
                <w:color w:val="040404"/>
              </w:rPr>
              <w:t>Se aplica un examen para verificar el dominio del tema.</w:t>
            </w:r>
          </w:p>
          <w:p w14:paraId="193C870B" w14:textId="77777777" w:rsidR="00423781" w:rsidRPr="00516F91" w:rsidRDefault="00423781" w:rsidP="00FE3BCC">
            <w:pPr>
              <w:pStyle w:val="Encabezado"/>
              <w:ind w:left="-108"/>
              <w:jc w:val="both"/>
              <w:rPr>
                <w:rFonts w:ascii="Arial" w:hAnsi="Arial" w:cs="Arial"/>
                <w:szCs w:val="24"/>
                <w:lang w:val="es-MX" w:eastAsia="es-MX"/>
              </w:rPr>
            </w:pPr>
          </w:p>
        </w:tc>
        <w:tc>
          <w:tcPr>
            <w:tcW w:w="2410" w:type="dxa"/>
            <w:gridSpan w:val="2"/>
          </w:tcPr>
          <w:p w14:paraId="42157C00"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4D42DF05"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Solución de problemas. </w:t>
            </w:r>
          </w:p>
          <w:p w14:paraId="1972A68C" w14:textId="77777777" w:rsidR="00DD7C8F" w:rsidRDefault="00DD7C8F" w:rsidP="00DD7C8F">
            <w:pPr>
              <w:pStyle w:val="Sinespaciado"/>
              <w:rPr>
                <w:rFonts w:ascii="Arial" w:hAnsi="Arial" w:cs="Arial"/>
                <w:color w:val="000000"/>
                <w:sz w:val="20"/>
                <w:szCs w:val="20"/>
              </w:rPr>
            </w:pPr>
          </w:p>
          <w:p w14:paraId="5E6C19A1" w14:textId="77777777" w:rsidR="00DD7C8F"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Toma de decisiones. </w:t>
            </w:r>
          </w:p>
          <w:p w14:paraId="74202E58" w14:textId="77777777" w:rsidR="00DD7C8F" w:rsidRDefault="00DD7C8F" w:rsidP="00DD7C8F">
            <w:pPr>
              <w:pStyle w:val="Sinespaciado"/>
              <w:rPr>
                <w:rFonts w:ascii="Arial" w:hAnsi="Arial" w:cs="Arial"/>
                <w:color w:val="000000"/>
                <w:sz w:val="20"/>
                <w:szCs w:val="20"/>
              </w:rPr>
            </w:pPr>
          </w:p>
          <w:p w14:paraId="119EE5A6" w14:textId="77777777" w:rsid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 xml:space="preserve">Trabajo en equipo. </w:t>
            </w:r>
          </w:p>
          <w:p w14:paraId="17DCD890" w14:textId="77777777" w:rsidR="00DD7C8F" w:rsidRDefault="00DD7C8F" w:rsidP="00DD7C8F">
            <w:pPr>
              <w:pStyle w:val="Sinespaciado"/>
              <w:rPr>
                <w:rFonts w:ascii="Arial" w:hAnsi="Arial" w:cs="Arial"/>
                <w:color w:val="000000"/>
                <w:sz w:val="20"/>
                <w:szCs w:val="20"/>
              </w:rPr>
            </w:pPr>
          </w:p>
          <w:p w14:paraId="0E6CDC30" w14:textId="77777777" w:rsidR="00423781" w:rsidRPr="00DD7C8F" w:rsidRDefault="00DD7C8F" w:rsidP="00DD7C8F">
            <w:pPr>
              <w:pStyle w:val="Sinespaciado"/>
              <w:rPr>
                <w:rFonts w:ascii="Arial" w:hAnsi="Arial" w:cs="Arial"/>
                <w:color w:val="000000"/>
                <w:sz w:val="20"/>
                <w:szCs w:val="20"/>
              </w:rPr>
            </w:pPr>
            <w:r w:rsidRPr="00DD7C8F">
              <w:rPr>
                <w:rFonts w:ascii="Arial" w:hAnsi="Arial" w:cs="Arial"/>
                <w:color w:val="000000"/>
                <w:sz w:val="20"/>
                <w:szCs w:val="20"/>
              </w:rPr>
              <w:t>Habilidades interpersonales</w:t>
            </w:r>
            <w:r w:rsidR="00423781">
              <w:rPr>
                <w:rFonts w:ascii="Arial" w:hAnsi="Arial" w:cs="Arial"/>
                <w:sz w:val="24"/>
                <w:szCs w:val="24"/>
                <w:lang w:eastAsia="es-MX"/>
              </w:rPr>
              <w:tab/>
            </w:r>
          </w:p>
        </w:tc>
        <w:tc>
          <w:tcPr>
            <w:tcW w:w="1417" w:type="dxa"/>
          </w:tcPr>
          <w:p w14:paraId="0147E90B"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DD7C8F">
              <w:rPr>
                <w:rFonts w:ascii="Arial" w:hAnsi="Arial" w:cs="Arial"/>
                <w:sz w:val="24"/>
                <w:szCs w:val="24"/>
                <w:lang w:val="es-MX" w:eastAsia="es-MX"/>
              </w:rPr>
              <w:t xml:space="preserve">  4-11</w:t>
            </w:r>
          </w:p>
        </w:tc>
      </w:tr>
      <w:tr w:rsidR="00423781" w:rsidRPr="00516F91" w14:paraId="6B4AB4C4" w14:textId="77777777" w:rsidTr="008B02E2">
        <w:tc>
          <w:tcPr>
            <w:tcW w:w="9889" w:type="dxa"/>
            <w:gridSpan w:val="4"/>
            <w:vAlign w:val="center"/>
          </w:tcPr>
          <w:p w14:paraId="019B8766"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46A60CED"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423781" w:rsidRPr="00516F91" w14:paraId="6ED19C77" w14:textId="77777777" w:rsidTr="008B02E2">
        <w:tc>
          <w:tcPr>
            <w:tcW w:w="9889" w:type="dxa"/>
            <w:gridSpan w:val="4"/>
          </w:tcPr>
          <w:p w14:paraId="2C05B240" w14:textId="77777777" w:rsidR="00423781" w:rsidRDefault="00423781" w:rsidP="008B02E2">
            <w:pPr>
              <w:autoSpaceDE w:val="0"/>
              <w:autoSpaceDN w:val="0"/>
              <w:adjustRightInd w:val="0"/>
              <w:rPr>
                <w:rFonts w:ascii="Arial" w:hAnsi="Arial" w:cs="Arial"/>
                <w:sz w:val="24"/>
                <w:szCs w:val="24"/>
                <w:lang w:val="es-MX" w:eastAsia="es-MX"/>
              </w:rPr>
            </w:pPr>
          </w:p>
          <w:p w14:paraId="7193FC37" w14:textId="77777777" w:rsidR="0042378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53FC84F" w14:textId="77777777" w:rsidR="00423781" w:rsidRPr="00C830B1" w:rsidRDefault="00423781" w:rsidP="008B02E2">
            <w:pPr>
              <w:autoSpaceDE w:val="0"/>
              <w:autoSpaceDN w:val="0"/>
              <w:adjustRightInd w:val="0"/>
              <w:rPr>
                <w:rFonts w:ascii="Arial" w:hAnsi="Arial" w:cs="Arial"/>
                <w:sz w:val="24"/>
                <w:szCs w:val="24"/>
                <w:lang w:val="es-MX" w:eastAsia="es-MX"/>
              </w:rPr>
            </w:pPr>
          </w:p>
          <w:p w14:paraId="0AF46222" w14:textId="77777777" w:rsidR="0042378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C656740" w14:textId="77777777" w:rsidR="00423781" w:rsidRPr="00C830B1" w:rsidRDefault="00423781" w:rsidP="008B02E2">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3936E53B" w14:textId="77777777" w:rsidR="00423781" w:rsidRPr="00C830B1" w:rsidRDefault="00423781" w:rsidP="008B02E2">
            <w:pPr>
              <w:autoSpaceDE w:val="0"/>
              <w:autoSpaceDN w:val="0"/>
              <w:adjustRightInd w:val="0"/>
              <w:rPr>
                <w:rFonts w:ascii="Arial" w:hAnsi="Arial" w:cs="Arial"/>
                <w:sz w:val="24"/>
                <w:szCs w:val="24"/>
                <w:lang w:val="es-MX" w:eastAsia="es-MX"/>
              </w:rPr>
            </w:pPr>
          </w:p>
          <w:p w14:paraId="0A04E041" w14:textId="77777777" w:rsidR="00423781" w:rsidRDefault="002A5A10"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00423781"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781BCC97" w14:textId="77777777" w:rsidR="00423781" w:rsidRPr="00C830B1" w:rsidRDefault="00423781" w:rsidP="008B02E2">
            <w:pPr>
              <w:autoSpaceDE w:val="0"/>
              <w:autoSpaceDN w:val="0"/>
              <w:adjustRightInd w:val="0"/>
              <w:rPr>
                <w:rFonts w:ascii="Arial" w:hAnsi="Arial" w:cs="Arial"/>
                <w:sz w:val="24"/>
                <w:szCs w:val="24"/>
                <w:lang w:val="es-MX" w:eastAsia="es-MX"/>
              </w:rPr>
            </w:pPr>
          </w:p>
          <w:p w14:paraId="5D84B8C9" w14:textId="77777777" w:rsidR="002A5A10" w:rsidRDefault="002A5A10" w:rsidP="008B02E2">
            <w:pPr>
              <w:autoSpaceDE w:val="0"/>
              <w:autoSpaceDN w:val="0"/>
              <w:adjustRightInd w:val="0"/>
              <w:rPr>
                <w:rFonts w:ascii="Arial" w:hAnsi="Arial" w:cs="Arial"/>
                <w:sz w:val="24"/>
                <w:szCs w:val="24"/>
                <w:lang w:val="es-MX" w:eastAsia="es-MX"/>
              </w:rPr>
            </w:pPr>
          </w:p>
          <w:p w14:paraId="47B1E1A4" w14:textId="77777777" w:rsidR="002A5A10" w:rsidRDefault="002A5A10" w:rsidP="008B02E2">
            <w:pPr>
              <w:autoSpaceDE w:val="0"/>
              <w:autoSpaceDN w:val="0"/>
              <w:adjustRightInd w:val="0"/>
              <w:rPr>
                <w:rFonts w:ascii="Arial" w:hAnsi="Arial" w:cs="Arial"/>
                <w:sz w:val="24"/>
                <w:szCs w:val="24"/>
                <w:lang w:val="es-MX" w:eastAsia="es-MX"/>
              </w:rPr>
            </w:pPr>
          </w:p>
          <w:p w14:paraId="0E2A3CA1" w14:textId="77777777" w:rsidR="00423781" w:rsidRPr="00516F91" w:rsidRDefault="002A5A10"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423781"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05649D1F" w14:textId="77777777" w:rsidR="00423781" w:rsidRPr="00516F91" w:rsidRDefault="00423781" w:rsidP="008B02E2">
            <w:pPr>
              <w:autoSpaceDE w:val="0"/>
              <w:autoSpaceDN w:val="0"/>
              <w:adjustRightInd w:val="0"/>
              <w:rPr>
                <w:rFonts w:ascii="Arial" w:hAnsi="Arial" w:cs="Arial"/>
                <w:sz w:val="24"/>
                <w:szCs w:val="24"/>
                <w:lang w:val="es-MX" w:eastAsia="es-MX"/>
              </w:rPr>
            </w:pPr>
          </w:p>
          <w:p w14:paraId="7FEC5D50" w14:textId="77777777" w:rsidR="00423781" w:rsidRPr="00516F91" w:rsidRDefault="00423781" w:rsidP="008B02E2">
            <w:pPr>
              <w:autoSpaceDE w:val="0"/>
              <w:autoSpaceDN w:val="0"/>
              <w:adjustRightInd w:val="0"/>
              <w:rPr>
                <w:rFonts w:ascii="Arial" w:hAnsi="Arial" w:cs="Arial"/>
                <w:sz w:val="24"/>
                <w:szCs w:val="24"/>
                <w:lang w:val="es-MX" w:eastAsia="es-MX"/>
              </w:rPr>
            </w:pPr>
          </w:p>
          <w:p w14:paraId="29C4C8F7" w14:textId="77777777" w:rsidR="00423781" w:rsidRPr="00516F91" w:rsidRDefault="00423781" w:rsidP="008B02E2">
            <w:pPr>
              <w:autoSpaceDE w:val="0"/>
              <w:autoSpaceDN w:val="0"/>
              <w:adjustRightInd w:val="0"/>
              <w:rPr>
                <w:rFonts w:ascii="Arial" w:hAnsi="Arial" w:cs="Arial"/>
                <w:sz w:val="24"/>
                <w:szCs w:val="24"/>
                <w:lang w:val="es-MX" w:eastAsia="es-MX"/>
              </w:rPr>
            </w:pPr>
          </w:p>
        </w:tc>
        <w:tc>
          <w:tcPr>
            <w:tcW w:w="3686" w:type="dxa"/>
            <w:gridSpan w:val="3"/>
          </w:tcPr>
          <w:p w14:paraId="7D5E6BCA" w14:textId="77777777" w:rsidR="00423781" w:rsidRDefault="00423781" w:rsidP="008B02E2">
            <w:pPr>
              <w:autoSpaceDE w:val="0"/>
              <w:autoSpaceDN w:val="0"/>
              <w:adjustRightInd w:val="0"/>
              <w:jc w:val="center"/>
              <w:rPr>
                <w:rFonts w:ascii="Arial" w:hAnsi="Arial" w:cs="Arial"/>
                <w:sz w:val="24"/>
                <w:szCs w:val="24"/>
                <w:lang w:val="es-MX" w:eastAsia="es-MX"/>
              </w:rPr>
            </w:pPr>
          </w:p>
          <w:p w14:paraId="2A5A3033" w14:textId="77777777" w:rsidR="00423781" w:rsidRDefault="00423781" w:rsidP="008B02E2">
            <w:pPr>
              <w:autoSpaceDE w:val="0"/>
              <w:autoSpaceDN w:val="0"/>
              <w:adjustRightInd w:val="0"/>
              <w:jc w:val="center"/>
              <w:rPr>
                <w:rFonts w:ascii="Arial" w:hAnsi="Arial" w:cs="Arial"/>
                <w:sz w:val="24"/>
                <w:szCs w:val="24"/>
                <w:lang w:val="es-MX" w:eastAsia="es-MX"/>
              </w:rPr>
            </w:pPr>
          </w:p>
          <w:p w14:paraId="60F7EC44" w14:textId="77777777" w:rsidR="0042378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22FE172" w14:textId="77777777" w:rsidR="00423781" w:rsidRDefault="00423781" w:rsidP="008B02E2">
            <w:pPr>
              <w:autoSpaceDE w:val="0"/>
              <w:autoSpaceDN w:val="0"/>
              <w:adjustRightInd w:val="0"/>
              <w:jc w:val="center"/>
              <w:rPr>
                <w:rFonts w:ascii="Arial" w:hAnsi="Arial" w:cs="Arial"/>
                <w:sz w:val="24"/>
                <w:szCs w:val="24"/>
                <w:lang w:val="es-MX" w:eastAsia="es-MX"/>
              </w:rPr>
            </w:pPr>
          </w:p>
          <w:p w14:paraId="21E885BE" w14:textId="77777777" w:rsidR="00423781" w:rsidRDefault="00423781" w:rsidP="008B02E2">
            <w:pPr>
              <w:autoSpaceDE w:val="0"/>
              <w:autoSpaceDN w:val="0"/>
              <w:adjustRightInd w:val="0"/>
              <w:jc w:val="center"/>
              <w:rPr>
                <w:rFonts w:ascii="Arial" w:hAnsi="Arial" w:cs="Arial"/>
                <w:sz w:val="24"/>
                <w:szCs w:val="24"/>
                <w:lang w:val="es-MX" w:eastAsia="es-MX"/>
              </w:rPr>
            </w:pPr>
          </w:p>
          <w:p w14:paraId="705F8DC2" w14:textId="77777777" w:rsidR="00423781" w:rsidRDefault="00423781" w:rsidP="008B02E2">
            <w:pPr>
              <w:autoSpaceDE w:val="0"/>
              <w:autoSpaceDN w:val="0"/>
              <w:adjustRightInd w:val="0"/>
              <w:jc w:val="center"/>
              <w:rPr>
                <w:rFonts w:ascii="Arial" w:hAnsi="Arial" w:cs="Arial"/>
                <w:sz w:val="24"/>
                <w:szCs w:val="24"/>
                <w:lang w:val="es-MX" w:eastAsia="es-MX"/>
              </w:rPr>
            </w:pPr>
          </w:p>
          <w:p w14:paraId="1CCE2D1C" w14:textId="77777777" w:rsidR="0042378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CA558B9" w14:textId="77777777" w:rsidR="00423781" w:rsidRDefault="00423781" w:rsidP="008B02E2">
            <w:pPr>
              <w:autoSpaceDE w:val="0"/>
              <w:autoSpaceDN w:val="0"/>
              <w:adjustRightInd w:val="0"/>
              <w:jc w:val="center"/>
              <w:rPr>
                <w:rFonts w:ascii="Arial" w:hAnsi="Arial" w:cs="Arial"/>
                <w:sz w:val="24"/>
                <w:szCs w:val="24"/>
                <w:lang w:val="es-MX" w:eastAsia="es-MX"/>
              </w:rPr>
            </w:pPr>
          </w:p>
          <w:p w14:paraId="5E498AF8" w14:textId="77777777" w:rsidR="00423781" w:rsidRDefault="00423781" w:rsidP="008B02E2">
            <w:pPr>
              <w:autoSpaceDE w:val="0"/>
              <w:autoSpaceDN w:val="0"/>
              <w:adjustRightInd w:val="0"/>
              <w:jc w:val="center"/>
              <w:rPr>
                <w:rFonts w:ascii="Arial" w:hAnsi="Arial" w:cs="Arial"/>
                <w:sz w:val="24"/>
                <w:szCs w:val="24"/>
                <w:lang w:val="es-MX" w:eastAsia="es-MX"/>
              </w:rPr>
            </w:pPr>
          </w:p>
          <w:p w14:paraId="46653D29" w14:textId="77777777" w:rsidR="00423781" w:rsidRDefault="00423781" w:rsidP="008B02E2">
            <w:pPr>
              <w:autoSpaceDE w:val="0"/>
              <w:autoSpaceDN w:val="0"/>
              <w:adjustRightInd w:val="0"/>
              <w:jc w:val="center"/>
              <w:rPr>
                <w:rFonts w:ascii="Arial" w:hAnsi="Arial" w:cs="Arial"/>
                <w:sz w:val="24"/>
                <w:szCs w:val="24"/>
                <w:lang w:val="es-MX" w:eastAsia="es-MX"/>
              </w:rPr>
            </w:pPr>
          </w:p>
          <w:p w14:paraId="34E82B68" w14:textId="77777777" w:rsidR="0042378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w:t>
            </w:r>
            <w:r w:rsidR="00423781">
              <w:rPr>
                <w:rFonts w:ascii="Arial" w:hAnsi="Arial" w:cs="Arial"/>
                <w:sz w:val="24"/>
                <w:szCs w:val="24"/>
                <w:lang w:val="es-MX" w:eastAsia="es-MX"/>
              </w:rPr>
              <w:t>0%</w:t>
            </w:r>
          </w:p>
          <w:p w14:paraId="49D602A2" w14:textId="77777777" w:rsidR="00423781" w:rsidRDefault="00423781" w:rsidP="008B02E2">
            <w:pPr>
              <w:autoSpaceDE w:val="0"/>
              <w:autoSpaceDN w:val="0"/>
              <w:adjustRightInd w:val="0"/>
              <w:jc w:val="center"/>
              <w:rPr>
                <w:rFonts w:ascii="Arial" w:hAnsi="Arial" w:cs="Arial"/>
                <w:sz w:val="24"/>
                <w:szCs w:val="24"/>
                <w:lang w:val="es-MX" w:eastAsia="es-MX"/>
              </w:rPr>
            </w:pPr>
          </w:p>
          <w:p w14:paraId="322FD020" w14:textId="77777777" w:rsidR="00423781" w:rsidRDefault="00423781" w:rsidP="008B02E2">
            <w:pPr>
              <w:autoSpaceDE w:val="0"/>
              <w:autoSpaceDN w:val="0"/>
              <w:adjustRightInd w:val="0"/>
              <w:jc w:val="center"/>
              <w:rPr>
                <w:rFonts w:ascii="Arial" w:hAnsi="Arial" w:cs="Arial"/>
                <w:sz w:val="24"/>
                <w:szCs w:val="24"/>
                <w:lang w:val="es-MX" w:eastAsia="es-MX"/>
              </w:rPr>
            </w:pPr>
          </w:p>
          <w:p w14:paraId="6F503C34" w14:textId="77777777" w:rsidR="00423781" w:rsidRDefault="00423781" w:rsidP="008B02E2">
            <w:pPr>
              <w:autoSpaceDE w:val="0"/>
              <w:autoSpaceDN w:val="0"/>
              <w:adjustRightInd w:val="0"/>
              <w:jc w:val="center"/>
              <w:rPr>
                <w:rFonts w:ascii="Arial" w:hAnsi="Arial" w:cs="Arial"/>
                <w:sz w:val="24"/>
                <w:szCs w:val="24"/>
                <w:lang w:val="es-MX" w:eastAsia="es-MX"/>
              </w:rPr>
            </w:pPr>
          </w:p>
          <w:p w14:paraId="74229C43" w14:textId="77777777" w:rsidR="00423781" w:rsidRPr="00516F91"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7A6C713F" w14:textId="77777777" w:rsidR="00423781" w:rsidRDefault="00423781" w:rsidP="00423781">
      <w:pPr>
        <w:autoSpaceDE w:val="0"/>
        <w:autoSpaceDN w:val="0"/>
        <w:adjustRightInd w:val="0"/>
        <w:rPr>
          <w:rFonts w:ascii="Arial" w:hAnsi="Arial" w:cs="Arial"/>
          <w:sz w:val="24"/>
          <w:szCs w:val="24"/>
          <w:lang w:val="es-MX" w:eastAsia="es-MX"/>
        </w:rPr>
      </w:pPr>
    </w:p>
    <w:p w14:paraId="2D416D02"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41FFA797"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07CD18B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1DA3BED" w14:textId="77777777" w:rsidTr="008B02E2">
        <w:tc>
          <w:tcPr>
            <w:tcW w:w="3508" w:type="dxa"/>
            <w:shd w:val="clear" w:color="auto" w:fill="auto"/>
            <w:vAlign w:val="center"/>
          </w:tcPr>
          <w:p w14:paraId="623AA5B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EF4008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1C5D4F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89284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0F7B086B" w14:textId="77777777" w:rsidTr="008B02E2">
        <w:tc>
          <w:tcPr>
            <w:tcW w:w="3508" w:type="dxa"/>
            <w:vMerge w:val="restart"/>
            <w:shd w:val="clear" w:color="auto" w:fill="auto"/>
          </w:tcPr>
          <w:p w14:paraId="4C39C5AB" w14:textId="77777777" w:rsidR="00423781" w:rsidRPr="00465755" w:rsidRDefault="00423781" w:rsidP="008B02E2">
            <w:pPr>
              <w:autoSpaceDE w:val="0"/>
              <w:autoSpaceDN w:val="0"/>
              <w:adjustRightInd w:val="0"/>
              <w:rPr>
                <w:rFonts w:ascii="Arial" w:hAnsi="Arial" w:cs="Arial"/>
                <w:sz w:val="24"/>
                <w:szCs w:val="24"/>
                <w:lang w:val="es-MX" w:eastAsia="es-MX"/>
              </w:rPr>
            </w:pPr>
          </w:p>
          <w:p w14:paraId="5F611167" w14:textId="77777777" w:rsidR="00423781" w:rsidRPr="00465755" w:rsidRDefault="00423781" w:rsidP="008B02E2">
            <w:pPr>
              <w:autoSpaceDE w:val="0"/>
              <w:autoSpaceDN w:val="0"/>
              <w:adjustRightInd w:val="0"/>
              <w:rPr>
                <w:rFonts w:ascii="Arial" w:hAnsi="Arial" w:cs="Arial"/>
                <w:sz w:val="24"/>
                <w:szCs w:val="24"/>
                <w:lang w:val="es-MX" w:eastAsia="es-MX"/>
              </w:rPr>
            </w:pPr>
          </w:p>
          <w:p w14:paraId="29E585EB"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54F589E"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0793D8"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2DBF9545"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9CE3CB4"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FB878D"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78C14F9"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0D6BC0"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1EB6FAD" w14:textId="77777777" w:rsidR="00423781" w:rsidRDefault="00423781" w:rsidP="008B02E2">
            <w:pPr>
              <w:ind w:left="-108"/>
              <w:jc w:val="both"/>
              <w:rPr>
                <w:rFonts w:ascii="Arial" w:hAnsi="Arial" w:cs="Arial"/>
              </w:rPr>
            </w:pPr>
          </w:p>
          <w:p w14:paraId="20283244"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11D1C31" w14:textId="77777777" w:rsidR="00423781" w:rsidRDefault="00423781" w:rsidP="008B02E2">
            <w:pPr>
              <w:autoSpaceDE w:val="0"/>
              <w:autoSpaceDN w:val="0"/>
              <w:adjustRightInd w:val="0"/>
              <w:rPr>
                <w:rFonts w:ascii="Arial" w:hAnsi="Arial" w:cs="Arial"/>
              </w:rPr>
            </w:pPr>
          </w:p>
          <w:p w14:paraId="14CF543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0DDFE8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144F06DA" w14:textId="77777777" w:rsidTr="008B02E2">
        <w:tc>
          <w:tcPr>
            <w:tcW w:w="3508" w:type="dxa"/>
            <w:vMerge/>
            <w:shd w:val="clear" w:color="auto" w:fill="auto"/>
          </w:tcPr>
          <w:p w14:paraId="7DFEB65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A59CF8"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F8391A8"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577E9BE"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543BB521" w14:textId="77777777" w:rsidTr="008B02E2">
        <w:tc>
          <w:tcPr>
            <w:tcW w:w="3508" w:type="dxa"/>
            <w:vMerge/>
            <w:shd w:val="clear" w:color="auto" w:fill="auto"/>
          </w:tcPr>
          <w:p w14:paraId="36C6912B"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ABBEC6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668CD5D"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4D9B273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B93D158" w14:textId="77777777" w:rsidTr="008B02E2">
        <w:tc>
          <w:tcPr>
            <w:tcW w:w="3508" w:type="dxa"/>
            <w:vMerge/>
            <w:shd w:val="clear" w:color="auto" w:fill="auto"/>
          </w:tcPr>
          <w:p w14:paraId="11A09885"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907DE8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DF02A46"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1927B6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572D926E" w14:textId="77777777" w:rsidTr="008B02E2">
        <w:tc>
          <w:tcPr>
            <w:tcW w:w="3508" w:type="dxa"/>
            <w:shd w:val="clear" w:color="auto" w:fill="auto"/>
          </w:tcPr>
          <w:p w14:paraId="40D2CAA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71B6210B"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31E86CC"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75263E36"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A5766B2" w14:textId="77777777" w:rsidR="00423781" w:rsidRDefault="00423781" w:rsidP="00423781">
      <w:pPr>
        <w:autoSpaceDE w:val="0"/>
        <w:autoSpaceDN w:val="0"/>
        <w:adjustRightInd w:val="0"/>
        <w:rPr>
          <w:rFonts w:ascii="Arial" w:hAnsi="Arial" w:cs="Arial"/>
          <w:sz w:val="24"/>
          <w:szCs w:val="24"/>
          <w:lang w:val="es-MX" w:eastAsia="es-MX"/>
        </w:rPr>
      </w:pPr>
    </w:p>
    <w:p w14:paraId="560B813F"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0928017B" w14:textId="77777777" w:rsidTr="008B02E2">
        <w:tc>
          <w:tcPr>
            <w:tcW w:w="4644" w:type="dxa"/>
            <w:vMerge w:val="restart"/>
            <w:shd w:val="clear" w:color="auto" w:fill="auto"/>
            <w:vAlign w:val="center"/>
          </w:tcPr>
          <w:p w14:paraId="126A2BC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0E1E154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322660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49B03D2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50FD38C2" w14:textId="77777777" w:rsidTr="008B02E2">
        <w:tc>
          <w:tcPr>
            <w:tcW w:w="4644" w:type="dxa"/>
            <w:vMerge/>
            <w:shd w:val="clear" w:color="auto" w:fill="auto"/>
          </w:tcPr>
          <w:p w14:paraId="5ECD712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0A7A91C1"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B364F8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D95297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E654C2B"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7F27EA7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95A665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C15F24C"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3A9567A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D773A9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20EF9E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39637B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4E31ED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82264D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A842E7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BF6EC8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ADC2573"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74B8E41A"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0B7027C"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57E71015"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5660E8F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ED554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90FACE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9698DE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5175012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0B9034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4BFFF7B"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7CF38F6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413B22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32A673F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6BC611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3E5815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69F426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66C3C0A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EC3F42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E7A82A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B52BD5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6D0F52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9599C8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DD6CC3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4647C3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DFF4DC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658DEA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A61BDE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2BFF51C"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92AD5A4"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 xml:space="preserve">e ejercicios </w:t>
            </w:r>
            <w:r w:rsidR="00DD7C8F">
              <w:rPr>
                <w:rFonts w:ascii="Arial" w:hAnsi="Arial" w:cs="Arial"/>
                <w:color w:val="000000"/>
                <w:sz w:val="18"/>
                <w:lang w:eastAsia="es-MX"/>
              </w:rPr>
              <w:t>prácticos mediante el método de eliminación y cofactores.</w:t>
            </w:r>
          </w:p>
        </w:tc>
      </w:tr>
      <w:tr w:rsidR="00423781" w:rsidRPr="0057663D" w14:paraId="799B1E75" w14:textId="77777777" w:rsidTr="008B02E2">
        <w:tc>
          <w:tcPr>
            <w:tcW w:w="4644" w:type="dxa"/>
            <w:shd w:val="clear" w:color="auto" w:fill="auto"/>
          </w:tcPr>
          <w:p w14:paraId="5036650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1CEC71C"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4B969E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8203F2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82451AD"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45E39C1"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DDA8E2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048B9336"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4EEC7646" w14:textId="77777777" w:rsidR="00A61E6F" w:rsidRDefault="00A61E6F" w:rsidP="00571382">
      <w:pPr>
        <w:autoSpaceDE w:val="0"/>
        <w:autoSpaceDN w:val="0"/>
        <w:adjustRightInd w:val="0"/>
        <w:rPr>
          <w:rFonts w:ascii="Arial" w:hAnsi="Arial" w:cs="Arial"/>
          <w:sz w:val="24"/>
          <w:szCs w:val="24"/>
          <w:lang w:val="es-MX" w:eastAsia="es-MX"/>
        </w:rPr>
      </w:pPr>
    </w:p>
    <w:p w14:paraId="60823A5D" w14:textId="77777777" w:rsidR="00DD7C8F" w:rsidRDefault="00423781" w:rsidP="00423781">
      <w:pPr>
        <w:rPr>
          <w:rFonts w:ascii="Arial" w:hAnsi="Arial" w:cs="Arial"/>
          <w:color w:val="00000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2A5A10">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 xml:space="preserve">Descripción: </w:t>
      </w:r>
      <w:r w:rsidR="00DD7C8F" w:rsidRPr="00E66471">
        <w:rPr>
          <w:rFonts w:ascii="Arial" w:hAnsi="Arial" w:cs="Arial"/>
          <w:color w:val="000000"/>
        </w:rPr>
        <w:t>Comprende los conceptos de límite y continuidad para la solución de</w:t>
      </w:r>
    </w:p>
    <w:p w14:paraId="7F05E0F1" w14:textId="77777777" w:rsidR="00DD7C8F" w:rsidRDefault="00DD7C8F" w:rsidP="00423781">
      <w:pPr>
        <w:rPr>
          <w:rFonts w:ascii="Arial" w:hAnsi="Arial" w:cs="Arial"/>
          <w:color w:val="000000"/>
        </w:rPr>
      </w:pPr>
      <w:r>
        <w:rPr>
          <w:rFonts w:ascii="Arial" w:hAnsi="Arial" w:cs="Arial"/>
          <w:color w:val="000000"/>
        </w:rPr>
        <w:t xml:space="preserve">                                                                                                                                          </w:t>
      </w:r>
      <w:r w:rsidRPr="00E66471">
        <w:rPr>
          <w:rFonts w:ascii="Arial" w:hAnsi="Arial" w:cs="Arial"/>
          <w:color w:val="000000"/>
        </w:rPr>
        <w:t xml:space="preserve"> problemas relativos a tasa promedio de cambio e incrementos y</w:t>
      </w:r>
    </w:p>
    <w:p w14:paraId="1F93719E" w14:textId="77777777" w:rsidR="00DD7C8F" w:rsidRDefault="00DD7C8F" w:rsidP="00423781">
      <w:pPr>
        <w:rPr>
          <w:rFonts w:ascii="Arial" w:hAnsi="Arial" w:cs="Arial"/>
          <w:color w:val="000000"/>
        </w:rPr>
      </w:pPr>
      <w:r>
        <w:rPr>
          <w:rFonts w:ascii="Arial" w:hAnsi="Arial" w:cs="Arial"/>
          <w:color w:val="000000"/>
        </w:rPr>
        <w:t xml:space="preserve">                                                                                                                                          </w:t>
      </w:r>
      <w:r w:rsidRPr="00E66471">
        <w:rPr>
          <w:rFonts w:ascii="Arial" w:hAnsi="Arial" w:cs="Arial"/>
          <w:color w:val="000000"/>
        </w:rPr>
        <w:t xml:space="preserve"> aplica las reglas de diferenciación de máximos y mínimos como la </w:t>
      </w:r>
    </w:p>
    <w:p w14:paraId="767A7BCF" w14:textId="77777777" w:rsidR="00E53C26" w:rsidRDefault="00DD7C8F" w:rsidP="00423781">
      <w:pPr>
        <w:rPr>
          <w:rFonts w:ascii="Arial" w:hAnsi="Arial" w:cs="Arial"/>
          <w:sz w:val="24"/>
          <w:szCs w:val="24"/>
          <w:lang w:eastAsia="es-MX"/>
        </w:rPr>
      </w:pPr>
      <w:r>
        <w:rPr>
          <w:rFonts w:ascii="Arial" w:hAnsi="Arial" w:cs="Arial"/>
          <w:color w:val="000000"/>
        </w:rPr>
        <w:t xml:space="preserve">                                                                                                                                           </w:t>
      </w:r>
      <w:r w:rsidRPr="00E66471">
        <w:rPr>
          <w:rFonts w:ascii="Arial" w:hAnsi="Arial" w:cs="Arial"/>
          <w:color w:val="000000"/>
        </w:rPr>
        <w:t>metodología en la aplicación a ingresos, costos y utilidad.</w:t>
      </w:r>
    </w:p>
    <w:p w14:paraId="53ECA3FE" w14:textId="77777777" w:rsidR="00DD7C8F" w:rsidRDefault="00DD7C8F" w:rsidP="00423781">
      <w:pPr>
        <w:rPr>
          <w:rFonts w:ascii="Arial" w:hAnsi="Arial" w:cs="Arial"/>
          <w:sz w:val="24"/>
          <w:szCs w:val="24"/>
          <w:lang w:eastAsia="es-MX"/>
        </w:rPr>
      </w:pPr>
    </w:p>
    <w:p w14:paraId="385C216A" w14:textId="77777777" w:rsidR="00DD7C8F" w:rsidRPr="00423781" w:rsidRDefault="00DD7C8F"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441DD4B2" w14:textId="77777777" w:rsidTr="008B02E2">
        <w:trPr>
          <w:gridAfter w:val="1"/>
          <w:wAfter w:w="284" w:type="dxa"/>
        </w:trPr>
        <w:tc>
          <w:tcPr>
            <w:tcW w:w="3227" w:type="dxa"/>
            <w:vAlign w:val="center"/>
          </w:tcPr>
          <w:p w14:paraId="417AA6B1"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19599D35"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DF0C9F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9815FD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3346F47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4A24D631" w14:textId="77777777" w:rsidTr="008B02E2">
        <w:trPr>
          <w:gridAfter w:val="1"/>
          <w:wAfter w:w="284" w:type="dxa"/>
        </w:trPr>
        <w:tc>
          <w:tcPr>
            <w:tcW w:w="3227" w:type="dxa"/>
          </w:tcPr>
          <w:p w14:paraId="47758B7A" w14:textId="77777777" w:rsidR="00370EF9" w:rsidRDefault="00370EF9" w:rsidP="00370EF9">
            <w:pPr>
              <w:rPr>
                <w:rFonts w:ascii="Arial" w:hAnsi="Arial" w:cs="Arial"/>
                <w:color w:val="000000"/>
                <w:sz w:val="18"/>
                <w:szCs w:val="18"/>
              </w:rPr>
            </w:pPr>
          </w:p>
          <w:p w14:paraId="0374A6DC" w14:textId="77777777" w:rsidR="00462E7F"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Diferenciación y Aplicaciones.</w:t>
            </w:r>
          </w:p>
          <w:p w14:paraId="2D31E9BD" w14:textId="77777777" w:rsidR="00462E7F" w:rsidRPr="00E66471" w:rsidRDefault="00462E7F" w:rsidP="00462E7F">
            <w:pPr>
              <w:pStyle w:val="Sinespaciado"/>
              <w:rPr>
                <w:rFonts w:ascii="Arial" w:hAnsi="Arial" w:cs="Arial"/>
                <w:color w:val="000000"/>
                <w:sz w:val="20"/>
                <w:szCs w:val="20"/>
              </w:rPr>
            </w:pPr>
          </w:p>
          <w:p w14:paraId="6EE0CAC1" w14:textId="77777777" w:rsidR="00462E7F"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4.1 Límites y continuidad </w:t>
            </w:r>
          </w:p>
          <w:p w14:paraId="40CF38D0"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4.2 Derivadas algebraicas con fórmulas </w:t>
            </w:r>
          </w:p>
          <w:p w14:paraId="68C35036"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4.3 Derivada de n-ésimo orden </w:t>
            </w:r>
          </w:p>
          <w:p w14:paraId="27E920DA"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4.4 Derivadas parciales básicas</w:t>
            </w:r>
          </w:p>
          <w:p w14:paraId="359E20FD"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4.5 Aplicaciones de la primera y segunda derivada (a máximos y mínimos). </w:t>
            </w:r>
          </w:p>
          <w:p w14:paraId="0E6462EE" w14:textId="77777777" w:rsidR="00462E7F" w:rsidRPr="00E66471" w:rsidRDefault="00462E7F" w:rsidP="00462E7F">
            <w:pPr>
              <w:pStyle w:val="Sinespaciado"/>
              <w:rPr>
                <w:rFonts w:ascii="Arial" w:hAnsi="Arial" w:cs="Arial"/>
                <w:color w:val="000000"/>
                <w:sz w:val="20"/>
                <w:szCs w:val="20"/>
              </w:rPr>
            </w:pPr>
            <w:r w:rsidRPr="00E66471">
              <w:rPr>
                <w:rFonts w:ascii="Arial" w:hAnsi="Arial" w:cs="Arial"/>
                <w:color w:val="000000"/>
                <w:sz w:val="20"/>
                <w:szCs w:val="20"/>
              </w:rPr>
              <w:t xml:space="preserve">4.6 Aplicaciones a ingresos costos y utilidades </w:t>
            </w:r>
          </w:p>
          <w:p w14:paraId="3C33EFD8" w14:textId="77777777" w:rsidR="00370EF9" w:rsidRPr="00E53C26" w:rsidRDefault="00462E7F" w:rsidP="00462E7F">
            <w:pPr>
              <w:pStyle w:val="Sinespaciado"/>
              <w:rPr>
                <w:rFonts w:ascii="Arial" w:hAnsi="Arial" w:cs="Arial"/>
                <w:color w:val="000000"/>
                <w:sz w:val="18"/>
                <w:szCs w:val="18"/>
              </w:rPr>
            </w:pPr>
            <w:r w:rsidRPr="00E66471">
              <w:rPr>
                <w:rFonts w:ascii="Arial" w:hAnsi="Arial" w:cs="Arial"/>
                <w:color w:val="000000"/>
                <w:sz w:val="20"/>
                <w:szCs w:val="20"/>
              </w:rPr>
              <w:t>4.7 Análisis marginal</w:t>
            </w:r>
          </w:p>
        </w:tc>
        <w:tc>
          <w:tcPr>
            <w:tcW w:w="3260" w:type="dxa"/>
          </w:tcPr>
          <w:p w14:paraId="2F8511D4" w14:textId="77777777" w:rsidR="00462E7F" w:rsidRDefault="00370EF9" w:rsidP="00A40632">
            <w:pPr>
              <w:autoSpaceDE w:val="0"/>
              <w:autoSpaceDN w:val="0"/>
              <w:adjustRightInd w:val="0"/>
              <w:jc w:val="both"/>
              <w:rPr>
                <w:rFonts w:ascii="Arial" w:hAnsi="Arial" w:cs="Arial"/>
                <w:color w:val="000000"/>
              </w:rPr>
            </w:pPr>
            <w:r w:rsidRPr="002D365D">
              <w:rPr>
                <w:rFonts w:ascii="Arial" w:hAnsi="Arial" w:cs="Arial"/>
                <w:color w:val="000000"/>
                <w:sz w:val="18"/>
                <w:szCs w:val="18"/>
              </w:rPr>
              <w:br/>
            </w:r>
            <w:r w:rsidR="00462E7F">
              <w:rPr>
                <w:rFonts w:ascii="Arial" w:hAnsi="Arial" w:cs="Arial"/>
                <w:color w:val="000000"/>
              </w:rPr>
              <w:t>Aplica</w:t>
            </w:r>
            <w:r w:rsidR="00462E7F" w:rsidRPr="00852C36">
              <w:rPr>
                <w:rFonts w:ascii="Arial" w:hAnsi="Arial" w:cs="Arial"/>
                <w:color w:val="000000"/>
              </w:rPr>
              <w:t xml:space="preserve"> propiedades de los límites y continuidad para resolver problemas.</w:t>
            </w:r>
          </w:p>
          <w:p w14:paraId="1F09BC1F" w14:textId="77777777" w:rsidR="00462E7F" w:rsidRDefault="00462E7F" w:rsidP="00A40632">
            <w:pPr>
              <w:autoSpaceDE w:val="0"/>
              <w:autoSpaceDN w:val="0"/>
              <w:adjustRightInd w:val="0"/>
              <w:jc w:val="both"/>
              <w:rPr>
                <w:rFonts w:ascii="Arial" w:hAnsi="Arial" w:cs="Arial"/>
                <w:color w:val="000000"/>
              </w:rPr>
            </w:pPr>
          </w:p>
          <w:p w14:paraId="5382BD63" w14:textId="77777777" w:rsidR="00462E7F" w:rsidRDefault="00462E7F" w:rsidP="00A40632">
            <w:pPr>
              <w:autoSpaceDE w:val="0"/>
              <w:autoSpaceDN w:val="0"/>
              <w:adjustRightInd w:val="0"/>
              <w:jc w:val="both"/>
              <w:rPr>
                <w:rFonts w:ascii="Arial" w:hAnsi="Arial" w:cs="Arial"/>
                <w:color w:val="000000"/>
              </w:rPr>
            </w:pPr>
            <w:r w:rsidRPr="00852C36">
              <w:rPr>
                <w:rFonts w:ascii="Arial" w:hAnsi="Arial" w:cs="Arial"/>
                <w:color w:val="000000"/>
              </w:rPr>
              <w:t xml:space="preserve"> Aplica propiedades de tasa de cambio para resolver problemas.</w:t>
            </w:r>
          </w:p>
          <w:p w14:paraId="59A86DC8" w14:textId="243859B4" w:rsidR="00462E7F" w:rsidRDefault="00462E7F" w:rsidP="00A40632">
            <w:pPr>
              <w:autoSpaceDE w:val="0"/>
              <w:autoSpaceDN w:val="0"/>
              <w:adjustRightInd w:val="0"/>
              <w:jc w:val="both"/>
              <w:rPr>
                <w:rFonts w:ascii="Arial" w:hAnsi="Arial" w:cs="Arial"/>
                <w:color w:val="000000"/>
              </w:rPr>
            </w:pPr>
            <w:r>
              <w:rPr>
                <w:rFonts w:ascii="Arial" w:hAnsi="Arial" w:cs="Arial"/>
                <w:color w:val="000000"/>
              </w:rPr>
              <w:t xml:space="preserve"> Aplica</w:t>
            </w:r>
            <w:r w:rsidRPr="00852C36">
              <w:rPr>
                <w:rFonts w:ascii="Arial" w:hAnsi="Arial" w:cs="Arial"/>
                <w:color w:val="000000"/>
              </w:rPr>
              <w:t xml:space="preserve"> las </w:t>
            </w:r>
            <w:r w:rsidR="00A40632" w:rsidRPr="00852C36">
              <w:rPr>
                <w:rFonts w:ascii="Arial" w:hAnsi="Arial" w:cs="Arial"/>
                <w:color w:val="000000"/>
              </w:rPr>
              <w:t>fórmulas</w:t>
            </w:r>
            <w:r w:rsidRPr="00852C36">
              <w:rPr>
                <w:rFonts w:ascii="Arial" w:hAnsi="Arial" w:cs="Arial"/>
                <w:color w:val="000000"/>
              </w:rPr>
              <w:t xml:space="preserve"> básicas de diferenciación para resolver ejercicios. </w:t>
            </w:r>
          </w:p>
          <w:p w14:paraId="2D88844C" w14:textId="77777777" w:rsidR="00462E7F" w:rsidRDefault="00462E7F" w:rsidP="00A40632">
            <w:pPr>
              <w:autoSpaceDE w:val="0"/>
              <w:autoSpaceDN w:val="0"/>
              <w:adjustRightInd w:val="0"/>
              <w:jc w:val="both"/>
              <w:rPr>
                <w:rFonts w:ascii="Arial" w:hAnsi="Arial" w:cs="Arial"/>
                <w:color w:val="000000"/>
              </w:rPr>
            </w:pPr>
          </w:p>
          <w:p w14:paraId="69482E00" w14:textId="77777777" w:rsidR="00462E7F" w:rsidRDefault="00462E7F" w:rsidP="00A40632">
            <w:pPr>
              <w:autoSpaceDE w:val="0"/>
              <w:autoSpaceDN w:val="0"/>
              <w:adjustRightInd w:val="0"/>
              <w:jc w:val="both"/>
              <w:rPr>
                <w:rFonts w:ascii="Arial" w:hAnsi="Arial" w:cs="Arial"/>
                <w:color w:val="000000"/>
              </w:rPr>
            </w:pPr>
          </w:p>
          <w:p w14:paraId="1119A067" w14:textId="77777777" w:rsidR="00462E7F" w:rsidRDefault="00462E7F" w:rsidP="00A40632">
            <w:pPr>
              <w:autoSpaceDE w:val="0"/>
              <w:autoSpaceDN w:val="0"/>
              <w:adjustRightInd w:val="0"/>
              <w:jc w:val="both"/>
              <w:rPr>
                <w:rFonts w:ascii="Arial" w:hAnsi="Arial" w:cs="Arial"/>
                <w:color w:val="000000"/>
              </w:rPr>
            </w:pPr>
            <w:r>
              <w:rPr>
                <w:rFonts w:ascii="Arial" w:hAnsi="Arial" w:cs="Arial"/>
                <w:color w:val="000000"/>
              </w:rPr>
              <w:t>Aplica</w:t>
            </w:r>
            <w:r w:rsidRPr="00852C36">
              <w:rPr>
                <w:rFonts w:ascii="Arial" w:hAnsi="Arial" w:cs="Arial"/>
                <w:color w:val="000000"/>
              </w:rPr>
              <w:t xml:space="preserve"> las derivadas algebraicas para la obtención de las derivadas parciales algebraicas. </w:t>
            </w:r>
          </w:p>
          <w:p w14:paraId="1F2B4033" w14:textId="136025EA" w:rsidR="00370EF9" w:rsidRDefault="00370EF9" w:rsidP="00A40632">
            <w:pPr>
              <w:autoSpaceDE w:val="0"/>
              <w:autoSpaceDN w:val="0"/>
              <w:adjustRightInd w:val="0"/>
              <w:jc w:val="both"/>
              <w:rPr>
                <w:rFonts w:ascii="Arial" w:hAnsi="Arial" w:cs="Arial"/>
              </w:rPr>
            </w:pPr>
          </w:p>
          <w:p w14:paraId="5FC72310" w14:textId="2A859CBC" w:rsidR="00A40632" w:rsidRDefault="00A40632" w:rsidP="00A40632">
            <w:pPr>
              <w:autoSpaceDE w:val="0"/>
              <w:autoSpaceDN w:val="0"/>
              <w:adjustRightInd w:val="0"/>
              <w:jc w:val="both"/>
              <w:rPr>
                <w:rFonts w:ascii="Arial" w:hAnsi="Arial" w:cs="Arial"/>
                <w:color w:val="000000"/>
              </w:rPr>
            </w:pPr>
            <w:r>
              <w:rPr>
                <w:rFonts w:ascii="Arial" w:hAnsi="Arial" w:cs="Arial"/>
                <w:color w:val="040404"/>
                <w:sz w:val="18"/>
                <w:szCs w:val="18"/>
              </w:rPr>
              <w:t>Investiga los temas 4.1 al 4.7 por medio de la bibliografía recomendada o a través de la plataforma de internet</w:t>
            </w:r>
          </w:p>
          <w:p w14:paraId="7598FB4B" w14:textId="77777777" w:rsidR="00A40632" w:rsidRDefault="00A40632" w:rsidP="00A40632">
            <w:pPr>
              <w:autoSpaceDE w:val="0"/>
              <w:autoSpaceDN w:val="0"/>
              <w:adjustRightInd w:val="0"/>
              <w:jc w:val="both"/>
              <w:rPr>
                <w:rFonts w:ascii="Arial" w:hAnsi="Arial" w:cs="Arial"/>
                <w:color w:val="000000"/>
              </w:rPr>
            </w:pPr>
          </w:p>
          <w:p w14:paraId="08ED6E53" w14:textId="7AE53AE7" w:rsidR="00A40632" w:rsidRDefault="00A40632" w:rsidP="00A40632">
            <w:pPr>
              <w:autoSpaceDE w:val="0"/>
              <w:autoSpaceDN w:val="0"/>
              <w:adjustRightInd w:val="0"/>
              <w:jc w:val="both"/>
              <w:rPr>
                <w:rFonts w:ascii="Arial" w:hAnsi="Arial" w:cs="Arial"/>
                <w:color w:val="000000"/>
              </w:rPr>
            </w:pPr>
            <w:r>
              <w:rPr>
                <w:rFonts w:ascii="Arial" w:hAnsi="Arial" w:cs="Arial"/>
                <w:color w:val="000000"/>
              </w:rPr>
              <w:t>Resuelve</w:t>
            </w:r>
            <w:r w:rsidRPr="006F4E56">
              <w:rPr>
                <w:rFonts w:ascii="Arial" w:hAnsi="Arial" w:cs="Arial"/>
                <w:color w:val="000000"/>
              </w:rPr>
              <w:t xml:space="preserve"> ejercicios sobre reglas de </w:t>
            </w:r>
            <w:r>
              <w:rPr>
                <w:rFonts w:ascii="Arial" w:hAnsi="Arial" w:cs="Arial"/>
                <w:color w:val="000000"/>
              </w:rPr>
              <w:t>límites y derivadas</w:t>
            </w:r>
          </w:p>
          <w:p w14:paraId="17AE2638" w14:textId="77777777" w:rsidR="00A40632" w:rsidRDefault="00A40632" w:rsidP="00A40632">
            <w:pPr>
              <w:autoSpaceDE w:val="0"/>
              <w:autoSpaceDN w:val="0"/>
              <w:adjustRightInd w:val="0"/>
              <w:jc w:val="both"/>
              <w:rPr>
                <w:rFonts w:ascii="Arial" w:hAnsi="Arial" w:cs="Arial"/>
                <w:color w:val="000000"/>
              </w:rPr>
            </w:pPr>
          </w:p>
          <w:p w14:paraId="0EFCF170" w14:textId="512653EB" w:rsidR="00A40632" w:rsidRDefault="00A40632" w:rsidP="00A40632">
            <w:pPr>
              <w:autoSpaceDE w:val="0"/>
              <w:autoSpaceDN w:val="0"/>
              <w:adjustRightInd w:val="0"/>
              <w:jc w:val="both"/>
              <w:rPr>
                <w:rFonts w:ascii="Arial" w:hAnsi="Arial" w:cs="Arial"/>
                <w:color w:val="000000"/>
              </w:rPr>
            </w:pPr>
            <w:r>
              <w:rPr>
                <w:rFonts w:ascii="Arial" w:hAnsi="Arial" w:cs="Arial"/>
                <w:color w:val="000000"/>
              </w:rPr>
              <w:t>Realiza</w:t>
            </w:r>
            <w:r w:rsidRPr="006F4E56">
              <w:rPr>
                <w:rFonts w:ascii="Arial" w:hAnsi="Arial" w:cs="Arial"/>
                <w:color w:val="000000"/>
              </w:rPr>
              <w:t xml:space="preserve"> ejercicios </w:t>
            </w:r>
            <w:r>
              <w:rPr>
                <w:rFonts w:ascii="Arial" w:hAnsi="Arial" w:cs="Arial"/>
                <w:color w:val="000000"/>
              </w:rPr>
              <w:t xml:space="preserve">prácticos (problemario) </w:t>
            </w:r>
            <w:r w:rsidRPr="006F4E56">
              <w:rPr>
                <w:rFonts w:ascii="Arial" w:hAnsi="Arial" w:cs="Arial"/>
                <w:color w:val="000000"/>
              </w:rPr>
              <w:t xml:space="preserve">en equipos </w:t>
            </w:r>
            <w:r>
              <w:rPr>
                <w:rFonts w:ascii="Arial" w:hAnsi="Arial" w:cs="Arial"/>
                <w:color w:val="000000"/>
              </w:rPr>
              <w:t>acerca de derivadas</w:t>
            </w:r>
          </w:p>
          <w:p w14:paraId="18C706EB" w14:textId="77777777" w:rsidR="00A40632" w:rsidRDefault="00A40632" w:rsidP="00A40632">
            <w:pPr>
              <w:autoSpaceDE w:val="0"/>
              <w:autoSpaceDN w:val="0"/>
              <w:adjustRightInd w:val="0"/>
              <w:jc w:val="both"/>
              <w:rPr>
                <w:rFonts w:ascii="Arial" w:hAnsi="Arial" w:cs="Arial"/>
                <w:color w:val="000000"/>
              </w:rPr>
            </w:pPr>
          </w:p>
          <w:p w14:paraId="266125D0" w14:textId="77777777" w:rsidR="00A40632" w:rsidRDefault="00A40632" w:rsidP="00A40632">
            <w:pPr>
              <w:autoSpaceDE w:val="0"/>
              <w:autoSpaceDN w:val="0"/>
              <w:adjustRightInd w:val="0"/>
              <w:jc w:val="both"/>
              <w:rPr>
                <w:rFonts w:ascii="Arial" w:hAnsi="Arial" w:cs="Arial"/>
                <w:color w:val="000000"/>
              </w:rPr>
            </w:pPr>
            <w:r>
              <w:rPr>
                <w:rFonts w:ascii="Arial" w:hAnsi="Arial" w:cs="Arial"/>
                <w:color w:val="000000"/>
              </w:rPr>
              <w:t xml:space="preserve">Elabora gráficos de los temas vistos en la unidad </w:t>
            </w:r>
          </w:p>
          <w:p w14:paraId="77F45821" w14:textId="77777777" w:rsidR="00A40632" w:rsidRDefault="00A40632" w:rsidP="00A40632">
            <w:pPr>
              <w:autoSpaceDE w:val="0"/>
              <w:autoSpaceDN w:val="0"/>
              <w:adjustRightInd w:val="0"/>
              <w:jc w:val="both"/>
              <w:rPr>
                <w:rFonts w:ascii="Arial" w:hAnsi="Arial" w:cs="Arial"/>
                <w:color w:val="000000"/>
              </w:rPr>
            </w:pPr>
          </w:p>
          <w:p w14:paraId="73E5D356" w14:textId="77777777" w:rsidR="00A40632" w:rsidRDefault="00A40632" w:rsidP="00A40632">
            <w:pPr>
              <w:autoSpaceDE w:val="0"/>
              <w:autoSpaceDN w:val="0"/>
              <w:adjustRightInd w:val="0"/>
              <w:jc w:val="both"/>
              <w:rPr>
                <w:rFonts w:ascii="Arial" w:hAnsi="Arial" w:cs="Arial"/>
                <w:color w:val="000000"/>
              </w:rPr>
            </w:pPr>
            <w:r w:rsidRPr="006F4E56">
              <w:rPr>
                <w:rFonts w:ascii="Arial" w:hAnsi="Arial" w:cs="Arial"/>
                <w:color w:val="000000"/>
              </w:rPr>
              <w:t>Aplica las integrales definidas a problemas del área económica administrativas</w:t>
            </w:r>
            <w:r>
              <w:rPr>
                <w:rFonts w:ascii="Arial" w:hAnsi="Arial" w:cs="Arial"/>
                <w:color w:val="000000"/>
              </w:rPr>
              <w:t>.</w:t>
            </w:r>
          </w:p>
          <w:p w14:paraId="52E97311" w14:textId="77777777" w:rsidR="00A40632" w:rsidRDefault="00A40632" w:rsidP="00A40632">
            <w:pPr>
              <w:autoSpaceDE w:val="0"/>
              <w:autoSpaceDN w:val="0"/>
              <w:adjustRightInd w:val="0"/>
              <w:jc w:val="both"/>
              <w:rPr>
                <w:rFonts w:ascii="Arial" w:eastAsia="Calibri" w:hAnsi="Arial" w:cs="Arial"/>
                <w:sz w:val="18"/>
                <w:szCs w:val="18"/>
              </w:rPr>
            </w:pPr>
          </w:p>
          <w:p w14:paraId="60F03182" w14:textId="77777777" w:rsidR="00A40632" w:rsidRPr="00E6333A" w:rsidRDefault="00A40632" w:rsidP="00A40632">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rPr>
              <w:t>Resuelve el examen de la unidad correspondiente</w:t>
            </w:r>
          </w:p>
          <w:p w14:paraId="6A9B382E" w14:textId="77777777" w:rsidR="00A40632" w:rsidRPr="000C2C0C" w:rsidRDefault="00A40632" w:rsidP="00A40632">
            <w:pPr>
              <w:autoSpaceDE w:val="0"/>
              <w:autoSpaceDN w:val="0"/>
              <w:adjustRightInd w:val="0"/>
              <w:jc w:val="both"/>
              <w:rPr>
                <w:rFonts w:ascii="Arial" w:hAnsi="Arial" w:cs="Arial"/>
              </w:rPr>
            </w:pPr>
          </w:p>
          <w:p w14:paraId="594AA185" w14:textId="77777777" w:rsidR="00370EF9" w:rsidRPr="00370EF9" w:rsidRDefault="00370EF9" w:rsidP="00A40632">
            <w:pPr>
              <w:autoSpaceDE w:val="0"/>
              <w:autoSpaceDN w:val="0"/>
              <w:adjustRightInd w:val="0"/>
              <w:jc w:val="both"/>
              <w:rPr>
                <w:rFonts w:ascii="Arial" w:hAnsi="Arial" w:cs="Arial"/>
                <w:color w:val="000000"/>
              </w:rPr>
            </w:pPr>
          </w:p>
          <w:p w14:paraId="1F233F9D" w14:textId="77777777" w:rsidR="00370EF9" w:rsidRPr="0028649A" w:rsidRDefault="00370EF9" w:rsidP="00A40632">
            <w:pPr>
              <w:jc w:val="both"/>
              <w:rPr>
                <w:rFonts w:ascii="Arial" w:hAnsi="Arial" w:cs="Arial"/>
              </w:rPr>
            </w:pPr>
          </w:p>
          <w:p w14:paraId="264C2AC6" w14:textId="77777777" w:rsidR="00370EF9" w:rsidRPr="0028649A" w:rsidRDefault="00370EF9" w:rsidP="00A40632">
            <w:pPr>
              <w:autoSpaceDE w:val="0"/>
              <w:autoSpaceDN w:val="0"/>
              <w:adjustRightInd w:val="0"/>
              <w:jc w:val="both"/>
              <w:rPr>
                <w:rFonts w:ascii="Arial" w:hAnsi="Arial" w:cs="Arial"/>
              </w:rPr>
            </w:pPr>
            <w:r w:rsidRPr="0028649A">
              <w:rPr>
                <w:rFonts w:ascii="Arial" w:hAnsi="Arial" w:cs="Arial"/>
              </w:rPr>
              <w:t>.</w:t>
            </w:r>
          </w:p>
          <w:p w14:paraId="5311C55F" w14:textId="77777777" w:rsidR="00370EF9" w:rsidRPr="002D365D" w:rsidRDefault="00370EF9" w:rsidP="00A40632">
            <w:pPr>
              <w:jc w:val="both"/>
              <w:rPr>
                <w:rFonts w:ascii="Arial" w:hAnsi="Arial" w:cs="Arial"/>
                <w:color w:val="000000"/>
                <w:sz w:val="18"/>
                <w:szCs w:val="18"/>
              </w:rPr>
            </w:pPr>
          </w:p>
          <w:p w14:paraId="6BCDA660" w14:textId="77777777" w:rsidR="00370EF9" w:rsidRDefault="00370EF9" w:rsidP="00A40632">
            <w:pPr>
              <w:autoSpaceDE w:val="0"/>
              <w:autoSpaceDN w:val="0"/>
              <w:adjustRightInd w:val="0"/>
              <w:jc w:val="both"/>
              <w:rPr>
                <w:rFonts w:ascii="Arial" w:hAnsi="Arial" w:cs="Arial"/>
              </w:rPr>
            </w:pPr>
          </w:p>
          <w:p w14:paraId="4B749B0C" w14:textId="77777777" w:rsidR="00370EF9" w:rsidRPr="00C830B1" w:rsidRDefault="00370EF9" w:rsidP="00A40632">
            <w:pPr>
              <w:jc w:val="both"/>
              <w:rPr>
                <w:rFonts w:ascii="Arial" w:hAnsi="Arial" w:cs="Arial"/>
                <w:sz w:val="24"/>
                <w:szCs w:val="24"/>
                <w:lang w:val="es-MX" w:eastAsia="es-MX"/>
              </w:rPr>
            </w:pPr>
          </w:p>
        </w:tc>
        <w:tc>
          <w:tcPr>
            <w:tcW w:w="2977" w:type="dxa"/>
          </w:tcPr>
          <w:p w14:paraId="536D0409" w14:textId="77777777" w:rsidR="00370EF9" w:rsidRDefault="00370EF9" w:rsidP="00370EF9">
            <w:pPr>
              <w:jc w:val="both"/>
              <w:rPr>
                <w:rFonts w:ascii="Arial" w:hAnsi="Arial" w:cs="Arial"/>
                <w:color w:val="040404"/>
                <w:lang w:val="es-ES_tradnl"/>
              </w:rPr>
            </w:pPr>
          </w:p>
          <w:p w14:paraId="18409D98" w14:textId="77777777" w:rsidR="00462E7F" w:rsidRPr="00462E7F" w:rsidRDefault="00462E7F" w:rsidP="00462E7F">
            <w:pPr>
              <w:jc w:val="both"/>
              <w:rPr>
                <w:rFonts w:ascii="Arial" w:hAnsi="Arial" w:cs="Arial"/>
                <w:color w:val="040404"/>
                <w:lang w:val="es-ES_tradnl"/>
              </w:rPr>
            </w:pPr>
            <w:r w:rsidRPr="00462E7F">
              <w:rPr>
                <w:rFonts w:ascii="Arial" w:hAnsi="Arial" w:cs="Arial"/>
                <w:color w:val="040404"/>
                <w:lang w:val="es-ES_tradnl"/>
              </w:rPr>
              <w:t>Se investigan los fundamentos teóricos de los temas 4.1-4.7</w:t>
            </w:r>
            <w:r w:rsidRPr="00462E7F">
              <w:rPr>
                <w:rFonts w:ascii="Arial" w:hAnsi="Arial" w:cs="Arial"/>
                <w:color w:val="040404"/>
              </w:rPr>
              <w:t xml:space="preserve"> por medio de la bibliografía recomendada o a través de la plataforma de internet.</w:t>
            </w:r>
          </w:p>
          <w:p w14:paraId="01EA9F46" w14:textId="77777777" w:rsidR="00462E7F" w:rsidRPr="00462E7F" w:rsidRDefault="00462E7F" w:rsidP="00462E7F">
            <w:pPr>
              <w:jc w:val="both"/>
              <w:rPr>
                <w:rFonts w:ascii="Arial" w:hAnsi="Arial" w:cs="Arial"/>
                <w:color w:val="040404"/>
                <w:lang w:val="es-ES_tradnl"/>
              </w:rPr>
            </w:pPr>
          </w:p>
          <w:p w14:paraId="20ECE5BF" w14:textId="77777777" w:rsidR="00462E7F" w:rsidRDefault="00462E7F" w:rsidP="00462E7F">
            <w:pPr>
              <w:spacing w:after="160" w:line="259" w:lineRule="auto"/>
              <w:jc w:val="both"/>
              <w:rPr>
                <w:rFonts w:ascii="Arial" w:eastAsia="Calibri" w:hAnsi="Arial" w:cs="Arial"/>
                <w:color w:val="040404"/>
              </w:rPr>
            </w:pPr>
            <w:r w:rsidRPr="00462E7F">
              <w:rPr>
                <w:rFonts w:ascii="Arial" w:eastAsia="Calibri" w:hAnsi="Arial" w:cs="Arial"/>
                <w:color w:val="040404"/>
              </w:rPr>
              <w:t>En el aula de clases y de forma grupal, se analizan los conceptos y se centran las ideas principales.</w:t>
            </w:r>
          </w:p>
          <w:p w14:paraId="3B369566" w14:textId="77777777" w:rsidR="00462E7F" w:rsidRPr="00462E7F" w:rsidRDefault="00462E7F" w:rsidP="00462E7F">
            <w:pPr>
              <w:spacing w:after="160" w:line="259" w:lineRule="auto"/>
              <w:jc w:val="both"/>
              <w:rPr>
                <w:rFonts w:ascii="Arial" w:eastAsia="Calibri" w:hAnsi="Arial" w:cs="Arial"/>
                <w:color w:val="040404"/>
              </w:rPr>
            </w:pPr>
            <w:r w:rsidRPr="00462E7F">
              <w:rPr>
                <w:rFonts w:ascii="Arial" w:hAnsi="Arial" w:cs="Arial"/>
                <w:color w:val="040404"/>
              </w:rPr>
              <w:t>Se resuelven los ejercicios en forma grupal, relacionados con los temas de límites y derivadas, y se suben en la plataforma google classroom.</w:t>
            </w:r>
          </w:p>
          <w:p w14:paraId="380E3FB3" w14:textId="77777777" w:rsidR="00462E7F" w:rsidRPr="00462E7F" w:rsidRDefault="00462E7F" w:rsidP="00462E7F">
            <w:pPr>
              <w:pStyle w:val="Encabezado"/>
              <w:ind w:left="-75"/>
              <w:jc w:val="both"/>
              <w:rPr>
                <w:rFonts w:ascii="Arial" w:eastAsia="Times New Roman" w:hAnsi="Arial" w:cs="Arial"/>
                <w:color w:val="040404"/>
                <w:sz w:val="20"/>
              </w:rPr>
            </w:pPr>
          </w:p>
          <w:p w14:paraId="15AE811C" w14:textId="77777777" w:rsidR="00462E7F" w:rsidRPr="00462E7F" w:rsidRDefault="00462E7F" w:rsidP="00462E7F">
            <w:pPr>
              <w:pStyle w:val="Encabezado"/>
              <w:ind w:left="-75"/>
              <w:jc w:val="both"/>
              <w:rPr>
                <w:rFonts w:ascii="Arial" w:eastAsia="Times New Roman" w:hAnsi="Arial" w:cs="Arial"/>
                <w:color w:val="040404"/>
                <w:sz w:val="20"/>
              </w:rPr>
            </w:pPr>
            <w:r w:rsidRPr="00462E7F">
              <w:rPr>
                <w:rFonts w:ascii="Arial" w:eastAsia="Times New Roman" w:hAnsi="Arial" w:cs="Arial"/>
                <w:color w:val="040404"/>
                <w:sz w:val="20"/>
              </w:rPr>
              <w:t>Se solicita la integración de un Problemario y se entrega mediante la plataforma google classroom.</w:t>
            </w:r>
          </w:p>
          <w:p w14:paraId="629BC2CC" w14:textId="77777777" w:rsidR="00462E7F" w:rsidRPr="00462E7F" w:rsidRDefault="00462E7F" w:rsidP="00462E7F">
            <w:pPr>
              <w:pStyle w:val="Encabezado"/>
              <w:ind w:left="-75"/>
              <w:jc w:val="both"/>
              <w:rPr>
                <w:rFonts w:ascii="Arial" w:eastAsia="Times New Roman" w:hAnsi="Arial" w:cs="Arial"/>
                <w:color w:val="040404"/>
                <w:sz w:val="20"/>
              </w:rPr>
            </w:pPr>
          </w:p>
          <w:p w14:paraId="0C8CEBB9" w14:textId="77777777" w:rsidR="00462E7F" w:rsidRPr="00462E7F" w:rsidRDefault="00462E7F" w:rsidP="00462E7F">
            <w:pPr>
              <w:pStyle w:val="Encabezado"/>
              <w:ind w:left="-75"/>
              <w:jc w:val="both"/>
              <w:rPr>
                <w:rFonts w:ascii="Arial" w:eastAsia="Times New Roman" w:hAnsi="Arial" w:cs="Arial"/>
                <w:color w:val="040404"/>
                <w:sz w:val="20"/>
              </w:rPr>
            </w:pPr>
            <w:r w:rsidRPr="00462E7F">
              <w:rPr>
                <w:rFonts w:ascii="Arial" w:hAnsi="Arial" w:cs="Arial"/>
                <w:color w:val="040404"/>
                <w:sz w:val="20"/>
              </w:rPr>
              <w:t>Se aplica un examen para verificar el dominio del tema.</w:t>
            </w:r>
          </w:p>
          <w:p w14:paraId="153BC2FE" w14:textId="77777777" w:rsidR="00370EF9" w:rsidRPr="005A7C30" w:rsidRDefault="00370EF9" w:rsidP="00370EF9">
            <w:pPr>
              <w:pStyle w:val="Encabezado"/>
              <w:ind w:left="-75"/>
              <w:jc w:val="both"/>
              <w:rPr>
                <w:rFonts w:ascii="Arial" w:hAnsi="Arial" w:cs="Arial"/>
                <w:color w:val="040404"/>
                <w:sz w:val="20"/>
              </w:rPr>
            </w:pPr>
          </w:p>
        </w:tc>
        <w:tc>
          <w:tcPr>
            <w:tcW w:w="2410" w:type="dxa"/>
            <w:gridSpan w:val="2"/>
          </w:tcPr>
          <w:p w14:paraId="30B45940" w14:textId="77777777" w:rsidR="00462E7F" w:rsidRDefault="00462E7F" w:rsidP="00462E7F">
            <w:pPr>
              <w:pStyle w:val="Sinespaciado"/>
              <w:rPr>
                <w:rFonts w:ascii="Arial" w:hAnsi="Arial" w:cs="Arial"/>
                <w:sz w:val="24"/>
                <w:szCs w:val="24"/>
                <w:lang w:eastAsia="es-MX"/>
              </w:rPr>
            </w:pPr>
          </w:p>
          <w:p w14:paraId="11D0B0F6" w14:textId="77777777" w:rsidR="00462E7F" w:rsidRDefault="00462E7F" w:rsidP="00462E7F">
            <w:pPr>
              <w:pStyle w:val="Sinespaciado"/>
              <w:rPr>
                <w:rFonts w:ascii="Arial" w:hAnsi="Arial" w:cs="Arial"/>
                <w:color w:val="000000"/>
                <w:sz w:val="20"/>
                <w:szCs w:val="20"/>
              </w:rPr>
            </w:pPr>
            <w:r w:rsidRPr="00462E7F">
              <w:rPr>
                <w:rFonts w:ascii="Arial" w:hAnsi="Arial" w:cs="Arial"/>
                <w:color w:val="000000"/>
                <w:sz w:val="20"/>
                <w:szCs w:val="20"/>
              </w:rPr>
              <w:t xml:space="preserve">Solución de problemas. </w:t>
            </w:r>
          </w:p>
          <w:p w14:paraId="0E219680" w14:textId="77777777" w:rsidR="00462E7F" w:rsidRDefault="00462E7F" w:rsidP="00462E7F">
            <w:pPr>
              <w:pStyle w:val="Sinespaciado"/>
              <w:rPr>
                <w:rFonts w:ascii="Arial" w:hAnsi="Arial" w:cs="Arial"/>
                <w:color w:val="000000"/>
                <w:sz w:val="20"/>
                <w:szCs w:val="20"/>
              </w:rPr>
            </w:pPr>
          </w:p>
          <w:p w14:paraId="39976AC4" w14:textId="77777777" w:rsidR="00462E7F" w:rsidRPr="00462E7F" w:rsidRDefault="00462E7F" w:rsidP="00462E7F">
            <w:pPr>
              <w:pStyle w:val="Sinespaciado"/>
              <w:rPr>
                <w:rFonts w:ascii="Arial" w:hAnsi="Arial" w:cs="Arial"/>
                <w:color w:val="000000"/>
                <w:sz w:val="20"/>
                <w:szCs w:val="20"/>
              </w:rPr>
            </w:pPr>
            <w:r w:rsidRPr="00462E7F">
              <w:rPr>
                <w:rFonts w:ascii="Arial" w:hAnsi="Arial" w:cs="Arial"/>
                <w:color w:val="000000"/>
                <w:sz w:val="20"/>
                <w:szCs w:val="20"/>
              </w:rPr>
              <w:t xml:space="preserve">Toma de decisiones. </w:t>
            </w:r>
          </w:p>
          <w:p w14:paraId="00E7B8E0" w14:textId="77777777" w:rsidR="00462E7F" w:rsidRDefault="00462E7F" w:rsidP="00462E7F">
            <w:pPr>
              <w:pStyle w:val="Sinespaciado"/>
              <w:spacing w:line="360" w:lineRule="auto"/>
              <w:rPr>
                <w:rFonts w:ascii="Arial" w:hAnsi="Arial" w:cs="Arial"/>
                <w:color w:val="000000"/>
                <w:sz w:val="20"/>
                <w:szCs w:val="20"/>
              </w:rPr>
            </w:pPr>
          </w:p>
          <w:p w14:paraId="54AC0A6B" w14:textId="77777777" w:rsidR="00462E7F" w:rsidRPr="00462E7F" w:rsidRDefault="00462E7F" w:rsidP="00462E7F">
            <w:pPr>
              <w:pStyle w:val="Sinespaciado"/>
              <w:spacing w:line="360" w:lineRule="auto"/>
              <w:rPr>
                <w:rFonts w:ascii="Arial" w:hAnsi="Arial" w:cs="Arial"/>
                <w:sz w:val="20"/>
                <w:szCs w:val="20"/>
                <w:lang w:eastAsia="es-MX"/>
              </w:rPr>
            </w:pPr>
            <w:r w:rsidRPr="00462E7F">
              <w:rPr>
                <w:rFonts w:ascii="Arial" w:hAnsi="Arial" w:cs="Arial"/>
                <w:color w:val="000000"/>
                <w:sz w:val="20"/>
                <w:szCs w:val="20"/>
              </w:rPr>
              <w:t>Trabajo en equipo. Habilidades interpersonales</w:t>
            </w:r>
          </w:p>
          <w:p w14:paraId="671888AE" w14:textId="77777777" w:rsidR="00462E7F" w:rsidRPr="00516F91" w:rsidRDefault="00462E7F" w:rsidP="00AE2DDF">
            <w:pPr>
              <w:pStyle w:val="Sinespaciado"/>
              <w:spacing w:line="360" w:lineRule="auto"/>
              <w:rPr>
                <w:rFonts w:ascii="Arial" w:hAnsi="Arial" w:cs="Arial"/>
                <w:sz w:val="24"/>
                <w:szCs w:val="24"/>
                <w:lang w:eastAsia="es-MX"/>
              </w:rPr>
            </w:pPr>
          </w:p>
        </w:tc>
        <w:tc>
          <w:tcPr>
            <w:tcW w:w="1417" w:type="dxa"/>
          </w:tcPr>
          <w:p w14:paraId="33407066" w14:textId="77777777" w:rsidR="00370EF9" w:rsidRPr="00516F91" w:rsidRDefault="00462E7F"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5-10</w:t>
            </w:r>
          </w:p>
        </w:tc>
      </w:tr>
      <w:tr w:rsidR="00370EF9" w:rsidRPr="00516F91" w14:paraId="2D850B00" w14:textId="77777777" w:rsidTr="008B02E2">
        <w:tc>
          <w:tcPr>
            <w:tcW w:w="9889" w:type="dxa"/>
            <w:gridSpan w:val="4"/>
            <w:vAlign w:val="center"/>
          </w:tcPr>
          <w:p w14:paraId="0239E72D"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26666DE"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A5A10" w:rsidRPr="00516F91" w14:paraId="342E1BB7" w14:textId="77777777" w:rsidTr="008B02E2">
        <w:tc>
          <w:tcPr>
            <w:tcW w:w="9889" w:type="dxa"/>
            <w:gridSpan w:val="4"/>
          </w:tcPr>
          <w:p w14:paraId="6403B9E3" w14:textId="77777777" w:rsidR="002A5A10" w:rsidRDefault="002A5A10" w:rsidP="002A5A10">
            <w:pPr>
              <w:autoSpaceDE w:val="0"/>
              <w:autoSpaceDN w:val="0"/>
              <w:adjustRightInd w:val="0"/>
              <w:rPr>
                <w:rFonts w:ascii="Arial" w:hAnsi="Arial" w:cs="Arial"/>
                <w:sz w:val="24"/>
                <w:szCs w:val="24"/>
                <w:lang w:val="es-MX" w:eastAsia="es-MX"/>
              </w:rPr>
            </w:pPr>
          </w:p>
          <w:p w14:paraId="7DFF292E"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0DBC33F" w14:textId="77777777" w:rsidR="002A5A10" w:rsidRPr="00C830B1" w:rsidRDefault="002A5A10" w:rsidP="002A5A10">
            <w:pPr>
              <w:autoSpaceDE w:val="0"/>
              <w:autoSpaceDN w:val="0"/>
              <w:adjustRightInd w:val="0"/>
              <w:rPr>
                <w:rFonts w:ascii="Arial" w:hAnsi="Arial" w:cs="Arial"/>
                <w:sz w:val="24"/>
                <w:szCs w:val="24"/>
                <w:lang w:val="es-MX" w:eastAsia="es-MX"/>
              </w:rPr>
            </w:pPr>
          </w:p>
          <w:p w14:paraId="49DE1357" w14:textId="77777777" w:rsidR="002A5A10"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6798C712" w14:textId="77777777" w:rsidR="002A5A10" w:rsidRPr="00C830B1" w:rsidRDefault="002A5A10" w:rsidP="002A5A10">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6B19EEE7" w14:textId="77777777" w:rsidR="002A5A10" w:rsidRPr="00C830B1" w:rsidRDefault="002A5A10" w:rsidP="002A5A10">
            <w:pPr>
              <w:autoSpaceDE w:val="0"/>
              <w:autoSpaceDN w:val="0"/>
              <w:adjustRightInd w:val="0"/>
              <w:rPr>
                <w:rFonts w:ascii="Arial" w:hAnsi="Arial" w:cs="Arial"/>
                <w:sz w:val="24"/>
                <w:szCs w:val="24"/>
                <w:lang w:val="es-MX" w:eastAsia="es-MX"/>
              </w:rPr>
            </w:pPr>
          </w:p>
          <w:p w14:paraId="5CEF0D4D" w14:textId="77777777" w:rsidR="002A5A10"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59DE26B3" w14:textId="77777777" w:rsidR="002A5A10" w:rsidRPr="00C830B1" w:rsidRDefault="002A5A10" w:rsidP="002A5A10">
            <w:pPr>
              <w:autoSpaceDE w:val="0"/>
              <w:autoSpaceDN w:val="0"/>
              <w:adjustRightInd w:val="0"/>
              <w:rPr>
                <w:rFonts w:ascii="Arial" w:hAnsi="Arial" w:cs="Arial"/>
                <w:sz w:val="24"/>
                <w:szCs w:val="24"/>
                <w:lang w:val="es-MX" w:eastAsia="es-MX"/>
              </w:rPr>
            </w:pPr>
          </w:p>
          <w:p w14:paraId="3A7F982A" w14:textId="77777777" w:rsidR="002A5A10" w:rsidRDefault="002A5A10" w:rsidP="002A5A10">
            <w:pPr>
              <w:autoSpaceDE w:val="0"/>
              <w:autoSpaceDN w:val="0"/>
              <w:adjustRightInd w:val="0"/>
              <w:rPr>
                <w:rFonts w:ascii="Arial" w:hAnsi="Arial" w:cs="Arial"/>
                <w:sz w:val="24"/>
                <w:szCs w:val="24"/>
                <w:lang w:val="es-MX" w:eastAsia="es-MX"/>
              </w:rPr>
            </w:pPr>
          </w:p>
          <w:p w14:paraId="4BFD55C1" w14:textId="77777777" w:rsidR="002A5A10" w:rsidRDefault="002A5A10" w:rsidP="002A5A10">
            <w:pPr>
              <w:autoSpaceDE w:val="0"/>
              <w:autoSpaceDN w:val="0"/>
              <w:adjustRightInd w:val="0"/>
              <w:rPr>
                <w:rFonts w:ascii="Arial" w:hAnsi="Arial" w:cs="Arial"/>
                <w:sz w:val="24"/>
                <w:szCs w:val="24"/>
                <w:lang w:val="es-MX" w:eastAsia="es-MX"/>
              </w:rPr>
            </w:pPr>
          </w:p>
          <w:p w14:paraId="50CFA66D" w14:textId="77777777" w:rsidR="002A5A10" w:rsidRPr="00516F91" w:rsidRDefault="002A5A10" w:rsidP="002A5A1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49309138" w14:textId="77777777" w:rsidR="002A5A10" w:rsidRPr="00516F91" w:rsidRDefault="002A5A10" w:rsidP="002A5A10">
            <w:pPr>
              <w:autoSpaceDE w:val="0"/>
              <w:autoSpaceDN w:val="0"/>
              <w:adjustRightInd w:val="0"/>
              <w:rPr>
                <w:rFonts w:ascii="Arial" w:hAnsi="Arial" w:cs="Arial"/>
                <w:sz w:val="24"/>
                <w:szCs w:val="24"/>
                <w:lang w:val="es-MX" w:eastAsia="es-MX"/>
              </w:rPr>
            </w:pPr>
          </w:p>
          <w:p w14:paraId="673FE137" w14:textId="77777777" w:rsidR="002A5A10" w:rsidRPr="00516F91" w:rsidRDefault="002A5A10" w:rsidP="002A5A10">
            <w:pPr>
              <w:autoSpaceDE w:val="0"/>
              <w:autoSpaceDN w:val="0"/>
              <w:adjustRightInd w:val="0"/>
              <w:rPr>
                <w:rFonts w:ascii="Arial" w:hAnsi="Arial" w:cs="Arial"/>
                <w:sz w:val="24"/>
                <w:szCs w:val="24"/>
                <w:lang w:val="es-MX" w:eastAsia="es-MX"/>
              </w:rPr>
            </w:pPr>
          </w:p>
          <w:p w14:paraId="18AFECF3" w14:textId="77777777" w:rsidR="002A5A10" w:rsidRPr="00516F91" w:rsidRDefault="002A5A10" w:rsidP="002A5A10">
            <w:pPr>
              <w:autoSpaceDE w:val="0"/>
              <w:autoSpaceDN w:val="0"/>
              <w:adjustRightInd w:val="0"/>
              <w:rPr>
                <w:rFonts w:ascii="Arial" w:hAnsi="Arial" w:cs="Arial"/>
                <w:sz w:val="24"/>
                <w:szCs w:val="24"/>
                <w:lang w:val="es-MX" w:eastAsia="es-MX"/>
              </w:rPr>
            </w:pPr>
          </w:p>
        </w:tc>
        <w:tc>
          <w:tcPr>
            <w:tcW w:w="3686" w:type="dxa"/>
            <w:gridSpan w:val="3"/>
          </w:tcPr>
          <w:p w14:paraId="3021E452" w14:textId="77777777" w:rsidR="002A5A10" w:rsidRDefault="002A5A10" w:rsidP="002A5A10">
            <w:pPr>
              <w:autoSpaceDE w:val="0"/>
              <w:autoSpaceDN w:val="0"/>
              <w:adjustRightInd w:val="0"/>
              <w:jc w:val="center"/>
              <w:rPr>
                <w:rFonts w:ascii="Arial" w:hAnsi="Arial" w:cs="Arial"/>
                <w:sz w:val="24"/>
                <w:szCs w:val="24"/>
                <w:lang w:val="es-MX" w:eastAsia="es-MX"/>
              </w:rPr>
            </w:pPr>
          </w:p>
          <w:p w14:paraId="1F40E08D" w14:textId="77777777" w:rsidR="002A5A10" w:rsidRDefault="002A5A10" w:rsidP="002A5A10">
            <w:pPr>
              <w:autoSpaceDE w:val="0"/>
              <w:autoSpaceDN w:val="0"/>
              <w:adjustRightInd w:val="0"/>
              <w:jc w:val="center"/>
              <w:rPr>
                <w:rFonts w:ascii="Arial" w:hAnsi="Arial" w:cs="Arial"/>
                <w:sz w:val="24"/>
                <w:szCs w:val="24"/>
                <w:lang w:val="es-MX" w:eastAsia="es-MX"/>
              </w:rPr>
            </w:pPr>
          </w:p>
          <w:p w14:paraId="16F354FF"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01070F7" w14:textId="77777777" w:rsidR="002A5A10" w:rsidRDefault="002A5A10" w:rsidP="002A5A10">
            <w:pPr>
              <w:autoSpaceDE w:val="0"/>
              <w:autoSpaceDN w:val="0"/>
              <w:adjustRightInd w:val="0"/>
              <w:jc w:val="center"/>
              <w:rPr>
                <w:rFonts w:ascii="Arial" w:hAnsi="Arial" w:cs="Arial"/>
                <w:sz w:val="24"/>
                <w:szCs w:val="24"/>
                <w:lang w:val="es-MX" w:eastAsia="es-MX"/>
              </w:rPr>
            </w:pPr>
          </w:p>
          <w:p w14:paraId="61CA5B4A" w14:textId="77777777" w:rsidR="002A5A10" w:rsidRDefault="002A5A10" w:rsidP="002A5A10">
            <w:pPr>
              <w:autoSpaceDE w:val="0"/>
              <w:autoSpaceDN w:val="0"/>
              <w:adjustRightInd w:val="0"/>
              <w:jc w:val="center"/>
              <w:rPr>
                <w:rFonts w:ascii="Arial" w:hAnsi="Arial" w:cs="Arial"/>
                <w:sz w:val="24"/>
                <w:szCs w:val="24"/>
                <w:lang w:val="es-MX" w:eastAsia="es-MX"/>
              </w:rPr>
            </w:pPr>
          </w:p>
          <w:p w14:paraId="2B1D227D" w14:textId="77777777" w:rsidR="002A5A10" w:rsidRDefault="002A5A10" w:rsidP="002A5A10">
            <w:pPr>
              <w:autoSpaceDE w:val="0"/>
              <w:autoSpaceDN w:val="0"/>
              <w:adjustRightInd w:val="0"/>
              <w:jc w:val="center"/>
              <w:rPr>
                <w:rFonts w:ascii="Arial" w:hAnsi="Arial" w:cs="Arial"/>
                <w:sz w:val="24"/>
                <w:szCs w:val="24"/>
                <w:lang w:val="es-MX" w:eastAsia="es-MX"/>
              </w:rPr>
            </w:pPr>
          </w:p>
          <w:p w14:paraId="17C0F1E0"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00BD765" w14:textId="77777777" w:rsidR="002A5A10" w:rsidRDefault="002A5A10" w:rsidP="002A5A10">
            <w:pPr>
              <w:autoSpaceDE w:val="0"/>
              <w:autoSpaceDN w:val="0"/>
              <w:adjustRightInd w:val="0"/>
              <w:jc w:val="center"/>
              <w:rPr>
                <w:rFonts w:ascii="Arial" w:hAnsi="Arial" w:cs="Arial"/>
                <w:sz w:val="24"/>
                <w:szCs w:val="24"/>
                <w:lang w:val="es-MX" w:eastAsia="es-MX"/>
              </w:rPr>
            </w:pPr>
          </w:p>
          <w:p w14:paraId="4153204C" w14:textId="77777777" w:rsidR="002A5A10" w:rsidRDefault="002A5A10" w:rsidP="002A5A10">
            <w:pPr>
              <w:autoSpaceDE w:val="0"/>
              <w:autoSpaceDN w:val="0"/>
              <w:adjustRightInd w:val="0"/>
              <w:jc w:val="center"/>
              <w:rPr>
                <w:rFonts w:ascii="Arial" w:hAnsi="Arial" w:cs="Arial"/>
                <w:sz w:val="24"/>
                <w:szCs w:val="24"/>
                <w:lang w:val="es-MX" w:eastAsia="es-MX"/>
              </w:rPr>
            </w:pPr>
          </w:p>
          <w:p w14:paraId="2D0ADEF3" w14:textId="77777777" w:rsidR="002A5A10" w:rsidRDefault="002A5A10" w:rsidP="002A5A10">
            <w:pPr>
              <w:autoSpaceDE w:val="0"/>
              <w:autoSpaceDN w:val="0"/>
              <w:adjustRightInd w:val="0"/>
              <w:jc w:val="center"/>
              <w:rPr>
                <w:rFonts w:ascii="Arial" w:hAnsi="Arial" w:cs="Arial"/>
                <w:sz w:val="24"/>
                <w:szCs w:val="24"/>
                <w:lang w:val="es-MX" w:eastAsia="es-MX"/>
              </w:rPr>
            </w:pPr>
          </w:p>
          <w:p w14:paraId="1517D3DE" w14:textId="77777777" w:rsidR="002A5A10"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4E2798FB" w14:textId="77777777" w:rsidR="002A5A10" w:rsidRDefault="002A5A10" w:rsidP="002A5A10">
            <w:pPr>
              <w:autoSpaceDE w:val="0"/>
              <w:autoSpaceDN w:val="0"/>
              <w:adjustRightInd w:val="0"/>
              <w:jc w:val="center"/>
              <w:rPr>
                <w:rFonts w:ascii="Arial" w:hAnsi="Arial" w:cs="Arial"/>
                <w:sz w:val="24"/>
                <w:szCs w:val="24"/>
                <w:lang w:val="es-MX" w:eastAsia="es-MX"/>
              </w:rPr>
            </w:pPr>
          </w:p>
          <w:p w14:paraId="6024AAE6" w14:textId="77777777" w:rsidR="002A5A10" w:rsidRDefault="002A5A10" w:rsidP="002A5A10">
            <w:pPr>
              <w:autoSpaceDE w:val="0"/>
              <w:autoSpaceDN w:val="0"/>
              <w:adjustRightInd w:val="0"/>
              <w:jc w:val="center"/>
              <w:rPr>
                <w:rFonts w:ascii="Arial" w:hAnsi="Arial" w:cs="Arial"/>
                <w:sz w:val="24"/>
                <w:szCs w:val="24"/>
                <w:lang w:val="es-MX" w:eastAsia="es-MX"/>
              </w:rPr>
            </w:pPr>
          </w:p>
          <w:p w14:paraId="79BD31F6" w14:textId="77777777" w:rsidR="002A5A10" w:rsidRDefault="002A5A10" w:rsidP="002A5A10">
            <w:pPr>
              <w:autoSpaceDE w:val="0"/>
              <w:autoSpaceDN w:val="0"/>
              <w:adjustRightInd w:val="0"/>
              <w:jc w:val="center"/>
              <w:rPr>
                <w:rFonts w:ascii="Arial" w:hAnsi="Arial" w:cs="Arial"/>
                <w:sz w:val="24"/>
                <w:szCs w:val="24"/>
                <w:lang w:val="es-MX" w:eastAsia="es-MX"/>
              </w:rPr>
            </w:pPr>
          </w:p>
          <w:p w14:paraId="6A32A699" w14:textId="77777777" w:rsidR="002A5A10" w:rsidRPr="00516F91" w:rsidRDefault="002A5A10" w:rsidP="002A5A10">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7EA170A"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1A82D97D"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28DE57BE"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02AD9826" w14:textId="77777777" w:rsidTr="008B02E2">
        <w:tc>
          <w:tcPr>
            <w:tcW w:w="3508" w:type="dxa"/>
            <w:shd w:val="clear" w:color="auto" w:fill="auto"/>
            <w:vAlign w:val="center"/>
          </w:tcPr>
          <w:p w14:paraId="74D8EAD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0B70E2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9A5ECE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D7EC08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5D9104E" w14:textId="77777777" w:rsidTr="008B02E2">
        <w:tc>
          <w:tcPr>
            <w:tcW w:w="3508" w:type="dxa"/>
            <w:vMerge w:val="restart"/>
            <w:shd w:val="clear" w:color="auto" w:fill="auto"/>
          </w:tcPr>
          <w:p w14:paraId="58B2A2D3" w14:textId="77777777" w:rsidR="00423781" w:rsidRPr="00465755" w:rsidRDefault="00423781" w:rsidP="008B02E2">
            <w:pPr>
              <w:autoSpaceDE w:val="0"/>
              <w:autoSpaceDN w:val="0"/>
              <w:adjustRightInd w:val="0"/>
              <w:rPr>
                <w:rFonts w:ascii="Arial" w:hAnsi="Arial" w:cs="Arial"/>
                <w:sz w:val="24"/>
                <w:szCs w:val="24"/>
                <w:lang w:val="es-MX" w:eastAsia="es-MX"/>
              </w:rPr>
            </w:pPr>
          </w:p>
          <w:p w14:paraId="581D5B42" w14:textId="77777777" w:rsidR="00423781" w:rsidRPr="00465755" w:rsidRDefault="00423781" w:rsidP="008B02E2">
            <w:pPr>
              <w:autoSpaceDE w:val="0"/>
              <w:autoSpaceDN w:val="0"/>
              <w:adjustRightInd w:val="0"/>
              <w:rPr>
                <w:rFonts w:ascii="Arial" w:hAnsi="Arial" w:cs="Arial"/>
                <w:sz w:val="24"/>
                <w:szCs w:val="24"/>
                <w:lang w:val="es-MX" w:eastAsia="es-MX"/>
              </w:rPr>
            </w:pPr>
          </w:p>
          <w:p w14:paraId="7942E550"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6643550"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D5DEC4C"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373ED5DC"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009F1FE2"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96D519"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C7A2288"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8BA9EC"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2D02BFF1" w14:textId="77777777" w:rsidR="00423781" w:rsidRDefault="00423781" w:rsidP="008B02E2">
            <w:pPr>
              <w:ind w:left="-108"/>
              <w:jc w:val="both"/>
              <w:rPr>
                <w:rFonts w:ascii="Arial" w:hAnsi="Arial" w:cs="Arial"/>
              </w:rPr>
            </w:pPr>
          </w:p>
          <w:p w14:paraId="5D8A481B"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1CFD1F8F" w14:textId="77777777" w:rsidR="00423781" w:rsidRDefault="00423781" w:rsidP="008B02E2">
            <w:pPr>
              <w:autoSpaceDE w:val="0"/>
              <w:autoSpaceDN w:val="0"/>
              <w:adjustRightInd w:val="0"/>
              <w:rPr>
                <w:rFonts w:ascii="Arial" w:hAnsi="Arial" w:cs="Arial"/>
              </w:rPr>
            </w:pPr>
          </w:p>
          <w:p w14:paraId="35B06C12"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C2EAE1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4424F381" w14:textId="77777777" w:rsidTr="008B02E2">
        <w:tc>
          <w:tcPr>
            <w:tcW w:w="3508" w:type="dxa"/>
            <w:vMerge/>
            <w:shd w:val="clear" w:color="auto" w:fill="auto"/>
          </w:tcPr>
          <w:p w14:paraId="63534E69"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DF3F65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33DA25F"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4E8AF6A5"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343EAE29" w14:textId="77777777" w:rsidTr="008B02E2">
        <w:tc>
          <w:tcPr>
            <w:tcW w:w="3508" w:type="dxa"/>
            <w:vMerge/>
            <w:shd w:val="clear" w:color="auto" w:fill="auto"/>
          </w:tcPr>
          <w:p w14:paraId="589E745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1E28E6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B7D692B"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1538847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E74D2E5" w14:textId="77777777" w:rsidTr="008B02E2">
        <w:tc>
          <w:tcPr>
            <w:tcW w:w="3508" w:type="dxa"/>
            <w:vMerge/>
            <w:shd w:val="clear" w:color="auto" w:fill="auto"/>
          </w:tcPr>
          <w:p w14:paraId="63AC2812"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E8A17D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2C0D8F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6B503101"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6BD1229B" w14:textId="77777777" w:rsidTr="008B02E2">
        <w:tc>
          <w:tcPr>
            <w:tcW w:w="3508" w:type="dxa"/>
            <w:shd w:val="clear" w:color="auto" w:fill="auto"/>
          </w:tcPr>
          <w:p w14:paraId="62CB8BCF"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5BF5E57"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992F6CA"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66126C4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1297856" w14:textId="77777777" w:rsidR="00423781" w:rsidRDefault="00423781" w:rsidP="00423781">
      <w:pPr>
        <w:autoSpaceDE w:val="0"/>
        <w:autoSpaceDN w:val="0"/>
        <w:adjustRightInd w:val="0"/>
        <w:rPr>
          <w:rFonts w:ascii="Arial" w:hAnsi="Arial" w:cs="Arial"/>
          <w:sz w:val="24"/>
          <w:szCs w:val="24"/>
          <w:lang w:val="es-MX" w:eastAsia="es-MX"/>
        </w:rPr>
      </w:pPr>
    </w:p>
    <w:p w14:paraId="3EFA67F7"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277337B6"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0A2D17D0"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EF7401B"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4D98CDA6" w14:textId="77777777" w:rsidTr="008B02E2">
        <w:tc>
          <w:tcPr>
            <w:tcW w:w="4644" w:type="dxa"/>
            <w:vMerge w:val="restart"/>
            <w:shd w:val="clear" w:color="auto" w:fill="auto"/>
            <w:vAlign w:val="center"/>
          </w:tcPr>
          <w:p w14:paraId="6E6338D4"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F8801F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FBF6E2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DF2259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61791BDA" w14:textId="77777777" w:rsidTr="008B02E2">
        <w:tc>
          <w:tcPr>
            <w:tcW w:w="4644" w:type="dxa"/>
            <w:vMerge/>
            <w:shd w:val="clear" w:color="auto" w:fill="auto"/>
          </w:tcPr>
          <w:p w14:paraId="7A16315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06FE738"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200618B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24EE5E3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67A095D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6A0D4EA"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314C1E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E5F1A1A"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7CFAED6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E2E742D"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572BD77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7F5A01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50C2EA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F65DC3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1BECC6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FB466C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6D6E424"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193C82A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17173D6"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3875AB3D"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15371C7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E4C3B9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D966C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ED29B5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109DD7D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26ECD7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3FCC3C9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26180DE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16E3EA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3D6666A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C7D1A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0673D6B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25016C8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2ADFB9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798D92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DD02B40"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5CB3643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3DAB7C8"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8C92B1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8876E2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5E9A4CD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608309E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1E1EEFE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3E651B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55DA1A1F"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B28F107"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462E7F">
              <w:rPr>
                <w:rFonts w:ascii="Arial" w:hAnsi="Arial" w:cs="Arial"/>
                <w:color w:val="000000"/>
                <w:sz w:val="18"/>
                <w:lang w:eastAsia="es-MX"/>
              </w:rPr>
              <w:t>que involucren la aplicación de la derivada.</w:t>
            </w:r>
          </w:p>
        </w:tc>
      </w:tr>
      <w:tr w:rsidR="00423781" w:rsidRPr="0057663D" w14:paraId="0A2A3AD0" w14:textId="77777777" w:rsidTr="008B02E2">
        <w:tc>
          <w:tcPr>
            <w:tcW w:w="4644" w:type="dxa"/>
            <w:shd w:val="clear" w:color="auto" w:fill="auto"/>
          </w:tcPr>
          <w:p w14:paraId="6919A26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777F0E8"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F61C38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1497FF2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624F3B5"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72A62D7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6C2BD9D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6952022C"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111EF576" w14:textId="77777777" w:rsidR="00C84F20" w:rsidRDefault="00C84F20" w:rsidP="00571382">
      <w:pPr>
        <w:autoSpaceDE w:val="0"/>
        <w:autoSpaceDN w:val="0"/>
        <w:adjustRightInd w:val="0"/>
        <w:rPr>
          <w:rFonts w:ascii="Arial" w:hAnsi="Arial" w:cs="Arial"/>
          <w:sz w:val="24"/>
          <w:szCs w:val="24"/>
          <w:lang w:val="es-MX" w:eastAsia="es-MX"/>
        </w:rPr>
      </w:pPr>
    </w:p>
    <w:p w14:paraId="6BBB76AC" w14:textId="77777777" w:rsidR="00462E7F" w:rsidRDefault="00462E7F" w:rsidP="00D37926">
      <w:pPr>
        <w:rPr>
          <w:rFonts w:ascii="Arial" w:hAnsi="Arial" w:cs="Arial"/>
          <w:sz w:val="24"/>
          <w:szCs w:val="24"/>
          <w:lang w:val="es-MX" w:eastAsia="es-MX"/>
        </w:rPr>
      </w:pPr>
    </w:p>
    <w:p w14:paraId="11C49747" w14:textId="77777777" w:rsidR="00462E7F" w:rsidRDefault="00462E7F" w:rsidP="00D37926">
      <w:pPr>
        <w:rPr>
          <w:rFonts w:ascii="Arial" w:hAnsi="Arial" w:cs="Arial"/>
          <w:sz w:val="24"/>
          <w:szCs w:val="24"/>
          <w:lang w:val="es-MX" w:eastAsia="es-MX"/>
        </w:rPr>
      </w:pPr>
    </w:p>
    <w:p w14:paraId="3DEC3CC2" w14:textId="77777777" w:rsidR="00317501" w:rsidRDefault="00D37926" w:rsidP="00D37926">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1B352A">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317501" w:rsidRPr="009A21C1">
        <w:rPr>
          <w:rFonts w:ascii="Arial" w:hAnsi="Arial" w:cs="Arial"/>
          <w:color w:val="000000"/>
        </w:rPr>
        <w:t>Aplica las reglas de integración para resolver problemas de</w:t>
      </w:r>
    </w:p>
    <w:p w14:paraId="2AE3C0A2" w14:textId="77777777" w:rsidR="00317501" w:rsidRDefault="00317501" w:rsidP="00D37926">
      <w:pPr>
        <w:rPr>
          <w:rFonts w:ascii="Arial" w:hAnsi="Arial" w:cs="Arial"/>
          <w:color w:val="000000"/>
        </w:rPr>
      </w:pPr>
      <w:r>
        <w:rPr>
          <w:rFonts w:ascii="Arial" w:hAnsi="Arial" w:cs="Arial"/>
          <w:color w:val="000000"/>
        </w:rPr>
        <w:t xml:space="preserve">                                                                                                                                          </w:t>
      </w:r>
      <w:r w:rsidRPr="009A21C1">
        <w:rPr>
          <w:rFonts w:ascii="Arial" w:hAnsi="Arial" w:cs="Arial"/>
          <w:color w:val="000000"/>
        </w:rPr>
        <w:t xml:space="preserve"> integrales definidas en la aplicación de inconvenientes relativos</w:t>
      </w:r>
    </w:p>
    <w:p w14:paraId="7E61DEBD" w14:textId="77777777" w:rsidR="00D37926" w:rsidRDefault="00317501" w:rsidP="00D37926">
      <w:pPr>
        <w:rPr>
          <w:rStyle w:val="TextodegloboCar"/>
          <w:rFonts w:ascii="Arial" w:hAnsi="Arial" w:cs="Arial"/>
          <w:sz w:val="20"/>
          <w:szCs w:val="20"/>
        </w:rPr>
      </w:pPr>
      <w:r>
        <w:rPr>
          <w:rFonts w:ascii="Arial" w:hAnsi="Arial" w:cs="Arial"/>
          <w:color w:val="000000"/>
        </w:rPr>
        <w:t xml:space="preserve">                                                                                                                                          </w:t>
      </w:r>
      <w:r w:rsidRPr="009A21C1">
        <w:rPr>
          <w:rFonts w:ascii="Arial" w:hAnsi="Arial" w:cs="Arial"/>
          <w:color w:val="000000"/>
        </w:rPr>
        <w:t xml:space="preserve"> al</w:t>
      </w:r>
      <w:r>
        <w:rPr>
          <w:rFonts w:ascii="Arial" w:hAnsi="Arial" w:cs="Arial"/>
          <w:color w:val="000000"/>
        </w:rPr>
        <w:t xml:space="preserve"> </w:t>
      </w:r>
      <w:r w:rsidRPr="009A21C1">
        <w:rPr>
          <w:rFonts w:ascii="Arial" w:hAnsi="Arial" w:cs="Arial"/>
          <w:color w:val="000000"/>
        </w:rPr>
        <w:t>área económico y administrativo</w:t>
      </w:r>
      <w:r>
        <w:rPr>
          <w:rFonts w:ascii="TimesNewRomanPSMT" w:hAnsi="TimesNewRomanPSMT"/>
          <w:color w:val="000000"/>
        </w:rPr>
        <w:t>.</w:t>
      </w:r>
    </w:p>
    <w:p w14:paraId="0BAAFB57" w14:textId="77777777" w:rsidR="00317501" w:rsidRDefault="00317501" w:rsidP="00D37926">
      <w:pPr>
        <w:rPr>
          <w:rStyle w:val="TextodegloboCar"/>
          <w:rFonts w:ascii="Arial" w:hAnsi="Arial" w:cs="Arial"/>
          <w:sz w:val="20"/>
          <w:szCs w:val="20"/>
        </w:rPr>
      </w:pPr>
    </w:p>
    <w:p w14:paraId="3978E3B1" w14:textId="77777777" w:rsidR="00317501" w:rsidRPr="00423781" w:rsidRDefault="00317501"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15946534" w14:textId="77777777" w:rsidTr="008B02E2">
        <w:trPr>
          <w:gridAfter w:val="1"/>
          <w:wAfter w:w="284" w:type="dxa"/>
        </w:trPr>
        <w:tc>
          <w:tcPr>
            <w:tcW w:w="3227" w:type="dxa"/>
            <w:vAlign w:val="center"/>
          </w:tcPr>
          <w:p w14:paraId="6DC3C1C8"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9EE169D"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DE62961"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1CE2562"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C7D14D0"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64EA143E" w14:textId="77777777" w:rsidTr="008B02E2">
        <w:trPr>
          <w:gridAfter w:val="1"/>
          <w:wAfter w:w="284" w:type="dxa"/>
        </w:trPr>
        <w:tc>
          <w:tcPr>
            <w:tcW w:w="3227" w:type="dxa"/>
          </w:tcPr>
          <w:p w14:paraId="78FB3642" w14:textId="77777777" w:rsidR="008B02E2" w:rsidRDefault="008B02E2" w:rsidP="008B02E2">
            <w:pPr>
              <w:rPr>
                <w:rFonts w:ascii="Arial" w:hAnsi="Arial" w:cs="Arial"/>
                <w:color w:val="000000"/>
                <w:sz w:val="18"/>
                <w:szCs w:val="18"/>
              </w:rPr>
            </w:pPr>
          </w:p>
          <w:p w14:paraId="585D6EEC"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Integración y aplicaciones.</w:t>
            </w:r>
          </w:p>
          <w:p w14:paraId="137531C6" w14:textId="77777777" w:rsidR="00317501" w:rsidRPr="009A21C1" w:rsidRDefault="00317501" w:rsidP="00317501">
            <w:pPr>
              <w:pStyle w:val="Sinespaciado"/>
              <w:rPr>
                <w:rFonts w:ascii="Arial" w:hAnsi="Arial" w:cs="Arial"/>
                <w:color w:val="000000"/>
                <w:sz w:val="20"/>
                <w:szCs w:val="20"/>
              </w:rPr>
            </w:pPr>
          </w:p>
          <w:p w14:paraId="12032AD6"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5.1 Concepto de antiderivada </w:t>
            </w:r>
          </w:p>
          <w:p w14:paraId="1E8F062C" w14:textId="77777777" w:rsidR="00317501" w:rsidRPr="009A21C1" w:rsidRDefault="00317501" w:rsidP="00317501">
            <w:pPr>
              <w:pStyle w:val="Sinespaciado"/>
              <w:rPr>
                <w:rFonts w:ascii="Arial" w:hAnsi="Arial" w:cs="Arial"/>
                <w:color w:val="000000"/>
                <w:sz w:val="20"/>
                <w:szCs w:val="20"/>
              </w:rPr>
            </w:pPr>
          </w:p>
          <w:p w14:paraId="6FEC82D3"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5.2 Reglas de integración directas </w:t>
            </w:r>
          </w:p>
          <w:p w14:paraId="5F63C55F" w14:textId="77777777" w:rsidR="00317501" w:rsidRPr="009A21C1" w:rsidRDefault="00317501" w:rsidP="00317501">
            <w:pPr>
              <w:pStyle w:val="Sinespaciado"/>
              <w:rPr>
                <w:rFonts w:ascii="Arial" w:hAnsi="Arial" w:cs="Arial"/>
                <w:color w:val="000000"/>
                <w:sz w:val="20"/>
                <w:szCs w:val="20"/>
              </w:rPr>
            </w:pPr>
          </w:p>
          <w:p w14:paraId="1197BCEF" w14:textId="77777777" w:rsidR="00317501" w:rsidRDefault="00317501" w:rsidP="00317501">
            <w:pPr>
              <w:pStyle w:val="Sinespaciado"/>
              <w:rPr>
                <w:rFonts w:ascii="Arial" w:hAnsi="Arial" w:cs="Arial"/>
                <w:color w:val="000000"/>
                <w:sz w:val="20"/>
                <w:szCs w:val="20"/>
              </w:rPr>
            </w:pPr>
            <w:r w:rsidRPr="009A21C1">
              <w:rPr>
                <w:rFonts w:ascii="Arial" w:hAnsi="Arial" w:cs="Arial"/>
                <w:color w:val="000000"/>
                <w:sz w:val="20"/>
                <w:szCs w:val="20"/>
              </w:rPr>
              <w:t xml:space="preserve">5.3 Integral definida </w:t>
            </w:r>
          </w:p>
          <w:p w14:paraId="0537D420" w14:textId="77777777" w:rsidR="00317501" w:rsidRPr="009A21C1" w:rsidRDefault="00317501" w:rsidP="00317501">
            <w:pPr>
              <w:pStyle w:val="Sinespaciado"/>
              <w:rPr>
                <w:rFonts w:ascii="Arial" w:hAnsi="Arial" w:cs="Arial"/>
                <w:color w:val="000000"/>
                <w:sz w:val="20"/>
                <w:szCs w:val="20"/>
              </w:rPr>
            </w:pPr>
          </w:p>
          <w:p w14:paraId="49D1850C" w14:textId="77777777" w:rsidR="008B02E2" w:rsidRPr="00E53C26" w:rsidRDefault="00317501" w:rsidP="00317501">
            <w:pPr>
              <w:pStyle w:val="Sinespaciado"/>
              <w:rPr>
                <w:rFonts w:ascii="Arial" w:hAnsi="Arial" w:cs="Arial"/>
                <w:color w:val="000000"/>
                <w:sz w:val="18"/>
                <w:szCs w:val="18"/>
                <w:lang w:val="es-ES" w:eastAsia="es-ES"/>
              </w:rPr>
            </w:pPr>
            <w:r w:rsidRPr="009A21C1">
              <w:rPr>
                <w:rFonts w:ascii="Arial" w:hAnsi="Arial" w:cs="Arial"/>
                <w:color w:val="000000"/>
                <w:sz w:val="20"/>
                <w:szCs w:val="20"/>
              </w:rPr>
              <w:t>5.4 Aplicaciones del cálculo integral a problemas de las áreas administrativas</w:t>
            </w:r>
          </w:p>
        </w:tc>
        <w:tc>
          <w:tcPr>
            <w:tcW w:w="3260" w:type="dxa"/>
          </w:tcPr>
          <w:p w14:paraId="05EA0AC2" w14:textId="77777777" w:rsidR="00317501" w:rsidRDefault="008B02E2" w:rsidP="001B352A">
            <w:pPr>
              <w:autoSpaceDE w:val="0"/>
              <w:autoSpaceDN w:val="0"/>
              <w:adjustRightInd w:val="0"/>
              <w:jc w:val="both"/>
              <w:rPr>
                <w:rFonts w:ascii="Arial" w:hAnsi="Arial" w:cs="Arial"/>
                <w:color w:val="000000"/>
              </w:rPr>
            </w:pPr>
            <w:r w:rsidRPr="002D365D">
              <w:rPr>
                <w:rFonts w:ascii="Arial" w:hAnsi="Arial" w:cs="Arial"/>
                <w:color w:val="000000"/>
                <w:sz w:val="18"/>
                <w:szCs w:val="18"/>
              </w:rPr>
              <w:br/>
            </w:r>
            <w:r w:rsidR="00B80E51">
              <w:rPr>
                <w:rFonts w:ascii="Arial" w:hAnsi="Arial" w:cs="Arial"/>
                <w:color w:val="040404"/>
                <w:sz w:val="18"/>
                <w:szCs w:val="18"/>
              </w:rPr>
              <w:t>investiga el fundamento teórico del tema 5.1-5.4 por medio de la bibliografía recomendada o a través de la plataforma de internet</w:t>
            </w:r>
          </w:p>
          <w:p w14:paraId="7EAB6F71" w14:textId="77777777" w:rsidR="00317501" w:rsidRDefault="00317501" w:rsidP="001B352A">
            <w:pPr>
              <w:autoSpaceDE w:val="0"/>
              <w:autoSpaceDN w:val="0"/>
              <w:adjustRightInd w:val="0"/>
              <w:jc w:val="both"/>
              <w:rPr>
                <w:rFonts w:ascii="Arial" w:hAnsi="Arial" w:cs="Arial"/>
                <w:color w:val="000000"/>
              </w:rPr>
            </w:pPr>
          </w:p>
          <w:p w14:paraId="11DF4062" w14:textId="77777777" w:rsidR="00317501" w:rsidRDefault="00317501" w:rsidP="001B352A">
            <w:pPr>
              <w:autoSpaceDE w:val="0"/>
              <w:autoSpaceDN w:val="0"/>
              <w:adjustRightInd w:val="0"/>
              <w:jc w:val="both"/>
              <w:rPr>
                <w:rFonts w:ascii="Arial" w:hAnsi="Arial" w:cs="Arial"/>
                <w:color w:val="000000"/>
              </w:rPr>
            </w:pPr>
            <w:r>
              <w:rPr>
                <w:rFonts w:ascii="Arial" w:hAnsi="Arial" w:cs="Arial"/>
                <w:color w:val="000000"/>
              </w:rPr>
              <w:t>Resuelve</w:t>
            </w:r>
            <w:r w:rsidRPr="006F4E56">
              <w:rPr>
                <w:rFonts w:ascii="Arial" w:hAnsi="Arial" w:cs="Arial"/>
                <w:color w:val="000000"/>
              </w:rPr>
              <w:t xml:space="preserve"> ejercicios sobre reglas de integración básicas. </w:t>
            </w:r>
          </w:p>
          <w:p w14:paraId="3CB5ACAB" w14:textId="77777777" w:rsidR="00317501" w:rsidRDefault="00317501" w:rsidP="001B352A">
            <w:pPr>
              <w:autoSpaceDE w:val="0"/>
              <w:autoSpaceDN w:val="0"/>
              <w:adjustRightInd w:val="0"/>
              <w:jc w:val="both"/>
              <w:rPr>
                <w:rFonts w:ascii="Arial" w:hAnsi="Arial" w:cs="Arial"/>
                <w:color w:val="000000"/>
              </w:rPr>
            </w:pPr>
          </w:p>
          <w:p w14:paraId="20ADF763" w14:textId="77777777" w:rsidR="00317501" w:rsidRDefault="00317501" w:rsidP="001B352A">
            <w:pPr>
              <w:autoSpaceDE w:val="0"/>
              <w:autoSpaceDN w:val="0"/>
              <w:adjustRightInd w:val="0"/>
              <w:jc w:val="both"/>
              <w:rPr>
                <w:rFonts w:ascii="Arial" w:hAnsi="Arial" w:cs="Arial"/>
                <w:color w:val="000000"/>
              </w:rPr>
            </w:pPr>
            <w:r>
              <w:rPr>
                <w:rFonts w:ascii="Arial" w:hAnsi="Arial" w:cs="Arial"/>
                <w:color w:val="000000"/>
              </w:rPr>
              <w:t>Realiza</w:t>
            </w:r>
            <w:r w:rsidRPr="006F4E56">
              <w:rPr>
                <w:rFonts w:ascii="Arial" w:hAnsi="Arial" w:cs="Arial"/>
                <w:color w:val="000000"/>
              </w:rPr>
              <w:t xml:space="preserve"> ejercicios </w:t>
            </w:r>
            <w:r w:rsidR="00B80E51">
              <w:rPr>
                <w:rFonts w:ascii="Arial" w:hAnsi="Arial" w:cs="Arial"/>
                <w:color w:val="000000"/>
              </w:rPr>
              <w:t xml:space="preserve">prácticos </w:t>
            </w:r>
            <w:r w:rsidRPr="006F4E56">
              <w:rPr>
                <w:rFonts w:ascii="Arial" w:hAnsi="Arial" w:cs="Arial"/>
                <w:color w:val="000000"/>
              </w:rPr>
              <w:t xml:space="preserve">en equipos para diferenciar entre una integral definida y una indefinida. </w:t>
            </w:r>
          </w:p>
          <w:p w14:paraId="4CF84D95" w14:textId="77777777" w:rsidR="00B80E51" w:rsidRDefault="00B80E51" w:rsidP="001B352A">
            <w:pPr>
              <w:autoSpaceDE w:val="0"/>
              <w:autoSpaceDN w:val="0"/>
              <w:adjustRightInd w:val="0"/>
              <w:jc w:val="both"/>
              <w:rPr>
                <w:rFonts w:ascii="Arial" w:hAnsi="Arial" w:cs="Arial"/>
                <w:color w:val="000000"/>
              </w:rPr>
            </w:pPr>
          </w:p>
          <w:p w14:paraId="6CC524F1" w14:textId="77777777" w:rsidR="00B80E51" w:rsidRDefault="00B80E51" w:rsidP="001B352A">
            <w:pPr>
              <w:autoSpaceDE w:val="0"/>
              <w:autoSpaceDN w:val="0"/>
              <w:adjustRightInd w:val="0"/>
              <w:jc w:val="both"/>
              <w:rPr>
                <w:rFonts w:ascii="Arial" w:hAnsi="Arial" w:cs="Arial"/>
                <w:color w:val="000000"/>
              </w:rPr>
            </w:pPr>
            <w:r>
              <w:rPr>
                <w:rFonts w:ascii="Arial" w:hAnsi="Arial" w:cs="Arial"/>
                <w:color w:val="000000"/>
              </w:rPr>
              <w:t xml:space="preserve">Elabora gráficos de los temas vistos en la unidad </w:t>
            </w:r>
          </w:p>
          <w:p w14:paraId="62272D41" w14:textId="77777777" w:rsidR="00317501" w:rsidRDefault="00317501" w:rsidP="001B352A">
            <w:pPr>
              <w:autoSpaceDE w:val="0"/>
              <w:autoSpaceDN w:val="0"/>
              <w:adjustRightInd w:val="0"/>
              <w:jc w:val="both"/>
              <w:rPr>
                <w:rFonts w:ascii="Arial" w:hAnsi="Arial" w:cs="Arial"/>
                <w:color w:val="000000"/>
              </w:rPr>
            </w:pPr>
          </w:p>
          <w:p w14:paraId="1400129F" w14:textId="77777777" w:rsidR="00317501" w:rsidRDefault="00317501" w:rsidP="001B352A">
            <w:pPr>
              <w:autoSpaceDE w:val="0"/>
              <w:autoSpaceDN w:val="0"/>
              <w:adjustRightInd w:val="0"/>
              <w:jc w:val="both"/>
              <w:rPr>
                <w:rFonts w:ascii="Arial" w:hAnsi="Arial" w:cs="Arial"/>
                <w:color w:val="000000"/>
              </w:rPr>
            </w:pPr>
            <w:r w:rsidRPr="006F4E56">
              <w:rPr>
                <w:rFonts w:ascii="Arial" w:hAnsi="Arial" w:cs="Arial"/>
                <w:color w:val="000000"/>
              </w:rPr>
              <w:t>Aplica las integrales definidas a problemas del área económica administrativas</w:t>
            </w:r>
            <w:r>
              <w:rPr>
                <w:rFonts w:ascii="Arial" w:hAnsi="Arial" w:cs="Arial"/>
                <w:color w:val="000000"/>
              </w:rPr>
              <w:t>.</w:t>
            </w:r>
          </w:p>
          <w:p w14:paraId="61D728D7" w14:textId="77777777" w:rsidR="00B80E51" w:rsidRDefault="00B80E51" w:rsidP="001B352A">
            <w:pPr>
              <w:autoSpaceDE w:val="0"/>
              <w:autoSpaceDN w:val="0"/>
              <w:adjustRightInd w:val="0"/>
              <w:jc w:val="both"/>
              <w:rPr>
                <w:rFonts w:ascii="Arial" w:eastAsia="Calibri" w:hAnsi="Arial" w:cs="Arial"/>
                <w:sz w:val="18"/>
                <w:szCs w:val="18"/>
              </w:rPr>
            </w:pPr>
          </w:p>
          <w:p w14:paraId="16469A19" w14:textId="77777777" w:rsidR="00B80E51" w:rsidRPr="00E6333A" w:rsidRDefault="00B80E51" w:rsidP="001B352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rPr>
              <w:t>Resuelve el examen de la unidad correspondiente</w:t>
            </w:r>
          </w:p>
          <w:p w14:paraId="2D926A54" w14:textId="77777777" w:rsidR="008B02E2" w:rsidRPr="008B02E2" w:rsidRDefault="008B02E2" w:rsidP="00317501">
            <w:pPr>
              <w:autoSpaceDE w:val="0"/>
              <w:autoSpaceDN w:val="0"/>
              <w:adjustRightInd w:val="0"/>
              <w:rPr>
                <w:rFonts w:ascii="Arial" w:hAnsi="Arial" w:cs="Arial"/>
                <w:color w:val="000000"/>
              </w:rPr>
            </w:pPr>
          </w:p>
          <w:p w14:paraId="6505E9A9" w14:textId="77777777" w:rsidR="008B02E2" w:rsidRPr="0028649A" w:rsidRDefault="008B02E2" w:rsidP="008B02E2">
            <w:pPr>
              <w:autoSpaceDE w:val="0"/>
              <w:autoSpaceDN w:val="0"/>
              <w:adjustRightInd w:val="0"/>
              <w:rPr>
                <w:rFonts w:ascii="Arial" w:hAnsi="Arial" w:cs="Arial"/>
              </w:rPr>
            </w:pPr>
          </w:p>
          <w:p w14:paraId="2EE1EDBC" w14:textId="77777777" w:rsidR="008B02E2" w:rsidRPr="002D365D" w:rsidRDefault="008B02E2" w:rsidP="008B02E2">
            <w:pPr>
              <w:rPr>
                <w:rFonts w:ascii="Arial" w:hAnsi="Arial" w:cs="Arial"/>
                <w:color w:val="000000"/>
                <w:sz w:val="18"/>
                <w:szCs w:val="18"/>
              </w:rPr>
            </w:pPr>
          </w:p>
          <w:p w14:paraId="2C6A0A02" w14:textId="77777777" w:rsidR="008B02E2" w:rsidRDefault="008B02E2" w:rsidP="008B02E2">
            <w:pPr>
              <w:autoSpaceDE w:val="0"/>
              <w:autoSpaceDN w:val="0"/>
              <w:adjustRightInd w:val="0"/>
              <w:rPr>
                <w:rFonts w:ascii="Arial" w:hAnsi="Arial" w:cs="Arial"/>
              </w:rPr>
            </w:pPr>
          </w:p>
          <w:p w14:paraId="7B0EB7DA" w14:textId="77777777" w:rsidR="008B02E2" w:rsidRPr="00C830B1" w:rsidRDefault="008B02E2" w:rsidP="008B02E2">
            <w:pPr>
              <w:rPr>
                <w:rFonts w:ascii="Arial" w:hAnsi="Arial" w:cs="Arial"/>
                <w:sz w:val="24"/>
                <w:szCs w:val="24"/>
                <w:lang w:val="es-MX" w:eastAsia="es-MX"/>
              </w:rPr>
            </w:pPr>
          </w:p>
        </w:tc>
        <w:tc>
          <w:tcPr>
            <w:tcW w:w="2977" w:type="dxa"/>
          </w:tcPr>
          <w:p w14:paraId="7EB0312F" w14:textId="77777777" w:rsidR="008B02E2" w:rsidRDefault="008B02E2" w:rsidP="001B352A">
            <w:pPr>
              <w:jc w:val="both"/>
              <w:rPr>
                <w:rFonts w:ascii="Arial" w:hAnsi="Arial" w:cs="Arial"/>
                <w:color w:val="040404"/>
                <w:sz w:val="18"/>
                <w:szCs w:val="18"/>
                <w:lang w:val="es-ES_tradnl"/>
              </w:rPr>
            </w:pPr>
          </w:p>
          <w:p w14:paraId="485BD62E" w14:textId="77777777" w:rsidR="00317501" w:rsidRDefault="00317501" w:rsidP="001B352A">
            <w:pPr>
              <w:pStyle w:val="Encabezado"/>
              <w:ind w:left="-75"/>
              <w:jc w:val="both"/>
              <w:rPr>
                <w:rFonts w:ascii="Arial" w:hAnsi="Arial" w:cs="Arial"/>
                <w:color w:val="040404"/>
                <w:sz w:val="18"/>
                <w:szCs w:val="18"/>
              </w:rPr>
            </w:pPr>
            <w:r>
              <w:rPr>
                <w:rFonts w:ascii="Arial" w:hAnsi="Arial" w:cs="Arial"/>
                <w:color w:val="040404"/>
                <w:sz w:val="18"/>
                <w:szCs w:val="18"/>
              </w:rPr>
              <w:t>Se investiga el fundamento teórico del tema 5.1-5.4 por medio de la bibliografía recomendada o a través de la plataforma de internet.</w:t>
            </w:r>
          </w:p>
          <w:p w14:paraId="0634712A" w14:textId="77777777" w:rsidR="00317501" w:rsidRPr="00FF41AF" w:rsidRDefault="00317501" w:rsidP="001B352A">
            <w:pPr>
              <w:pStyle w:val="Encabezado"/>
              <w:ind w:left="-75"/>
              <w:jc w:val="both"/>
              <w:rPr>
                <w:rFonts w:ascii="Arial" w:hAnsi="Arial" w:cs="Arial"/>
                <w:color w:val="040404"/>
                <w:sz w:val="18"/>
                <w:szCs w:val="18"/>
              </w:rPr>
            </w:pPr>
          </w:p>
          <w:p w14:paraId="24E6128E" w14:textId="77777777" w:rsidR="00317501" w:rsidRPr="003C0A78" w:rsidRDefault="00317501" w:rsidP="001B352A">
            <w:pPr>
              <w:spacing w:after="160" w:line="259" w:lineRule="auto"/>
              <w:jc w:val="both"/>
              <w:rPr>
                <w:rFonts w:ascii="Arial" w:eastAsia="Calibri" w:hAnsi="Arial" w:cs="Arial"/>
                <w:color w:val="040404"/>
                <w:sz w:val="18"/>
                <w:szCs w:val="18"/>
              </w:rPr>
            </w:pPr>
            <w:r>
              <w:rPr>
                <w:rFonts w:ascii="Arial" w:eastAsia="Calibri" w:hAnsi="Arial" w:cs="Arial"/>
                <w:color w:val="040404"/>
                <w:sz w:val="18"/>
                <w:szCs w:val="18"/>
              </w:rPr>
              <w:t>En el aula de clases y en forma grupal s</w:t>
            </w:r>
            <w:r w:rsidRPr="003C0A78">
              <w:rPr>
                <w:rFonts w:ascii="Arial" w:eastAsia="Calibri" w:hAnsi="Arial" w:cs="Arial"/>
                <w:color w:val="040404"/>
                <w:sz w:val="18"/>
                <w:szCs w:val="18"/>
              </w:rPr>
              <w:t>e analizan los conceptos y se c</w:t>
            </w:r>
            <w:r>
              <w:rPr>
                <w:rFonts w:ascii="Arial" w:eastAsia="Calibri" w:hAnsi="Arial" w:cs="Arial"/>
                <w:color w:val="040404"/>
                <w:sz w:val="18"/>
                <w:szCs w:val="18"/>
              </w:rPr>
              <w:t>entran las ideas principales.</w:t>
            </w:r>
          </w:p>
          <w:p w14:paraId="29629134" w14:textId="77777777" w:rsidR="00317501" w:rsidRPr="00FF41AF" w:rsidRDefault="00317501" w:rsidP="001B352A">
            <w:pPr>
              <w:pStyle w:val="Encabezado"/>
              <w:jc w:val="both"/>
              <w:rPr>
                <w:rFonts w:ascii="Arial" w:hAnsi="Arial" w:cs="Arial"/>
                <w:color w:val="040404"/>
                <w:sz w:val="18"/>
                <w:szCs w:val="18"/>
              </w:rPr>
            </w:pPr>
          </w:p>
          <w:p w14:paraId="45693389"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resuelven los</w:t>
            </w:r>
            <w:r w:rsidRPr="00FF41AF">
              <w:rPr>
                <w:rFonts w:ascii="Arial" w:hAnsi="Arial" w:cs="Arial"/>
                <w:color w:val="040404"/>
                <w:sz w:val="18"/>
                <w:szCs w:val="18"/>
              </w:rPr>
              <w:t xml:space="preserve"> ejercicios</w:t>
            </w:r>
            <w:r w:rsidR="001B352A">
              <w:rPr>
                <w:rFonts w:ascii="Arial" w:hAnsi="Arial" w:cs="Arial"/>
                <w:color w:val="040404"/>
                <w:sz w:val="18"/>
                <w:szCs w:val="18"/>
              </w:rPr>
              <w:t xml:space="preserve"> prácticos</w:t>
            </w:r>
            <w:r>
              <w:rPr>
                <w:rFonts w:ascii="Arial" w:hAnsi="Arial" w:cs="Arial"/>
                <w:color w:val="040404"/>
                <w:sz w:val="18"/>
                <w:szCs w:val="18"/>
              </w:rPr>
              <w:t xml:space="preserve"> en forma grupal,</w:t>
            </w:r>
            <w:r w:rsidRPr="00FF41AF">
              <w:rPr>
                <w:rFonts w:ascii="Arial" w:hAnsi="Arial" w:cs="Arial"/>
                <w:color w:val="040404"/>
                <w:sz w:val="18"/>
                <w:szCs w:val="18"/>
              </w:rPr>
              <w:t xml:space="preserve"> r</w:t>
            </w:r>
            <w:r>
              <w:rPr>
                <w:rFonts w:ascii="Arial" w:hAnsi="Arial" w:cs="Arial"/>
                <w:color w:val="040404"/>
                <w:sz w:val="18"/>
                <w:szCs w:val="18"/>
              </w:rPr>
              <w:t>elacionados con los temas de cálculo integral y se mandan las evidencias correspondientes a la plataforma google classroom.</w:t>
            </w:r>
          </w:p>
          <w:p w14:paraId="6FEAD8B9" w14:textId="77777777" w:rsidR="001B352A" w:rsidRDefault="001B352A" w:rsidP="001B352A">
            <w:pPr>
              <w:pStyle w:val="Encabezado"/>
              <w:jc w:val="both"/>
              <w:rPr>
                <w:rFonts w:ascii="Arial" w:hAnsi="Arial" w:cs="Arial"/>
                <w:color w:val="040404"/>
                <w:sz w:val="18"/>
                <w:szCs w:val="18"/>
              </w:rPr>
            </w:pPr>
          </w:p>
          <w:p w14:paraId="1F8915C3" w14:textId="77777777" w:rsidR="001B352A" w:rsidRDefault="001B352A" w:rsidP="001B352A">
            <w:pPr>
              <w:pStyle w:val="Encabezado"/>
              <w:jc w:val="both"/>
              <w:rPr>
                <w:rFonts w:ascii="Arial" w:hAnsi="Arial" w:cs="Arial"/>
                <w:color w:val="040404"/>
                <w:sz w:val="18"/>
                <w:szCs w:val="18"/>
              </w:rPr>
            </w:pPr>
            <w:r>
              <w:rPr>
                <w:rFonts w:ascii="Arial" w:hAnsi="Arial" w:cs="Arial"/>
                <w:color w:val="040404"/>
                <w:sz w:val="18"/>
                <w:szCs w:val="18"/>
              </w:rPr>
              <w:t>Se realizan los gráficos de los temas vistos en la unidad</w:t>
            </w:r>
          </w:p>
          <w:p w14:paraId="6914AAAF" w14:textId="77777777" w:rsidR="00317501" w:rsidRDefault="00317501" w:rsidP="001B352A">
            <w:pPr>
              <w:pStyle w:val="Encabezado"/>
              <w:jc w:val="both"/>
              <w:rPr>
                <w:rFonts w:ascii="Arial" w:hAnsi="Arial" w:cs="Arial"/>
                <w:color w:val="040404"/>
                <w:sz w:val="18"/>
                <w:szCs w:val="18"/>
              </w:rPr>
            </w:pPr>
          </w:p>
          <w:p w14:paraId="58E4FB67"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solicita la conformación de un Problemario y se entrega mediante la plataforma google classroom.</w:t>
            </w:r>
          </w:p>
          <w:p w14:paraId="638D739C" w14:textId="77777777" w:rsidR="00317501" w:rsidRDefault="00317501" w:rsidP="001B352A">
            <w:pPr>
              <w:pStyle w:val="Encabezado"/>
              <w:jc w:val="both"/>
              <w:rPr>
                <w:rFonts w:ascii="Arial" w:hAnsi="Arial" w:cs="Arial"/>
                <w:color w:val="040404"/>
                <w:sz w:val="18"/>
                <w:szCs w:val="18"/>
              </w:rPr>
            </w:pPr>
          </w:p>
          <w:p w14:paraId="449915AB" w14:textId="77777777" w:rsidR="00317501" w:rsidRDefault="00317501" w:rsidP="001B352A">
            <w:pPr>
              <w:pStyle w:val="Encabezado"/>
              <w:jc w:val="both"/>
              <w:rPr>
                <w:rFonts w:ascii="Arial" w:hAnsi="Arial" w:cs="Arial"/>
                <w:color w:val="040404"/>
                <w:sz w:val="18"/>
                <w:szCs w:val="18"/>
              </w:rPr>
            </w:pPr>
            <w:r>
              <w:rPr>
                <w:rFonts w:ascii="Arial" w:hAnsi="Arial" w:cs="Arial"/>
                <w:color w:val="040404"/>
                <w:sz w:val="18"/>
                <w:szCs w:val="18"/>
              </w:rPr>
              <w:t>Se aplica un examen para verificar el dominio del tema.</w:t>
            </w:r>
          </w:p>
          <w:p w14:paraId="3FE10D79" w14:textId="77777777" w:rsidR="00691EF2" w:rsidRDefault="00691EF2" w:rsidP="001B352A">
            <w:pPr>
              <w:pStyle w:val="Encabezado"/>
              <w:jc w:val="both"/>
              <w:rPr>
                <w:rFonts w:ascii="Arial" w:hAnsi="Arial" w:cs="Arial"/>
                <w:color w:val="040404"/>
                <w:sz w:val="18"/>
                <w:szCs w:val="18"/>
              </w:rPr>
            </w:pPr>
          </w:p>
          <w:p w14:paraId="37CEB852" w14:textId="77777777" w:rsidR="00691EF2" w:rsidRDefault="00691EF2" w:rsidP="001B352A">
            <w:pPr>
              <w:pStyle w:val="Encabezado"/>
              <w:jc w:val="both"/>
              <w:rPr>
                <w:rFonts w:ascii="Arial" w:hAnsi="Arial" w:cs="Arial"/>
                <w:color w:val="040404"/>
                <w:sz w:val="18"/>
                <w:szCs w:val="18"/>
              </w:rPr>
            </w:pPr>
          </w:p>
          <w:p w14:paraId="1081E1B5" w14:textId="77777777" w:rsidR="00691EF2" w:rsidRPr="00FF41AF" w:rsidRDefault="00691EF2" w:rsidP="001B352A">
            <w:pPr>
              <w:pStyle w:val="Encabezado"/>
              <w:jc w:val="both"/>
              <w:rPr>
                <w:rFonts w:ascii="Arial" w:hAnsi="Arial" w:cs="Arial"/>
                <w:color w:val="040404"/>
                <w:sz w:val="18"/>
                <w:szCs w:val="18"/>
              </w:rPr>
            </w:pPr>
          </w:p>
          <w:p w14:paraId="61BC8DE8" w14:textId="77777777" w:rsidR="008B02E2" w:rsidRPr="008B5B78" w:rsidRDefault="008B02E2" w:rsidP="001B352A">
            <w:pPr>
              <w:jc w:val="both"/>
              <w:rPr>
                <w:rFonts w:ascii="Arial" w:hAnsi="Arial" w:cs="Arial"/>
                <w:color w:val="040404"/>
                <w:sz w:val="18"/>
                <w:szCs w:val="18"/>
              </w:rPr>
            </w:pPr>
          </w:p>
        </w:tc>
        <w:tc>
          <w:tcPr>
            <w:tcW w:w="2410" w:type="dxa"/>
            <w:gridSpan w:val="2"/>
          </w:tcPr>
          <w:p w14:paraId="199CDD1E"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31DB8797"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Solución de problemas. </w:t>
            </w:r>
          </w:p>
          <w:p w14:paraId="4DED6E77" w14:textId="77777777" w:rsidR="00691EF2" w:rsidRDefault="00691EF2" w:rsidP="00691EF2">
            <w:pPr>
              <w:pStyle w:val="Sinespaciado"/>
              <w:rPr>
                <w:rFonts w:ascii="Arial" w:hAnsi="Arial" w:cs="Arial"/>
                <w:color w:val="000000"/>
                <w:sz w:val="20"/>
                <w:szCs w:val="20"/>
              </w:rPr>
            </w:pPr>
          </w:p>
          <w:p w14:paraId="28B3B76E"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Toma de decisiones. </w:t>
            </w:r>
          </w:p>
          <w:p w14:paraId="1190B587" w14:textId="77777777" w:rsidR="00691EF2" w:rsidRDefault="00691EF2" w:rsidP="00691EF2">
            <w:pPr>
              <w:pStyle w:val="Sinespaciado"/>
              <w:rPr>
                <w:rFonts w:ascii="Arial" w:hAnsi="Arial" w:cs="Arial"/>
                <w:color w:val="000000"/>
                <w:sz w:val="20"/>
                <w:szCs w:val="20"/>
              </w:rPr>
            </w:pPr>
          </w:p>
          <w:p w14:paraId="7790C937" w14:textId="77777777" w:rsidR="00691EF2"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 xml:space="preserve">Trabajo en equipo. </w:t>
            </w:r>
          </w:p>
          <w:p w14:paraId="088446A2" w14:textId="77777777" w:rsidR="00691EF2" w:rsidRDefault="00691EF2" w:rsidP="00691EF2">
            <w:pPr>
              <w:pStyle w:val="Sinespaciado"/>
              <w:rPr>
                <w:rFonts w:ascii="Arial" w:hAnsi="Arial" w:cs="Arial"/>
                <w:color w:val="000000"/>
                <w:sz w:val="20"/>
                <w:szCs w:val="20"/>
              </w:rPr>
            </w:pPr>
          </w:p>
          <w:p w14:paraId="55966DDF" w14:textId="77777777" w:rsidR="00B41127" w:rsidRPr="009932BD" w:rsidRDefault="00691EF2" w:rsidP="00691EF2">
            <w:pPr>
              <w:pStyle w:val="Sinespaciado"/>
              <w:rPr>
                <w:rFonts w:ascii="Arial" w:hAnsi="Arial" w:cs="Arial"/>
                <w:color w:val="000000"/>
                <w:sz w:val="20"/>
                <w:szCs w:val="20"/>
              </w:rPr>
            </w:pPr>
            <w:r w:rsidRPr="005C5F5C">
              <w:rPr>
                <w:rFonts w:ascii="Arial" w:hAnsi="Arial" w:cs="Arial"/>
                <w:color w:val="000000"/>
                <w:sz w:val="20"/>
                <w:szCs w:val="20"/>
              </w:rPr>
              <w:t>Habilidades interpersonales</w:t>
            </w:r>
          </w:p>
          <w:p w14:paraId="0701E69F" w14:textId="77777777" w:rsidR="008B02E2" w:rsidRPr="00516F91" w:rsidRDefault="008B02E2" w:rsidP="00B41127">
            <w:pPr>
              <w:pStyle w:val="Sinespaciado"/>
              <w:spacing w:line="360" w:lineRule="auto"/>
              <w:rPr>
                <w:rFonts w:ascii="Arial" w:hAnsi="Arial" w:cs="Arial"/>
                <w:sz w:val="24"/>
                <w:szCs w:val="24"/>
                <w:lang w:eastAsia="es-MX"/>
              </w:rPr>
            </w:pPr>
          </w:p>
        </w:tc>
        <w:tc>
          <w:tcPr>
            <w:tcW w:w="1417" w:type="dxa"/>
          </w:tcPr>
          <w:p w14:paraId="6EF916BC" w14:textId="77777777" w:rsidR="008B02E2" w:rsidRPr="00516F91" w:rsidRDefault="00691EF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4-6</w:t>
            </w:r>
          </w:p>
        </w:tc>
      </w:tr>
      <w:tr w:rsidR="008B02E2" w:rsidRPr="00516F91" w14:paraId="5077D7A9" w14:textId="77777777" w:rsidTr="008B02E2">
        <w:tc>
          <w:tcPr>
            <w:tcW w:w="9889" w:type="dxa"/>
            <w:gridSpan w:val="4"/>
            <w:vAlign w:val="center"/>
          </w:tcPr>
          <w:p w14:paraId="031788BC"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8E55197"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B352A" w:rsidRPr="00516F91" w14:paraId="0A824056" w14:textId="77777777" w:rsidTr="008B02E2">
        <w:tc>
          <w:tcPr>
            <w:tcW w:w="9889" w:type="dxa"/>
            <w:gridSpan w:val="4"/>
          </w:tcPr>
          <w:p w14:paraId="20995C04" w14:textId="77777777" w:rsidR="001B352A" w:rsidRDefault="001B352A" w:rsidP="001B352A">
            <w:pPr>
              <w:autoSpaceDE w:val="0"/>
              <w:autoSpaceDN w:val="0"/>
              <w:adjustRightInd w:val="0"/>
              <w:rPr>
                <w:rFonts w:ascii="Arial" w:hAnsi="Arial" w:cs="Arial"/>
                <w:sz w:val="24"/>
                <w:szCs w:val="24"/>
                <w:lang w:val="es-MX" w:eastAsia="es-MX"/>
              </w:rPr>
            </w:pPr>
          </w:p>
          <w:p w14:paraId="366BD554" w14:textId="77777777" w:rsidR="001B352A"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1E3C31E" w14:textId="77777777" w:rsidR="001B352A" w:rsidRPr="00C830B1" w:rsidRDefault="001B352A" w:rsidP="001B352A">
            <w:pPr>
              <w:autoSpaceDE w:val="0"/>
              <w:autoSpaceDN w:val="0"/>
              <w:adjustRightInd w:val="0"/>
              <w:rPr>
                <w:rFonts w:ascii="Arial" w:hAnsi="Arial" w:cs="Arial"/>
                <w:sz w:val="24"/>
                <w:szCs w:val="24"/>
                <w:lang w:val="es-MX" w:eastAsia="es-MX"/>
              </w:rPr>
            </w:pPr>
          </w:p>
          <w:p w14:paraId="79C13A4D" w14:textId="77777777" w:rsidR="001B352A"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4E6851A" w14:textId="77777777" w:rsidR="001B352A" w:rsidRPr="00C830B1" w:rsidRDefault="001B352A" w:rsidP="001B352A">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1A8CE3EE" w14:textId="77777777" w:rsidR="001B352A" w:rsidRPr="00C830B1" w:rsidRDefault="001B352A" w:rsidP="001B352A">
            <w:pPr>
              <w:autoSpaceDE w:val="0"/>
              <w:autoSpaceDN w:val="0"/>
              <w:adjustRightInd w:val="0"/>
              <w:rPr>
                <w:rFonts w:ascii="Arial" w:hAnsi="Arial" w:cs="Arial"/>
                <w:sz w:val="24"/>
                <w:szCs w:val="24"/>
                <w:lang w:val="es-MX" w:eastAsia="es-MX"/>
              </w:rPr>
            </w:pPr>
          </w:p>
          <w:p w14:paraId="2A10DEC1" w14:textId="77777777" w:rsidR="001B352A" w:rsidRDefault="001B352A" w:rsidP="001B352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xml:space="preserve">) </w:t>
            </w:r>
            <w:r>
              <w:rPr>
                <w:rFonts w:ascii="Arial" w:hAnsi="Arial" w:cs="Arial"/>
                <w:sz w:val="24"/>
                <w:szCs w:val="24"/>
                <w:lang w:val="es-MX" w:eastAsia="es-MX"/>
              </w:rPr>
              <w:t>Resuelve ejercicios prácticos de los temas vistos en clase</w:t>
            </w:r>
          </w:p>
          <w:p w14:paraId="643E5BEA" w14:textId="77777777" w:rsidR="001B352A" w:rsidRPr="00C830B1" w:rsidRDefault="001B352A" w:rsidP="001B352A">
            <w:pPr>
              <w:autoSpaceDE w:val="0"/>
              <w:autoSpaceDN w:val="0"/>
              <w:adjustRightInd w:val="0"/>
              <w:rPr>
                <w:rFonts w:ascii="Arial" w:hAnsi="Arial" w:cs="Arial"/>
                <w:sz w:val="24"/>
                <w:szCs w:val="24"/>
                <w:lang w:val="es-MX" w:eastAsia="es-MX"/>
              </w:rPr>
            </w:pPr>
          </w:p>
          <w:p w14:paraId="47591CFD" w14:textId="77777777" w:rsidR="001B352A" w:rsidRDefault="001B352A" w:rsidP="001B352A">
            <w:pPr>
              <w:autoSpaceDE w:val="0"/>
              <w:autoSpaceDN w:val="0"/>
              <w:adjustRightInd w:val="0"/>
              <w:rPr>
                <w:rFonts w:ascii="Arial" w:hAnsi="Arial" w:cs="Arial"/>
                <w:sz w:val="24"/>
                <w:szCs w:val="24"/>
                <w:lang w:val="es-MX" w:eastAsia="es-MX"/>
              </w:rPr>
            </w:pPr>
          </w:p>
          <w:p w14:paraId="40B9EEDA" w14:textId="77777777" w:rsidR="001B352A" w:rsidRDefault="001B352A" w:rsidP="001B352A">
            <w:pPr>
              <w:autoSpaceDE w:val="0"/>
              <w:autoSpaceDN w:val="0"/>
              <w:adjustRightInd w:val="0"/>
              <w:rPr>
                <w:rFonts w:ascii="Arial" w:hAnsi="Arial" w:cs="Arial"/>
                <w:sz w:val="24"/>
                <w:szCs w:val="24"/>
                <w:lang w:val="es-MX" w:eastAsia="es-MX"/>
              </w:rPr>
            </w:pPr>
          </w:p>
          <w:p w14:paraId="380CEBF9" w14:textId="77777777" w:rsidR="001B352A" w:rsidRPr="00516F91" w:rsidRDefault="001B352A" w:rsidP="001B352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62C593EF" w14:textId="77777777" w:rsidR="001B352A" w:rsidRPr="00516F91" w:rsidRDefault="001B352A" w:rsidP="001B352A">
            <w:pPr>
              <w:autoSpaceDE w:val="0"/>
              <w:autoSpaceDN w:val="0"/>
              <w:adjustRightInd w:val="0"/>
              <w:rPr>
                <w:rFonts w:ascii="Arial" w:hAnsi="Arial" w:cs="Arial"/>
                <w:sz w:val="24"/>
                <w:szCs w:val="24"/>
                <w:lang w:val="es-MX" w:eastAsia="es-MX"/>
              </w:rPr>
            </w:pPr>
          </w:p>
          <w:p w14:paraId="50C927EB" w14:textId="77777777" w:rsidR="001B352A" w:rsidRPr="00516F91" w:rsidRDefault="001B352A" w:rsidP="001B352A">
            <w:pPr>
              <w:autoSpaceDE w:val="0"/>
              <w:autoSpaceDN w:val="0"/>
              <w:adjustRightInd w:val="0"/>
              <w:rPr>
                <w:rFonts w:ascii="Arial" w:hAnsi="Arial" w:cs="Arial"/>
                <w:sz w:val="24"/>
                <w:szCs w:val="24"/>
                <w:lang w:val="es-MX" w:eastAsia="es-MX"/>
              </w:rPr>
            </w:pPr>
          </w:p>
          <w:p w14:paraId="500D3205" w14:textId="77777777" w:rsidR="001B352A" w:rsidRPr="00516F91" w:rsidRDefault="001B352A" w:rsidP="001B352A">
            <w:pPr>
              <w:autoSpaceDE w:val="0"/>
              <w:autoSpaceDN w:val="0"/>
              <w:adjustRightInd w:val="0"/>
              <w:rPr>
                <w:rFonts w:ascii="Arial" w:hAnsi="Arial" w:cs="Arial"/>
                <w:sz w:val="24"/>
                <w:szCs w:val="24"/>
                <w:lang w:val="es-MX" w:eastAsia="es-MX"/>
              </w:rPr>
            </w:pPr>
          </w:p>
        </w:tc>
        <w:tc>
          <w:tcPr>
            <w:tcW w:w="3686" w:type="dxa"/>
            <w:gridSpan w:val="3"/>
          </w:tcPr>
          <w:p w14:paraId="2544C6E1" w14:textId="77777777" w:rsidR="001B352A" w:rsidRDefault="001B352A" w:rsidP="001B352A">
            <w:pPr>
              <w:autoSpaceDE w:val="0"/>
              <w:autoSpaceDN w:val="0"/>
              <w:adjustRightInd w:val="0"/>
              <w:jc w:val="center"/>
              <w:rPr>
                <w:rFonts w:ascii="Arial" w:hAnsi="Arial" w:cs="Arial"/>
                <w:sz w:val="24"/>
                <w:szCs w:val="24"/>
                <w:lang w:val="es-MX" w:eastAsia="es-MX"/>
              </w:rPr>
            </w:pPr>
          </w:p>
          <w:p w14:paraId="5A8E7024" w14:textId="77777777" w:rsidR="001B352A" w:rsidRDefault="001B352A" w:rsidP="001B352A">
            <w:pPr>
              <w:autoSpaceDE w:val="0"/>
              <w:autoSpaceDN w:val="0"/>
              <w:adjustRightInd w:val="0"/>
              <w:jc w:val="center"/>
              <w:rPr>
                <w:rFonts w:ascii="Arial" w:hAnsi="Arial" w:cs="Arial"/>
                <w:sz w:val="24"/>
                <w:szCs w:val="24"/>
                <w:lang w:val="es-MX" w:eastAsia="es-MX"/>
              </w:rPr>
            </w:pPr>
          </w:p>
          <w:p w14:paraId="2570FD15"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AA9C699" w14:textId="77777777" w:rsidR="001B352A" w:rsidRDefault="001B352A" w:rsidP="001B352A">
            <w:pPr>
              <w:autoSpaceDE w:val="0"/>
              <w:autoSpaceDN w:val="0"/>
              <w:adjustRightInd w:val="0"/>
              <w:jc w:val="center"/>
              <w:rPr>
                <w:rFonts w:ascii="Arial" w:hAnsi="Arial" w:cs="Arial"/>
                <w:sz w:val="24"/>
                <w:szCs w:val="24"/>
                <w:lang w:val="es-MX" w:eastAsia="es-MX"/>
              </w:rPr>
            </w:pPr>
          </w:p>
          <w:p w14:paraId="5E34CFB8" w14:textId="77777777" w:rsidR="001B352A" w:rsidRDefault="001B352A" w:rsidP="001B352A">
            <w:pPr>
              <w:autoSpaceDE w:val="0"/>
              <w:autoSpaceDN w:val="0"/>
              <w:adjustRightInd w:val="0"/>
              <w:jc w:val="center"/>
              <w:rPr>
                <w:rFonts w:ascii="Arial" w:hAnsi="Arial" w:cs="Arial"/>
                <w:sz w:val="24"/>
                <w:szCs w:val="24"/>
                <w:lang w:val="es-MX" w:eastAsia="es-MX"/>
              </w:rPr>
            </w:pPr>
          </w:p>
          <w:p w14:paraId="2B11B4AA" w14:textId="77777777" w:rsidR="001B352A" w:rsidRDefault="001B352A" w:rsidP="001B352A">
            <w:pPr>
              <w:autoSpaceDE w:val="0"/>
              <w:autoSpaceDN w:val="0"/>
              <w:adjustRightInd w:val="0"/>
              <w:jc w:val="center"/>
              <w:rPr>
                <w:rFonts w:ascii="Arial" w:hAnsi="Arial" w:cs="Arial"/>
                <w:sz w:val="24"/>
                <w:szCs w:val="24"/>
                <w:lang w:val="es-MX" w:eastAsia="es-MX"/>
              </w:rPr>
            </w:pPr>
          </w:p>
          <w:p w14:paraId="614CAA08"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5523F1A9" w14:textId="77777777" w:rsidR="001B352A" w:rsidRDefault="001B352A" w:rsidP="001B352A">
            <w:pPr>
              <w:autoSpaceDE w:val="0"/>
              <w:autoSpaceDN w:val="0"/>
              <w:adjustRightInd w:val="0"/>
              <w:jc w:val="center"/>
              <w:rPr>
                <w:rFonts w:ascii="Arial" w:hAnsi="Arial" w:cs="Arial"/>
                <w:sz w:val="24"/>
                <w:szCs w:val="24"/>
                <w:lang w:val="es-MX" w:eastAsia="es-MX"/>
              </w:rPr>
            </w:pPr>
          </w:p>
          <w:p w14:paraId="5EFACACB" w14:textId="77777777" w:rsidR="001B352A" w:rsidRDefault="001B352A" w:rsidP="001B352A">
            <w:pPr>
              <w:autoSpaceDE w:val="0"/>
              <w:autoSpaceDN w:val="0"/>
              <w:adjustRightInd w:val="0"/>
              <w:jc w:val="center"/>
              <w:rPr>
                <w:rFonts w:ascii="Arial" w:hAnsi="Arial" w:cs="Arial"/>
                <w:sz w:val="24"/>
                <w:szCs w:val="24"/>
                <w:lang w:val="es-MX" w:eastAsia="es-MX"/>
              </w:rPr>
            </w:pPr>
          </w:p>
          <w:p w14:paraId="5642A4E3" w14:textId="77777777" w:rsidR="001B352A" w:rsidRDefault="001B352A" w:rsidP="001B352A">
            <w:pPr>
              <w:autoSpaceDE w:val="0"/>
              <w:autoSpaceDN w:val="0"/>
              <w:adjustRightInd w:val="0"/>
              <w:jc w:val="center"/>
              <w:rPr>
                <w:rFonts w:ascii="Arial" w:hAnsi="Arial" w:cs="Arial"/>
                <w:sz w:val="24"/>
                <w:szCs w:val="24"/>
                <w:lang w:val="es-MX" w:eastAsia="es-MX"/>
              </w:rPr>
            </w:pPr>
          </w:p>
          <w:p w14:paraId="55BC7BD2" w14:textId="77777777" w:rsidR="001B352A"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3AE6FB96" w14:textId="77777777" w:rsidR="001B352A" w:rsidRDefault="001B352A" w:rsidP="001B352A">
            <w:pPr>
              <w:autoSpaceDE w:val="0"/>
              <w:autoSpaceDN w:val="0"/>
              <w:adjustRightInd w:val="0"/>
              <w:jc w:val="center"/>
              <w:rPr>
                <w:rFonts w:ascii="Arial" w:hAnsi="Arial" w:cs="Arial"/>
                <w:sz w:val="24"/>
                <w:szCs w:val="24"/>
                <w:lang w:val="es-MX" w:eastAsia="es-MX"/>
              </w:rPr>
            </w:pPr>
          </w:p>
          <w:p w14:paraId="4A4E6A3B" w14:textId="77777777" w:rsidR="001B352A" w:rsidRDefault="001B352A" w:rsidP="001B352A">
            <w:pPr>
              <w:autoSpaceDE w:val="0"/>
              <w:autoSpaceDN w:val="0"/>
              <w:adjustRightInd w:val="0"/>
              <w:jc w:val="center"/>
              <w:rPr>
                <w:rFonts w:ascii="Arial" w:hAnsi="Arial" w:cs="Arial"/>
                <w:sz w:val="24"/>
                <w:szCs w:val="24"/>
                <w:lang w:val="es-MX" w:eastAsia="es-MX"/>
              </w:rPr>
            </w:pPr>
          </w:p>
          <w:p w14:paraId="3D4E30E0" w14:textId="77777777" w:rsidR="001B352A" w:rsidRDefault="001B352A" w:rsidP="001B352A">
            <w:pPr>
              <w:autoSpaceDE w:val="0"/>
              <w:autoSpaceDN w:val="0"/>
              <w:adjustRightInd w:val="0"/>
              <w:jc w:val="center"/>
              <w:rPr>
                <w:rFonts w:ascii="Arial" w:hAnsi="Arial" w:cs="Arial"/>
                <w:sz w:val="24"/>
                <w:szCs w:val="24"/>
                <w:lang w:val="es-MX" w:eastAsia="es-MX"/>
              </w:rPr>
            </w:pPr>
          </w:p>
          <w:p w14:paraId="7BB5DA3D" w14:textId="77777777" w:rsidR="001B352A" w:rsidRPr="00516F91" w:rsidRDefault="001B352A" w:rsidP="001B352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1EAE58E" w14:textId="77777777" w:rsidR="00D37926" w:rsidRDefault="00D37926" w:rsidP="00D37926">
      <w:pPr>
        <w:autoSpaceDE w:val="0"/>
        <w:autoSpaceDN w:val="0"/>
        <w:adjustRightInd w:val="0"/>
        <w:rPr>
          <w:rFonts w:ascii="Arial" w:hAnsi="Arial" w:cs="Arial"/>
          <w:sz w:val="24"/>
          <w:szCs w:val="24"/>
          <w:lang w:val="es-MX" w:eastAsia="es-MX"/>
        </w:rPr>
      </w:pPr>
    </w:p>
    <w:p w14:paraId="6B7548E8"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0D7AE1B3"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3E31356B" w14:textId="77777777" w:rsidR="00691EF2" w:rsidRDefault="00691EF2" w:rsidP="00D37926">
      <w:pPr>
        <w:autoSpaceDE w:val="0"/>
        <w:autoSpaceDN w:val="0"/>
        <w:adjustRightInd w:val="0"/>
        <w:spacing w:after="80"/>
        <w:rPr>
          <w:rFonts w:ascii="Arial" w:hAnsi="Arial" w:cs="Arial"/>
          <w:b/>
          <w:sz w:val="24"/>
          <w:szCs w:val="24"/>
          <w:lang w:val="es-MX" w:eastAsia="es-MX"/>
        </w:rPr>
      </w:pPr>
    </w:p>
    <w:p w14:paraId="00DB15DA"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169F05F8" w14:textId="77777777" w:rsidTr="008B02E2">
        <w:tc>
          <w:tcPr>
            <w:tcW w:w="3508" w:type="dxa"/>
            <w:shd w:val="clear" w:color="auto" w:fill="auto"/>
            <w:vAlign w:val="center"/>
          </w:tcPr>
          <w:p w14:paraId="6FE206B6"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286F00"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337342F"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7D9B91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527C9FDF" w14:textId="77777777" w:rsidTr="008B02E2">
        <w:tc>
          <w:tcPr>
            <w:tcW w:w="3508" w:type="dxa"/>
            <w:vMerge w:val="restart"/>
            <w:shd w:val="clear" w:color="auto" w:fill="auto"/>
          </w:tcPr>
          <w:p w14:paraId="6DB4C7AB" w14:textId="77777777" w:rsidR="00D37926" w:rsidRPr="00465755" w:rsidRDefault="00D37926" w:rsidP="008B02E2">
            <w:pPr>
              <w:autoSpaceDE w:val="0"/>
              <w:autoSpaceDN w:val="0"/>
              <w:adjustRightInd w:val="0"/>
              <w:rPr>
                <w:rFonts w:ascii="Arial" w:hAnsi="Arial" w:cs="Arial"/>
                <w:sz w:val="24"/>
                <w:szCs w:val="24"/>
                <w:lang w:val="es-MX" w:eastAsia="es-MX"/>
              </w:rPr>
            </w:pPr>
          </w:p>
          <w:p w14:paraId="4B5CDD63" w14:textId="77777777" w:rsidR="00D37926" w:rsidRPr="00465755" w:rsidRDefault="00D37926" w:rsidP="008B02E2">
            <w:pPr>
              <w:autoSpaceDE w:val="0"/>
              <w:autoSpaceDN w:val="0"/>
              <w:adjustRightInd w:val="0"/>
              <w:rPr>
                <w:rFonts w:ascii="Arial" w:hAnsi="Arial" w:cs="Arial"/>
                <w:sz w:val="24"/>
                <w:szCs w:val="24"/>
                <w:lang w:val="es-MX" w:eastAsia="es-MX"/>
              </w:rPr>
            </w:pPr>
          </w:p>
          <w:p w14:paraId="44A5F8F4"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E4C884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913D066"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182EA808"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0F0FF9D"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8B1987"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B5F34AD"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748227"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46B1D993" w14:textId="77777777" w:rsidR="00D37926" w:rsidRDefault="00D37926" w:rsidP="008B02E2">
            <w:pPr>
              <w:ind w:left="-108"/>
              <w:jc w:val="both"/>
              <w:rPr>
                <w:rFonts w:ascii="Arial" w:hAnsi="Arial" w:cs="Arial"/>
              </w:rPr>
            </w:pPr>
          </w:p>
          <w:p w14:paraId="2FF4BA37"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5A989357" w14:textId="77777777" w:rsidR="00D37926" w:rsidRDefault="00D37926" w:rsidP="008B02E2">
            <w:pPr>
              <w:autoSpaceDE w:val="0"/>
              <w:autoSpaceDN w:val="0"/>
              <w:adjustRightInd w:val="0"/>
              <w:rPr>
                <w:rFonts w:ascii="Arial" w:hAnsi="Arial" w:cs="Arial"/>
              </w:rPr>
            </w:pPr>
          </w:p>
          <w:p w14:paraId="2A5955C3"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403BD58F"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D37926" w:rsidRPr="00465755" w14:paraId="227B7626" w14:textId="77777777" w:rsidTr="008B02E2">
        <w:tc>
          <w:tcPr>
            <w:tcW w:w="3508" w:type="dxa"/>
            <w:vMerge/>
            <w:shd w:val="clear" w:color="auto" w:fill="auto"/>
          </w:tcPr>
          <w:p w14:paraId="120E0E73"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04CFC7D"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47F0F6A"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4 de los indicadores definidos en desempeño excelente</w:t>
            </w:r>
          </w:p>
        </w:tc>
        <w:tc>
          <w:tcPr>
            <w:tcW w:w="2268" w:type="dxa"/>
            <w:shd w:val="clear" w:color="auto" w:fill="auto"/>
          </w:tcPr>
          <w:p w14:paraId="797F44B3"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4E3E6EFA" w14:textId="77777777" w:rsidTr="008B02E2">
        <w:tc>
          <w:tcPr>
            <w:tcW w:w="3508" w:type="dxa"/>
            <w:vMerge/>
            <w:shd w:val="clear" w:color="auto" w:fill="auto"/>
          </w:tcPr>
          <w:p w14:paraId="757051AA"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0F9D9FF"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C2CF390"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3 de los indicadores definidos en desempeño excelente</w:t>
            </w:r>
          </w:p>
        </w:tc>
        <w:tc>
          <w:tcPr>
            <w:tcW w:w="2268" w:type="dxa"/>
            <w:shd w:val="clear" w:color="auto" w:fill="auto"/>
          </w:tcPr>
          <w:p w14:paraId="2388B2C2"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0607641E" w14:textId="77777777" w:rsidTr="008B02E2">
        <w:tc>
          <w:tcPr>
            <w:tcW w:w="3508" w:type="dxa"/>
            <w:vMerge/>
            <w:shd w:val="clear" w:color="auto" w:fill="auto"/>
          </w:tcPr>
          <w:p w14:paraId="4C3456FE"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EFA36E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017F8BB"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Cumple  2 de los indicadores definidos en desempeño excelente</w:t>
            </w:r>
          </w:p>
        </w:tc>
        <w:tc>
          <w:tcPr>
            <w:tcW w:w="2268" w:type="dxa"/>
            <w:shd w:val="clear" w:color="auto" w:fill="auto"/>
          </w:tcPr>
          <w:p w14:paraId="22ADF11B"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1FC84CD6" w14:textId="77777777" w:rsidTr="008B02E2">
        <w:tc>
          <w:tcPr>
            <w:tcW w:w="3508" w:type="dxa"/>
            <w:shd w:val="clear" w:color="auto" w:fill="auto"/>
          </w:tcPr>
          <w:p w14:paraId="64987510"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7CFE06C"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CE16182"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3D667CA3"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2387C7D"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2C0CC3F1"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37A30B3A" w14:textId="77777777" w:rsidTr="008B02E2">
        <w:tc>
          <w:tcPr>
            <w:tcW w:w="4644" w:type="dxa"/>
            <w:vMerge w:val="restart"/>
            <w:shd w:val="clear" w:color="auto" w:fill="auto"/>
            <w:vAlign w:val="center"/>
          </w:tcPr>
          <w:p w14:paraId="00C5CA0C"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3EE4EB80"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F2B6FB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06A4341"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65998FDF" w14:textId="77777777" w:rsidTr="008B02E2">
        <w:tc>
          <w:tcPr>
            <w:tcW w:w="4644" w:type="dxa"/>
            <w:vMerge/>
            <w:shd w:val="clear" w:color="auto" w:fill="auto"/>
          </w:tcPr>
          <w:p w14:paraId="04F2783B"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64FB1FD6"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1013B9F"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7759054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2D2D19D7"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6450FDE"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27E8B6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BB7648F"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18D62A8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F315A9E"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36E3BD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26FB464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0C500F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70C1F8E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C76066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36E0E45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CA53459"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7BFC746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B294731"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299D02B6"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 lista de cotejo)</w:t>
            </w:r>
          </w:p>
        </w:tc>
        <w:tc>
          <w:tcPr>
            <w:tcW w:w="2372" w:type="dxa"/>
            <w:tcBorders>
              <w:top w:val="nil"/>
              <w:left w:val="nil"/>
              <w:bottom w:val="single" w:sz="4" w:space="0" w:color="auto"/>
              <w:right w:val="single" w:sz="4" w:space="0" w:color="auto"/>
            </w:tcBorders>
            <w:shd w:val="clear" w:color="auto" w:fill="auto"/>
            <w:vAlign w:val="center"/>
          </w:tcPr>
          <w:p w14:paraId="077DC6C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F3F7EC8"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41EFAB3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288B18E"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7110541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A782AA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F0989E9"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3A2F51A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F0B7010"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(Problemario)(Lista de cotejo)</w:t>
            </w:r>
          </w:p>
        </w:tc>
        <w:tc>
          <w:tcPr>
            <w:tcW w:w="2372" w:type="dxa"/>
            <w:tcBorders>
              <w:top w:val="nil"/>
              <w:left w:val="nil"/>
              <w:bottom w:val="single" w:sz="4" w:space="0" w:color="auto"/>
              <w:right w:val="single" w:sz="4" w:space="0" w:color="auto"/>
            </w:tcBorders>
            <w:shd w:val="clear" w:color="auto" w:fill="auto"/>
            <w:vAlign w:val="center"/>
          </w:tcPr>
          <w:p w14:paraId="14D6D00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0FF7A1EB"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A0B742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4732C4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1772153"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2462C1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9165E60"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01197A6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5B75A3"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3BCDA7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7F16B2F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24DBB6F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C0725D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94318C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7E1A26D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4C50E7D0"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6D9EB01"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691EF2">
              <w:rPr>
                <w:rFonts w:ascii="Arial" w:hAnsi="Arial" w:cs="Arial"/>
                <w:color w:val="000000"/>
                <w:sz w:val="18"/>
                <w:lang w:eastAsia="es-MX"/>
              </w:rPr>
              <w:t>ios de la integral definida.</w:t>
            </w:r>
          </w:p>
        </w:tc>
      </w:tr>
      <w:tr w:rsidR="00D37926" w:rsidRPr="0057663D" w14:paraId="309CE32A" w14:textId="77777777" w:rsidTr="008B02E2">
        <w:tc>
          <w:tcPr>
            <w:tcW w:w="4644" w:type="dxa"/>
            <w:shd w:val="clear" w:color="auto" w:fill="auto"/>
          </w:tcPr>
          <w:p w14:paraId="4979909E"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7ADD703"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31E7CAF"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3A22350"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E317074"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9B3FB6A"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18C0F34B"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D42394C"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7EA0E67A" w14:textId="77777777" w:rsidR="00B80E51" w:rsidRDefault="00B80E51" w:rsidP="009B036D">
      <w:pPr>
        <w:autoSpaceDE w:val="0"/>
        <w:autoSpaceDN w:val="0"/>
        <w:adjustRightInd w:val="0"/>
        <w:spacing w:after="80"/>
        <w:rPr>
          <w:rFonts w:ascii="Arial" w:hAnsi="Arial" w:cs="Arial"/>
          <w:b/>
          <w:sz w:val="24"/>
          <w:szCs w:val="24"/>
          <w:lang w:val="es-MX" w:eastAsia="es-MX"/>
        </w:rPr>
      </w:pPr>
    </w:p>
    <w:p w14:paraId="7DB6E44E" w14:textId="77777777" w:rsidR="00B80E51" w:rsidRDefault="00B80E51" w:rsidP="009B036D">
      <w:pPr>
        <w:autoSpaceDE w:val="0"/>
        <w:autoSpaceDN w:val="0"/>
        <w:adjustRightInd w:val="0"/>
        <w:spacing w:after="80"/>
        <w:rPr>
          <w:rFonts w:ascii="Arial" w:hAnsi="Arial" w:cs="Arial"/>
          <w:b/>
          <w:sz w:val="24"/>
          <w:szCs w:val="24"/>
          <w:lang w:val="es-MX" w:eastAsia="es-MX"/>
        </w:rPr>
      </w:pPr>
    </w:p>
    <w:p w14:paraId="6C618CA1"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755CE5E9" w14:textId="77777777" w:rsidR="00C6784F" w:rsidRDefault="00C6784F" w:rsidP="00571382">
      <w:pPr>
        <w:autoSpaceDE w:val="0"/>
        <w:autoSpaceDN w:val="0"/>
        <w:adjustRightInd w:val="0"/>
        <w:rPr>
          <w:rFonts w:ascii="Arial" w:hAnsi="Arial" w:cs="Arial"/>
          <w:sz w:val="24"/>
          <w:szCs w:val="24"/>
          <w:lang w:val="es-MX" w:eastAsia="es-MX"/>
        </w:rPr>
      </w:pPr>
    </w:p>
    <w:p w14:paraId="07ED0B5E" w14:textId="77777777" w:rsidR="00571382" w:rsidRDefault="00B80E51"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71BCFCE2" wp14:editId="7A3E6A87">
                <wp:simplePos x="0" y="0"/>
                <wp:positionH relativeFrom="column">
                  <wp:posOffset>4538345</wp:posOffset>
                </wp:positionH>
                <wp:positionV relativeFrom="paragraph">
                  <wp:posOffset>226060</wp:posOffset>
                </wp:positionV>
                <wp:extent cx="3870325" cy="1656080"/>
                <wp:effectExtent l="0" t="0" r="0" b="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538AE864" w14:textId="77777777" w:rsidR="00FA2114" w:rsidRDefault="00FA2114" w:rsidP="00FA2114">
                            <w:pPr>
                              <w:pStyle w:val="Encabezado"/>
                              <w:ind w:left="360"/>
                              <w:jc w:val="both"/>
                              <w:rPr>
                                <w:rFonts w:ascii="Arial" w:hAnsi="Arial" w:cs="Arial"/>
                                <w:color w:val="040404"/>
                                <w:sz w:val="20"/>
                              </w:rPr>
                            </w:pPr>
                          </w:p>
                          <w:p w14:paraId="1302151B"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1F058F1"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C90EEDE"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F2881E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CFCE2"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538AE864" w14:textId="77777777" w:rsidR="00FA2114" w:rsidRDefault="00FA2114" w:rsidP="00FA2114">
                      <w:pPr>
                        <w:pStyle w:val="Encabezado"/>
                        <w:ind w:left="360"/>
                        <w:jc w:val="both"/>
                        <w:rPr>
                          <w:rFonts w:ascii="Arial" w:hAnsi="Arial" w:cs="Arial"/>
                          <w:color w:val="040404"/>
                          <w:sz w:val="20"/>
                        </w:rPr>
                      </w:pPr>
                    </w:p>
                    <w:p w14:paraId="1302151B"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1F058F1"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0C90EEDE"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2F2881E8"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4789A3C5" wp14:editId="065C979C">
                <wp:simplePos x="0" y="0"/>
                <wp:positionH relativeFrom="column">
                  <wp:posOffset>-59055</wp:posOffset>
                </wp:positionH>
                <wp:positionV relativeFrom="paragraph">
                  <wp:posOffset>226060</wp:posOffset>
                </wp:positionV>
                <wp:extent cx="3815080" cy="1687195"/>
                <wp:effectExtent l="0" t="0" r="0" b="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385DD722"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1.Budninick (2006). Matemáticas Aplicadas para administración y Economía y Ciencias Sociales. Editorial. Mc Graw – Hill.</w:t>
                            </w:r>
                          </w:p>
                          <w:p w14:paraId="031317C2" w14:textId="77777777" w:rsidR="00691EF2" w:rsidRDefault="00691EF2" w:rsidP="00691EF2">
                            <w:pPr>
                              <w:pStyle w:val="Sinespaciado"/>
                              <w:rPr>
                                <w:rFonts w:ascii="Arial" w:hAnsi="Arial" w:cs="Arial"/>
                                <w:color w:val="000000"/>
                                <w:sz w:val="20"/>
                                <w:szCs w:val="20"/>
                              </w:rPr>
                            </w:pPr>
                          </w:p>
                          <w:p w14:paraId="0E83303E"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2.-  Larson-Edwars (2014) Calculo. Tomo I</w:t>
                            </w:r>
                            <w:r w:rsidRPr="005C5F5C">
                              <w:rPr>
                                <w:rFonts w:ascii="Arial" w:hAnsi="Arial" w:cs="Arial"/>
                                <w:color w:val="000000"/>
                                <w:sz w:val="20"/>
                                <w:szCs w:val="20"/>
                              </w:rPr>
                              <w:t xml:space="preserve">. </w:t>
                            </w:r>
                            <w:r>
                              <w:rPr>
                                <w:rFonts w:ascii="Arial" w:hAnsi="Arial" w:cs="Arial"/>
                                <w:color w:val="000000"/>
                                <w:sz w:val="20"/>
                                <w:szCs w:val="20"/>
                              </w:rPr>
                              <w:t xml:space="preserve">  </w:t>
                            </w:r>
                            <w:r w:rsidRPr="005C5F5C">
                              <w:rPr>
                                <w:rFonts w:ascii="Arial" w:hAnsi="Arial" w:cs="Arial"/>
                                <w:color w:val="000000"/>
                                <w:sz w:val="20"/>
                                <w:szCs w:val="20"/>
                              </w:rPr>
                              <w:t xml:space="preserve">Editorial: </w:t>
                            </w:r>
                            <w:r>
                              <w:rPr>
                                <w:rFonts w:ascii="Arial" w:hAnsi="Arial" w:cs="Arial"/>
                                <w:color w:val="000000"/>
                                <w:sz w:val="20"/>
                                <w:szCs w:val="20"/>
                              </w:rPr>
                              <w:t>CENGAGE-LEARNING</w:t>
                            </w:r>
                            <w:r w:rsidRPr="005C5F5C">
                              <w:rPr>
                                <w:rFonts w:ascii="Arial" w:hAnsi="Arial" w:cs="Arial"/>
                                <w:color w:val="000000"/>
                                <w:sz w:val="20"/>
                                <w:szCs w:val="20"/>
                              </w:rPr>
                              <w:t>.</w:t>
                            </w:r>
                          </w:p>
                          <w:p w14:paraId="59DE67EE" w14:textId="77777777" w:rsidR="00691EF2" w:rsidRDefault="00691EF2" w:rsidP="00691EF2">
                            <w:pPr>
                              <w:pStyle w:val="Sinespaciado"/>
                              <w:rPr>
                                <w:rFonts w:ascii="Arial" w:hAnsi="Arial" w:cs="Arial"/>
                                <w:color w:val="000000"/>
                                <w:sz w:val="20"/>
                                <w:szCs w:val="20"/>
                              </w:rPr>
                            </w:pPr>
                          </w:p>
                          <w:p w14:paraId="44460926" w14:textId="77777777" w:rsidR="00691EF2" w:rsidRPr="00BA45C8" w:rsidRDefault="00691EF2" w:rsidP="00691EF2">
                            <w:pPr>
                              <w:pStyle w:val="Sinespaciado"/>
                              <w:rPr>
                                <w:rFonts w:ascii="Arial" w:hAnsi="Arial" w:cs="Arial"/>
                                <w:color w:val="000000"/>
                                <w:sz w:val="20"/>
                                <w:szCs w:val="20"/>
                              </w:rPr>
                            </w:pPr>
                            <w:r>
                              <w:rPr>
                                <w:rFonts w:ascii="Arial" w:hAnsi="Arial" w:cs="Arial"/>
                                <w:color w:val="000000"/>
                                <w:sz w:val="20"/>
                                <w:szCs w:val="20"/>
                              </w:rPr>
                              <w:t xml:space="preserve">3.- </w:t>
                            </w:r>
                            <w:r w:rsidRPr="00BA45C8">
                              <w:rPr>
                                <w:rFonts w:ascii="Arial" w:hAnsi="Arial" w:cs="Arial"/>
                                <w:color w:val="000000"/>
                                <w:sz w:val="20"/>
                                <w:szCs w:val="20"/>
                              </w:rPr>
                              <w:t xml:space="preserve">Grossman, S. I. (2012). </w:t>
                            </w:r>
                            <w:r w:rsidRPr="00BA45C8">
                              <w:rPr>
                                <w:rFonts w:ascii="Arial" w:hAnsi="Arial" w:cs="Arial"/>
                                <w:i/>
                                <w:iCs/>
                                <w:color w:val="000000"/>
                                <w:sz w:val="20"/>
                                <w:szCs w:val="20"/>
                              </w:rPr>
                              <w:t>Álgebra Lineal</w:t>
                            </w:r>
                            <w:r w:rsidRPr="00BA45C8">
                              <w:rPr>
                                <w:rFonts w:ascii="Arial" w:hAnsi="Arial" w:cs="Arial"/>
                                <w:color w:val="000000"/>
                                <w:sz w:val="20"/>
                                <w:szCs w:val="20"/>
                              </w:rPr>
                              <w:t>. (7a ed). México. Mc Graw-Hill.</w:t>
                            </w:r>
                          </w:p>
                          <w:p w14:paraId="4DD9E207" w14:textId="77777777" w:rsidR="00691EF2" w:rsidRPr="005C5F5C" w:rsidRDefault="00691EF2" w:rsidP="00691EF2">
                            <w:pPr>
                              <w:pStyle w:val="Sinespaciado"/>
                              <w:rPr>
                                <w:rFonts w:ascii="Arial" w:hAnsi="Arial" w:cs="Arial"/>
                                <w:sz w:val="20"/>
                                <w:szCs w:val="20"/>
                              </w:rPr>
                            </w:pPr>
                            <w:r w:rsidRPr="005C5F5C">
                              <w:rPr>
                                <w:rFonts w:ascii="Arial" w:hAnsi="Arial" w:cs="Arial"/>
                                <w:color w:val="000000"/>
                                <w:sz w:val="20"/>
                                <w:szCs w:val="20"/>
                              </w:rPr>
                              <w:t xml:space="preserve"> </w:t>
                            </w:r>
                          </w:p>
                          <w:p w14:paraId="3AC0FD9C"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9A3C5"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385DD722"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1.Budninick (2006). Matemáticas Aplicadas para administración y Economía y Ciencias Sociales. Editorial. Mc Graw – Hill.</w:t>
                      </w:r>
                    </w:p>
                    <w:p w14:paraId="031317C2" w14:textId="77777777" w:rsidR="00691EF2" w:rsidRDefault="00691EF2" w:rsidP="00691EF2">
                      <w:pPr>
                        <w:pStyle w:val="Sinespaciado"/>
                        <w:rPr>
                          <w:rFonts w:ascii="Arial" w:hAnsi="Arial" w:cs="Arial"/>
                          <w:color w:val="000000"/>
                          <w:sz w:val="20"/>
                          <w:szCs w:val="20"/>
                        </w:rPr>
                      </w:pPr>
                    </w:p>
                    <w:p w14:paraId="0E83303E" w14:textId="77777777" w:rsidR="00691EF2" w:rsidRDefault="00691EF2" w:rsidP="00691EF2">
                      <w:pPr>
                        <w:pStyle w:val="Sinespaciado"/>
                        <w:rPr>
                          <w:rFonts w:ascii="Arial" w:hAnsi="Arial" w:cs="Arial"/>
                          <w:color w:val="000000"/>
                          <w:sz w:val="20"/>
                          <w:szCs w:val="20"/>
                        </w:rPr>
                      </w:pPr>
                      <w:r>
                        <w:rPr>
                          <w:rFonts w:ascii="Arial" w:hAnsi="Arial" w:cs="Arial"/>
                          <w:color w:val="000000"/>
                          <w:sz w:val="20"/>
                          <w:szCs w:val="20"/>
                        </w:rPr>
                        <w:t>2.-  Larson-Edwars (2014) Calculo. Tomo I</w:t>
                      </w:r>
                      <w:r w:rsidRPr="005C5F5C">
                        <w:rPr>
                          <w:rFonts w:ascii="Arial" w:hAnsi="Arial" w:cs="Arial"/>
                          <w:color w:val="000000"/>
                          <w:sz w:val="20"/>
                          <w:szCs w:val="20"/>
                        </w:rPr>
                        <w:t xml:space="preserve">. </w:t>
                      </w:r>
                      <w:r>
                        <w:rPr>
                          <w:rFonts w:ascii="Arial" w:hAnsi="Arial" w:cs="Arial"/>
                          <w:color w:val="000000"/>
                          <w:sz w:val="20"/>
                          <w:szCs w:val="20"/>
                        </w:rPr>
                        <w:t xml:space="preserve">  </w:t>
                      </w:r>
                      <w:r w:rsidRPr="005C5F5C">
                        <w:rPr>
                          <w:rFonts w:ascii="Arial" w:hAnsi="Arial" w:cs="Arial"/>
                          <w:color w:val="000000"/>
                          <w:sz w:val="20"/>
                          <w:szCs w:val="20"/>
                        </w:rPr>
                        <w:t xml:space="preserve">Editorial: </w:t>
                      </w:r>
                      <w:r>
                        <w:rPr>
                          <w:rFonts w:ascii="Arial" w:hAnsi="Arial" w:cs="Arial"/>
                          <w:color w:val="000000"/>
                          <w:sz w:val="20"/>
                          <w:szCs w:val="20"/>
                        </w:rPr>
                        <w:t>CENGAGE-LEARNING</w:t>
                      </w:r>
                      <w:r w:rsidRPr="005C5F5C">
                        <w:rPr>
                          <w:rFonts w:ascii="Arial" w:hAnsi="Arial" w:cs="Arial"/>
                          <w:color w:val="000000"/>
                          <w:sz w:val="20"/>
                          <w:szCs w:val="20"/>
                        </w:rPr>
                        <w:t>.</w:t>
                      </w:r>
                    </w:p>
                    <w:p w14:paraId="59DE67EE" w14:textId="77777777" w:rsidR="00691EF2" w:rsidRDefault="00691EF2" w:rsidP="00691EF2">
                      <w:pPr>
                        <w:pStyle w:val="Sinespaciado"/>
                        <w:rPr>
                          <w:rFonts w:ascii="Arial" w:hAnsi="Arial" w:cs="Arial"/>
                          <w:color w:val="000000"/>
                          <w:sz w:val="20"/>
                          <w:szCs w:val="20"/>
                        </w:rPr>
                      </w:pPr>
                    </w:p>
                    <w:p w14:paraId="44460926" w14:textId="77777777" w:rsidR="00691EF2" w:rsidRPr="00BA45C8" w:rsidRDefault="00691EF2" w:rsidP="00691EF2">
                      <w:pPr>
                        <w:pStyle w:val="Sinespaciado"/>
                        <w:rPr>
                          <w:rFonts w:ascii="Arial" w:hAnsi="Arial" w:cs="Arial"/>
                          <w:color w:val="000000"/>
                          <w:sz w:val="20"/>
                          <w:szCs w:val="20"/>
                        </w:rPr>
                      </w:pPr>
                      <w:r>
                        <w:rPr>
                          <w:rFonts w:ascii="Arial" w:hAnsi="Arial" w:cs="Arial"/>
                          <w:color w:val="000000"/>
                          <w:sz w:val="20"/>
                          <w:szCs w:val="20"/>
                        </w:rPr>
                        <w:t xml:space="preserve">3.- </w:t>
                      </w:r>
                      <w:r w:rsidRPr="00BA45C8">
                        <w:rPr>
                          <w:rFonts w:ascii="Arial" w:hAnsi="Arial" w:cs="Arial"/>
                          <w:color w:val="000000"/>
                          <w:sz w:val="20"/>
                          <w:szCs w:val="20"/>
                        </w:rPr>
                        <w:t xml:space="preserve">Grossman, S. I. (2012). </w:t>
                      </w:r>
                      <w:r w:rsidRPr="00BA45C8">
                        <w:rPr>
                          <w:rFonts w:ascii="Arial" w:hAnsi="Arial" w:cs="Arial"/>
                          <w:i/>
                          <w:iCs/>
                          <w:color w:val="000000"/>
                          <w:sz w:val="20"/>
                          <w:szCs w:val="20"/>
                        </w:rPr>
                        <w:t>Álgebra Lineal</w:t>
                      </w:r>
                      <w:r w:rsidRPr="00BA45C8">
                        <w:rPr>
                          <w:rFonts w:ascii="Arial" w:hAnsi="Arial" w:cs="Arial"/>
                          <w:color w:val="000000"/>
                          <w:sz w:val="20"/>
                          <w:szCs w:val="20"/>
                        </w:rPr>
                        <w:t>. (7a ed). México. Mc Graw-Hill.</w:t>
                      </w:r>
                    </w:p>
                    <w:p w14:paraId="4DD9E207" w14:textId="77777777" w:rsidR="00691EF2" w:rsidRPr="005C5F5C" w:rsidRDefault="00691EF2" w:rsidP="00691EF2">
                      <w:pPr>
                        <w:pStyle w:val="Sinespaciado"/>
                        <w:rPr>
                          <w:rFonts w:ascii="Arial" w:hAnsi="Arial" w:cs="Arial"/>
                          <w:sz w:val="20"/>
                          <w:szCs w:val="20"/>
                        </w:rPr>
                      </w:pPr>
                      <w:r w:rsidRPr="005C5F5C">
                        <w:rPr>
                          <w:rFonts w:ascii="Arial" w:hAnsi="Arial" w:cs="Arial"/>
                          <w:color w:val="000000"/>
                          <w:sz w:val="20"/>
                          <w:szCs w:val="20"/>
                        </w:rPr>
                        <w:t xml:space="preserve"> </w:t>
                      </w:r>
                    </w:p>
                    <w:p w14:paraId="3AC0FD9C"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2BD9C208" w14:textId="77777777" w:rsidR="00516F91" w:rsidRDefault="00516F91" w:rsidP="00571382">
      <w:pPr>
        <w:autoSpaceDE w:val="0"/>
        <w:autoSpaceDN w:val="0"/>
        <w:adjustRightInd w:val="0"/>
        <w:rPr>
          <w:rFonts w:ascii="Arial" w:hAnsi="Arial" w:cs="Arial"/>
          <w:sz w:val="24"/>
          <w:szCs w:val="24"/>
          <w:lang w:val="es-MX" w:eastAsia="es-MX"/>
        </w:rPr>
      </w:pPr>
    </w:p>
    <w:p w14:paraId="5BF57F2D" w14:textId="77777777" w:rsidR="00516F91" w:rsidRDefault="00516F91" w:rsidP="00571382">
      <w:pPr>
        <w:autoSpaceDE w:val="0"/>
        <w:autoSpaceDN w:val="0"/>
        <w:adjustRightInd w:val="0"/>
        <w:rPr>
          <w:rFonts w:ascii="Arial" w:hAnsi="Arial" w:cs="Arial"/>
          <w:sz w:val="24"/>
          <w:szCs w:val="24"/>
          <w:lang w:val="es-MX" w:eastAsia="es-MX"/>
        </w:rPr>
      </w:pPr>
    </w:p>
    <w:p w14:paraId="741CCC1E" w14:textId="77777777" w:rsidR="00516F91" w:rsidRDefault="00516F91" w:rsidP="00571382">
      <w:pPr>
        <w:autoSpaceDE w:val="0"/>
        <w:autoSpaceDN w:val="0"/>
        <w:adjustRightInd w:val="0"/>
        <w:rPr>
          <w:rFonts w:ascii="Arial" w:hAnsi="Arial" w:cs="Arial"/>
          <w:sz w:val="24"/>
          <w:szCs w:val="24"/>
          <w:lang w:val="es-MX" w:eastAsia="es-MX"/>
        </w:rPr>
      </w:pPr>
    </w:p>
    <w:p w14:paraId="0FCF94E3" w14:textId="77777777" w:rsidR="00516F91" w:rsidRDefault="00516F91" w:rsidP="00571382">
      <w:pPr>
        <w:autoSpaceDE w:val="0"/>
        <w:autoSpaceDN w:val="0"/>
        <w:adjustRightInd w:val="0"/>
        <w:rPr>
          <w:rFonts w:ascii="Arial" w:hAnsi="Arial" w:cs="Arial"/>
          <w:sz w:val="24"/>
          <w:szCs w:val="24"/>
          <w:lang w:val="es-MX" w:eastAsia="es-MX"/>
        </w:rPr>
      </w:pPr>
    </w:p>
    <w:p w14:paraId="298F70DA" w14:textId="77777777" w:rsidR="00516F91" w:rsidRDefault="00516F91" w:rsidP="00571382">
      <w:pPr>
        <w:autoSpaceDE w:val="0"/>
        <w:autoSpaceDN w:val="0"/>
        <w:adjustRightInd w:val="0"/>
        <w:rPr>
          <w:rFonts w:ascii="Arial" w:hAnsi="Arial" w:cs="Arial"/>
          <w:sz w:val="24"/>
          <w:szCs w:val="24"/>
          <w:lang w:val="es-MX" w:eastAsia="es-MX"/>
        </w:rPr>
      </w:pPr>
    </w:p>
    <w:p w14:paraId="7EE9315C"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317924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F1F49F3"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E64B94F"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3925D0DC" w14:textId="77777777" w:rsidR="000958BB" w:rsidRDefault="000958BB" w:rsidP="00571382">
      <w:pPr>
        <w:autoSpaceDE w:val="0"/>
        <w:autoSpaceDN w:val="0"/>
        <w:adjustRightInd w:val="0"/>
        <w:rPr>
          <w:rFonts w:ascii="Arial" w:hAnsi="Arial" w:cs="Arial"/>
          <w:sz w:val="24"/>
          <w:szCs w:val="24"/>
          <w:lang w:val="es-MX" w:eastAsia="es-MX"/>
        </w:rPr>
      </w:pPr>
    </w:p>
    <w:p w14:paraId="7ACA547F"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2D5446DF" w14:textId="77777777" w:rsidTr="008C49E0">
        <w:tc>
          <w:tcPr>
            <w:tcW w:w="2093" w:type="dxa"/>
          </w:tcPr>
          <w:p w14:paraId="3F187E6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29B60F6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879E86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07D5157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14A5B84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349C005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FC512E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2673A60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3DB425A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4315D88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382090D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5461E4E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A97F08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41F326C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2822D7C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5BBC344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E2E328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2068E216" w14:textId="77777777" w:rsidTr="008C49E0">
        <w:tc>
          <w:tcPr>
            <w:tcW w:w="2093" w:type="dxa"/>
          </w:tcPr>
          <w:p w14:paraId="152FA1D8"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5F60A439"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198906D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38D8EBD5"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74DC0FE9" w14:textId="7431CA7A"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21" w:type="dxa"/>
          </w:tcPr>
          <w:p w14:paraId="395B4D10" w14:textId="19FF695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7EA83C8B"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1727A99E"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67A2D575" w14:textId="183DDD84"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6CE3D925" w14:textId="1EC26993" w:rsidR="00800BB6" w:rsidRPr="000958BB" w:rsidRDefault="00B449DB"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7C0E5301"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4C93433A" w14:textId="4E68B15E" w:rsidR="00800BB6" w:rsidRPr="000958BB" w:rsidRDefault="004D23F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4886D745"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4B4D3557" w14:textId="77777777" w:rsidR="003A1007" w:rsidRPr="000958BB" w:rsidRDefault="003A1007" w:rsidP="00B449DB">
            <w:pPr>
              <w:autoSpaceDE w:val="0"/>
              <w:autoSpaceDN w:val="0"/>
              <w:adjustRightInd w:val="0"/>
              <w:rPr>
                <w:rFonts w:ascii="Arial" w:hAnsi="Arial" w:cs="Arial"/>
                <w:sz w:val="24"/>
                <w:szCs w:val="24"/>
                <w:lang w:val="es-MX" w:eastAsia="es-MX"/>
              </w:rPr>
            </w:pPr>
          </w:p>
        </w:tc>
        <w:tc>
          <w:tcPr>
            <w:tcW w:w="742" w:type="dxa"/>
          </w:tcPr>
          <w:p w14:paraId="6C04306E" w14:textId="4ACB5F1C" w:rsidR="00800BB6" w:rsidRPr="000958BB" w:rsidRDefault="00B449DB"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77C2E664" w14:textId="26DEC229"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0B0D830B" w14:textId="2D7A5201"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r>
      <w:tr w:rsidR="00EE49DE" w:rsidRPr="000958BB" w14:paraId="164279A2" w14:textId="77777777" w:rsidTr="008C49E0">
        <w:tc>
          <w:tcPr>
            <w:tcW w:w="2093" w:type="dxa"/>
          </w:tcPr>
          <w:p w14:paraId="72B63C75"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543A45D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5A974F1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79C2A98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BEDACE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80E06B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3D23445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0D016C2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0A9E4CD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75F68A9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E2F2BA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2A98DA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DAB915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9F46CE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101FAA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3FAEA9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C063C41"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52ACA702" w14:textId="77777777" w:rsidTr="008C49E0">
        <w:tc>
          <w:tcPr>
            <w:tcW w:w="2093" w:type="dxa"/>
          </w:tcPr>
          <w:p w14:paraId="0F41049C"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4C5A967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4A4AF2C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385081D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3916B1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CC56F32" w14:textId="7678ED8B" w:rsidR="00800BB6" w:rsidRPr="000958BB" w:rsidRDefault="00B449DB"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3D47D35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0782918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715F6B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0A65199" w14:textId="32B46E98" w:rsidR="00800BB6" w:rsidRPr="000958BB" w:rsidRDefault="00B449DB"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67953E3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38173F6" w14:textId="77777777" w:rsidR="00800BB6" w:rsidRPr="00800BB6" w:rsidRDefault="00800BB6" w:rsidP="00476642">
            <w:pPr>
              <w:autoSpaceDE w:val="0"/>
              <w:autoSpaceDN w:val="0"/>
              <w:adjustRightInd w:val="0"/>
            </w:pPr>
          </w:p>
        </w:tc>
        <w:tc>
          <w:tcPr>
            <w:tcW w:w="742" w:type="dxa"/>
          </w:tcPr>
          <w:p w14:paraId="784AA15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21CAC45" w14:textId="468F4CF5" w:rsidR="00800BB6" w:rsidRPr="000958BB" w:rsidRDefault="00B449DB"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0109C44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EBBE99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9FDA4EB" w14:textId="1F8796C9" w:rsidR="00800BB6" w:rsidRPr="000958BB" w:rsidRDefault="00B449DB"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448FD72F" w14:textId="09D5D2F1"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00B449DB" w:rsidRPr="005F7757">
        <w:rPr>
          <w:rFonts w:ascii="Arial" w:hAnsi="Arial" w:cs="Arial"/>
          <w:lang w:val="es-MX" w:eastAsia="es-MX"/>
        </w:rPr>
        <w:t xml:space="preserve">real </w:t>
      </w:r>
      <w:r w:rsidR="00B449DB" w:rsidRPr="005F7757">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D3F0FA6"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57482A85" w14:textId="77777777" w:rsidR="000958BB" w:rsidRDefault="000958BB" w:rsidP="00571382">
      <w:pPr>
        <w:autoSpaceDE w:val="0"/>
        <w:autoSpaceDN w:val="0"/>
        <w:adjustRightInd w:val="0"/>
        <w:rPr>
          <w:rFonts w:ascii="Arial" w:hAnsi="Arial" w:cs="Arial"/>
          <w:sz w:val="24"/>
          <w:szCs w:val="24"/>
          <w:lang w:val="es-MX" w:eastAsia="es-MX"/>
        </w:rPr>
      </w:pPr>
    </w:p>
    <w:p w14:paraId="06941AA5" w14:textId="77777777" w:rsidR="00451856" w:rsidRDefault="00451856" w:rsidP="00571382">
      <w:pPr>
        <w:autoSpaceDE w:val="0"/>
        <w:autoSpaceDN w:val="0"/>
        <w:adjustRightInd w:val="0"/>
        <w:rPr>
          <w:rFonts w:ascii="Arial" w:hAnsi="Arial" w:cs="Arial"/>
          <w:sz w:val="24"/>
          <w:szCs w:val="24"/>
          <w:lang w:val="es-MX" w:eastAsia="es-MX"/>
        </w:rPr>
      </w:pPr>
    </w:p>
    <w:p w14:paraId="7ACED5C0" w14:textId="290047BE"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0538B7">
        <w:rPr>
          <w:rFonts w:ascii="Arial" w:hAnsi="Arial" w:cs="Arial"/>
          <w:sz w:val="24"/>
          <w:szCs w:val="24"/>
          <w:u w:val="single"/>
          <w:lang w:val="es-MX" w:eastAsia="es-MX"/>
        </w:rPr>
        <w:t>29 Agosto</w:t>
      </w:r>
      <w:r w:rsidR="003A1007">
        <w:rPr>
          <w:rFonts w:ascii="Arial" w:hAnsi="Arial" w:cs="Arial"/>
          <w:sz w:val="24"/>
          <w:szCs w:val="24"/>
          <w:u w:val="single"/>
          <w:lang w:val="es-MX" w:eastAsia="es-MX"/>
        </w:rPr>
        <w:t xml:space="preserve"> 2022</w:t>
      </w:r>
    </w:p>
    <w:p w14:paraId="6BEB0E39"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76B86239" w14:textId="77777777" w:rsidTr="008C5EC1">
        <w:tc>
          <w:tcPr>
            <w:tcW w:w="6091" w:type="dxa"/>
            <w:tcBorders>
              <w:bottom w:val="single" w:sz="4" w:space="0" w:color="auto"/>
            </w:tcBorders>
            <w:shd w:val="clear" w:color="auto" w:fill="auto"/>
          </w:tcPr>
          <w:p w14:paraId="338D9B11"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5A82A67A"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61398536"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07912B75" w14:textId="77777777" w:rsidTr="008C5EC1">
        <w:tc>
          <w:tcPr>
            <w:tcW w:w="6091" w:type="dxa"/>
            <w:tcBorders>
              <w:top w:val="single" w:sz="4" w:space="0" w:color="auto"/>
            </w:tcBorders>
            <w:shd w:val="clear" w:color="auto" w:fill="auto"/>
          </w:tcPr>
          <w:p w14:paraId="1A9D1D58"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187B7D88"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548B8599"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05ADD816" w14:textId="466E4074" w:rsidR="000067B1" w:rsidRPr="00444AC0" w:rsidRDefault="000067B1" w:rsidP="000538B7">
      <w:pPr>
        <w:pStyle w:val="Default"/>
        <w:rPr>
          <w:sz w:val="23"/>
          <w:szCs w:val="23"/>
        </w:rPr>
      </w:pPr>
    </w:p>
    <w:sectPr w:rsidR="000067B1" w:rsidRPr="00444AC0" w:rsidSect="00DD7FAA">
      <w:headerReference w:type="even" r:id="rId8"/>
      <w:headerReference w:type="default" r:id="rId9"/>
      <w:footerReference w:type="even" r:id="rId10"/>
      <w:footerReference w:type="default" r:id="rId11"/>
      <w:headerReference w:type="first" r:id="rId12"/>
      <w:footerReference w:type="first" r:id="rId13"/>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DB70" w14:textId="77777777" w:rsidR="005A55E6" w:rsidRDefault="005A55E6">
      <w:r>
        <w:separator/>
      </w:r>
    </w:p>
  </w:endnote>
  <w:endnote w:type="continuationSeparator" w:id="0">
    <w:p w14:paraId="1968F4AC" w14:textId="77777777" w:rsidR="005A55E6" w:rsidRDefault="005A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1E54"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B0323E"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2A07" w14:textId="77777777" w:rsidR="00DD7FAA" w:rsidRPr="0026481A" w:rsidRDefault="00DD7FAA" w:rsidP="00DD7FA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46801A6" w14:textId="77777777" w:rsidR="008B02E2" w:rsidRPr="003030CF" w:rsidRDefault="008B02E2" w:rsidP="00E847AD">
    <w:pPr>
      <w:pStyle w:val="Piedepgina"/>
      <w:ind w:right="360"/>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C2EF" w14:textId="77777777" w:rsidR="00DD7FAA" w:rsidRDefault="00DD7F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30B3" w14:textId="77777777" w:rsidR="005A55E6" w:rsidRDefault="005A55E6">
      <w:r>
        <w:separator/>
      </w:r>
    </w:p>
  </w:footnote>
  <w:footnote w:type="continuationSeparator" w:id="0">
    <w:p w14:paraId="618C15A9" w14:textId="77777777" w:rsidR="005A55E6" w:rsidRDefault="005A5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274B" w14:textId="77777777" w:rsidR="00DD7FAA" w:rsidRDefault="00DD7F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FDCD" w14:textId="77777777" w:rsidR="00DD7FAA" w:rsidRDefault="00DD7FAA">
    <w:pPr>
      <w:pStyle w:val="Encabezado"/>
    </w:pPr>
    <w:r>
      <w:rPr>
        <w:noProof/>
        <w:lang w:val="es-MX" w:eastAsia="es-MX"/>
      </w:rPr>
      <mc:AlternateContent>
        <mc:Choice Requires="wpg">
          <w:drawing>
            <wp:anchor distT="0" distB="0" distL="114300" distR="114300" simplePos="0" relativeHeight="251658240" behindDoc="0" locked="0" layoutInCell="1" allowOverlap="1" wp14:anchorId="77498233" wp14:editId="5A14C494">
              <wp:simplePos x="0" y="0"/>
              <wp:positionH relativeFrom="page">
                <wp:align>center</wp:align>
              </wp:positionH>
              <wp:positionV relativeFrom="paragraph">
                <wp:posOffset>-340360</wp:posOffset>
              </wp:positionV>
              <wp:extent cx="8709025" cy="720090"/>
              <wp:effectExtent l="0" t="0" r="0" b="381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9"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1D1DD3" id="Grupo 8" o:spid="_x0000_s1026" style="position:absolute;margin-left:0;margin-top:-26.8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WsPzQMAAKMNAAAOAAAAZHJzL2Uyb0RvYy54bWzsV21v2zYQ/j5g/4HQ&#10;d0Uvli1LiF0klh0MSLtg7X4ATVESUYkkSDpOMOy/70hJfm3XoQUGbIiBCOSRPN49z3MX6fbdS9ei&#10;Z6o0E3zhRTehhygnomS8Xni/f9r4cw9pg3mJW8Hpwnul2nu3/Pmn273MaSwa0ZZUIXDCdb6XC68x&#10;RuZBoElDO6xvhKQcFiuhOmxgquqgVHgP3rs2iMNwFuyFKqUShGoN1qJf9JbOf1VRYn6tKk0Nahce&#10;xGbcU7nn1j6D5S3Oa4Vlw8gQBv6OKDrMOFx6cFVgg9FOsStXHSNKaFGZGyK6QFQVI9TlANlE4UU2&#10;D0rspMulzve1PMAE0F7g9N1uyYfnJ4VYufCAKI47oOhB7aRAcwvNXtY57HhQ8qN8Un1+MHwU5LOG&#10;5eBy3c7rfjPa7t+LEtzhnREOmpdKddYFJI1eHAOvBwboi0EEjPM0zMJ46iECaykQnA0UkQZ4tMei&#10;aJJ5CFajSTrt6SPNejgOtmg4DPsSuxzgvL/YBTsEt7yVjOTwN0AKoytIvy09OGV2inqDk+4f+eiw&#10;+ryTPrAvsWFb1jLz6pQMGNmg+PMTIxZrOzmyAzn37MCqvRTFHiqpJiBlZrTGxuY6HukdYJugowpx&#10;sWowr+mdllARgB14G01KiX1Dcamt2QJ27sVNz4LatkxuWNtaLu14SB8iuRDlFxDsBV8IsusoN30F&#10;K9oCEoLrhkntIZXTbktBkOqXMnLCAXE8amOvszJxVfVHPL8DccT3/moarvwkTNf+XZakfhqu0yRM&#10;5tEqWv1pT0dJvtMUYMBtIdkQK1ivov1iCQ3Npi9OV+ToGbtW0ksLAnISG0MEtVlIbKxakd8AbNgH&#10;Y6OoIY0dVoDcYIfNhwUH8xFZy4GGkvtmFUVxGicX9WBRssUURxNoebaSrooBtKG0eaCiQ3YAYEOo&#10;Dmz8DFj3yY1bbNhcWMpdMi0/M0AWvWXE4JSmLMzW8/U88ZN4tgaaisK/26wSf7aJ0mkxKVarIhpp&#10;alhZUm6v+XGWHOiiZeUoVK3q7apVPXsb9xu6gz5uC6xajmGMzFpnFtNeeVkUJ+F9nPmb2Tz1k00y&#10;9bM0nPthlN1nszDJkmJzntIj4/THU0L7hZdNoTf+fW6h+13nhvOOGfhX27IO2uxhE85t7a956ag1&#10;mLX9+AQKG/4RCqB7JNpp1qp0aBog2v9eY42gRM476+TQWR9FLfxPlHx4/7/srrGT0sjmqcbfuutX&#10;XzZsI3DNdZrO3ppr/xbw1lz/pebq3mHhS8C14+GrxX5qnM5hfPptt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5JZAM3wAAAAgBAAAPAAAAZHJzL2Rvd25yZXYu&#10;eG1sTI9BS8NAFITvgv9heYK3dhNDao3ZlFLUUxHaCuLtNfuahGbfhuw2Sf+925MehxlmvslXk2nF&#10;QL1rLCuI5xEI4tLqhisFX4f32RKE88gaW8uk4EoOVsX9XY6ZtiPvaNj7SoQSdhkqqL3vMildWZNB&#10;N7cdcfBOtjfog+wrqXscQ7lp5VMULaTBhsNCjR1tairP+4tR8DHiuE7it2F7Pm2uP4f083sbk1KP&#10;D9P6FYSnyf+F4YYf0KEITEd7Ye1EqyAc8QpmabIAcbOT5zgFcVSQvixBFrn8f6D4BQ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AMdaw/NAwAAow0AAA4AAAAAAAAAAAAAAAAAOgIAAGRycy9lMm9Eb2MueG1sUEsBAi0AFAAG&#10;AAgAAAAhAC5s8ADFAAAApQEAABkAAAAAAAAAAAAAAAAAMwYAAGRycy9fcmVscy9lMm9Eb2MueG1s&#10;LnJlbHNQSwECLQAUAAYACAAAACEAOSWQDN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ZrwgAAANoAAAAPAAAAZHJzL2Rvd25yZXYueG1sRI/NbsIw&#10;EITvlXgHa5G4FRuQWggYxI8q+dIDkAdYxUsSiNdRbCC8fV2pUo+jmflGs9r0rhEP6kLtWcNkrEAQ&#10;F97WXGrIz1/vcxAhIltsPJOGFwXYrAdvK8ysf/KRHqdYigThkKGGKsY2kzIUFTkMY98SJ+/iO4cx&#10;ya6UtsNngrtGTpX6kA5rTgsVtrSvqLid7k6DOeZzMz1cc7M3s91NbfPP76i0Hg377RJEpD7+h//a&#10;xmpYwO+VdAPk+gcAAP//AwBQSwECLQAUAAYACAAAACEA2+H2y+4AAACFAQAAEwAAAAAAAAAAAAAA&#10;AAAAAAAAW0NvbnRlbnRfVHlwZXNdLnhtbFBLAQItABQABgAIAAAAIQBa9CxbvwAAABUBAAALAAAA&#10;AAAAAAAAAAAAAB8BAABfcmVscy8ucmVsc1BLAQItABQABgAIAAAAIQC8DQZr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xQAAANsAAAAPAAAAZHJzL2Rvd25yZXYueG1sRI9Bb8Iw&#10;DIXvk/YfIk/iNlImMaGOgBAS2i47rBsHbl5jmkLiVE2gZb9+PkzazdZ7fu/zcj0Gr67Upzaygdm0&#10;AEVcR9tyY+Drc/e4AJUyskUfmQzcKMF6dX+3xNLGgT/oWuVGSQinEg24nLtS61Q7CpimsSMW7Rj7&#10;gFnWvtG2x0HCg9dPRfGsA7YsDQ472jqqz9UlGNCnw84vhvfX75/Z3F8KXc3dfmvM5GHcvIDKNOZ/&#10;89/1mxV8oZdfZAC9+gUAAP//AwBQSwECLQAUAAYACAAAACEA2+H2y+4AAACFAQAAEwAAAAAAAAAA&#10;AAAAAAAAAAAAW0NvbnRlbnRfVHlwZXNdLnhtbFBLAQItABQABgAIAAAAIQBa9CxbvwAAABUBAAAL&#10;AAAAAAAAAAAAAAAAAB8BAABfcmVscy8ucmVsc1BLAQItABQABgAIAAAAIQAUx/C1xQAAANsAAAAP&#10;AAAAAAAAAAAAAAAAAAcCAABkcnMvZG93bnJldi54bWxQSwUGAAAAAAMAAwC3AAAA+QI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C259" w14:textId="77777777" w:rsidR="00DD7FAA" w:rsidRDefault="00DD7F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567758887">
    <w:abstractNumId w:val="24"/>
  </w:num>
  <w:num w:numId="2" w16cid:durableId="630016438">
    <w:abstractNumId w:val="15"/>
  </w:num>
  <w:num w:numId="3" w16cid:durableId="844056324">
    <w:abstractNumId w:val="6"/>
  </w:num>
  <w:num w:numId="4" w16cid:durableId="1069613905">
    <w:abstractNumId w:val="23"/>
  </w:num>
  <w:num w:numId="5" w16cid:durableId="823159432">
    <w:abstractNumId w:val="20"/>
  </w:num>
  <w:num w:numId="6" w16cid:durableId="1024481122">
    <w:abstractNumId w:val="1"/>
  </w:num>
  <w:num w:numId="7" w16cid:durableId="2063097180">
    <w:abstractNumId w:val="12"/>
  </w:num>
  <w:num w:numId="8" w16cid:durableId="1608004905">
    <w:abstractNumId w:val="21"/>
  </w:num>
  <w:num w:numId="9" w16cid:durableId="2120449989">
    <w:abstractNumId w:val="8"/>
  </w:num>
  <w:num w:numId="10" w16cid:durableId="1907186557">
    <w:abstractNumId w:val="11"/>
  </w:num>
  <w:num w:numId="11" w16cid:durableId="1033992441">
    <w:abstractNumId w:val="18"/>
  </w:num>
  <w:num w:numId="12" w16cid:durableId="1845972772">
    <w:abstractNumId w:val="16"/>
  </w:num>
  <w:num w:numId="13" w16cid:durableId="1198398189">
    <w:abstractNumId w:val="3"/>
  </w:num>
  <w:num w:numId="14" w16cid:durableId="634525252">
    <w:abstractNumId w:val="4"/>
  </w:num>
  <w:num w:numId="15" w16cid:durableId="691340024">
    <w:abstractNumId w:val="19"/>
  </w:num>
  <w:num w:numId="16" w16cid:durableId="1082600919">
    <w:abstractNumId w:val="9"/>
  </w:num>
  <w:num w:numId="17" w16cid:durableId="568658935">
    <w:abstractNumId w:val="22"/>
  </w:num>
  <w:num w:numId="18" w16cid:durableId="1577668785">
    <w:abstractNumId w:val="17"/>
  </w:num>
  <w:num w:numId="19" w16cid:durableId="239946616">
    <w:abstractNumId w:val="5"/>
  </w:num>
  <w:num w:numId="20" w16cid:durableId="853881114">
    <w:abstractNumId w:val="2"/>
  </w:num>
  <w:num w:numId="21" w16cid:durableId="971247899">
    <w:abstractNumId w:val="13"/>
  </w:num>
  <w:num w:numId="22" w16cid:durableId="1642930109">
    <w:abstractNumId w:val="14"/>
  </w:num>
  <w:num w:numId="23" w16cid:durableId="1328896703">
    <w:abstractNumId w:val="7"/>
  </w:num>
  <w:num w:numId="24" w16cid:durableId="247351669">
    <w:abstractNumId w:val="0"/>
  </w:num>
  <w:num w:numId="25" w16cid:durableId="206100767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67B1"/>
    <w:rsid w:val="00031FE1"/>
    <w:rsid w:val="00035628"/>
    <w:rsid w:val="000403C7"/>
    <w:rsid w:val="000507C8"/>
    <w:rsid w:val="000538B7"/>
    <w:rsid w:val="00056BFC"/>
    <w:rsid w:val="00061B1F"/>
    <w:rsid w:val="000677A6"/>
    <w:rsid w:val="00075BD7"/>
    <w:rsid w:val="000765DC"/>
    <w:rsid w:val="00087DD5"/>
    <w:rsid w:val="000958BB"/>
    <w:rsid w:val="000962C3"/>
    <w:rsid w:val="000A7253"/>
    <w:rsid w:val="000B53C7"/>
    <w:rsid w:val="000B6FF5"/>
    <w:rsid w:val="000C2861"/>
    <w:rsid w:val="000E35EB"/>
    <w:rsid w:val="000F745E"/>
    <w:rsid w:val="00100A85"/>
    <w:rsid w:val="00106091"/>
    <w:rsid w:val="001268FF"/>
    <w:rsid w:val="00146548"/>
    <w:rsid w:val="00155D84"/>
    <w:rsid w:val="00156E0D"/>
    <w:rsid w:val="00163AF7"/>
    <w:rsid w:val="00174397"/>
    <w:rsid w:val="00192547"/>
    <w:rsid w:val="001B352A"/>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5A10"/>
    <w:rsid w:val="002A713F"/>
    <w:rsid w:val="002E07BB"/>
    <w:rsid w:val="003030CF"/>
    <w:rsid w:val="00317501"/>
    <w:rsid w:val="00336360"/>
    <w:rsid w:val="003371FC"/>
    <w:rsid w:val="00354B36"/>
    <w:rsid w:val="00355154"/>
    <w:rsid w:val="0036215C"/>
    <w:rsid w:val="00370EF9"/>
    <w:rsid w:val="003827BF"/>
    <w:rsid w:val="00387C1A"/>
    <w:rsid w:val="0039439E"/>
    <w:rsid w:val="003A1007"/>
    <w:rsid w:val="003E1AA1"/>
    <w:rsid w:val="003F19E5"/>
    <w:rsid w:val="00411F43"/>
    <w:rsid w:val="00414216"/>
    <w:rsid w:val="00421B50"/>
    <w:rsid w:val="00423781"/>
    <w:rsid w:val="00425ABD"/>
    <w:rsid w:val="004434A8"/>
    <w:rsid w:val="00444AC0"/>
    <w:rsid w:val="00451856"/>
    <w:rsid w:val="00462613"/>
    <w:rsid w:val="00462E7F"/>
    <w:rsid w:val="00465755"/>
    <w:rsid w:val="004704A4"/>
    <w:rsid w:val="00476642"/>
    <w:rsid w:val="00477871"/>
    <w:rsid w:val="00497E47"/>
    <w:rsid w:val="004B0BAE"/>
    <w:rsid w:val="004D23F5"/>
    <w:rsid w:val="004E347A"/>
    <w:rsid w:val="004F27B9"/>
    <w:rsid w:val="00502258"/>
    <w:rsid w:val="0050235E"/>
    <w:rsid w:val="00504974"/>
    <w:rsid w:val="00511373"/>
    <w:rsid w:val="00516F91"/>
    <w:rsid w:val="00527418"/>
    <w:rsid w:val="00550258"/>
    <w:rsid w:val="0055151B"/>
    <w:rsid w:val="0055465D"/>
    <w:rsid w:val="00571382"/>
    <w:rsid w:val="0057663D"/>
    <w:rsid w:val="00590C47"/>
    <w:rsid w:val="005A064B"/>
    <w:rsid w:val="005A55E6"/>
    <w:rsid w:val="005B4703"/>
    <w:rsid w:val="005D14B3"/>
    <w:rsid w:val="005F1C6D"/>
    <w:rsid w:val="005F1D61"/>
    <w:rsid w:val="005F7757"/>
    <w:rsid w:val="00600D89"/>
    <w:rsid w:val="00602B67"/>
    <w:rsid w:val="006056C7"/>
    <w:rsid w:val="00622CF4"/>
    <w:rsid w:val="0066507E"/>
    <w:rsid w:val="00667A8F"/>
    <w:rsid w:val="006709D2"/>
    <w:rsid w:val="00690740"/>
    <w:rsid w:val="00691EF2"/>
    <w:rsid w:val="006922E7"/>
    <w:rsid w:val="006951FE"/>
    <w:rsid w:val="00695875"/>
    <w:rsid w:val="006A111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47602"/>
    <w:rsid w:val="007529F1"/>
    <w:rsid w:val="0076466F"/>
    <w:rsid w:val="0077319F"/>
    <w:rsid w:val="0077510D"/>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24EB7"/>
    <w:rsid w:val="00A26775"/>
    <w:rsid w:val="00A31AF5"/>
    <w:rsid w:val="00A40632"/>
    <w:rsid w:val="00A44923"/>
    <w:rsid w:val="00A535E3"/>
    <w:rsid w:val="00A61E6F"/>
    <w:rsid w:val="00A66113"/>
    <w:rsid w:val="00A77EFF"/>
    <w:rsid w:val="00A874C8"/>
    <w:rsid w:val="00A97857"/>
    <w:rsid w:val="00AA0C1F"/>
    <w:rsid w:val="00AB5AC0"/>
    <w:rsid w:val="00AC40D9"/>
    <w:rsid w:val="00AC58CE"/>
    <w:rsid w:val="00AD3901"/>
    <w:rsid w:val="00AE0222"/>
    <w:rsid w:val="00AE2DDF"/>
    <w:rsid w:val="00AF0234"/>
    <w:rsid w:val="00AF0A51"/>
    <w:rsid w:val="00AF2985"/>
    <w:rsid w:val="00B02F59"/>
    <w:rsid w:val="00B237EB"/>
    <w:rsid w:val="00B41127"/>
    <w:rsid w:val="00B449DB"/>
    <w:rsid w:val="00B53BFB"/>
    <w:rsid w:val="00B61F11"/>
    <w:rsid w:val="00B74ADB"/>
    <w:rsid w:val="00B76EE1"/>
    <w:rsid w:val="00B80E51"/>
    <w:rsid w:val="00B86120"/>
    <w:rsid w:val="00BA5464"/>
    <w:rsid w:val="00BC64E3"/>
    <w:rsid w:val="00BD34FE"/>
    <w:rsid w:val="00BF4EF9"/>
    <w:rsid w:val="00C0465D"/>
    <w:rsid w:val="00C07FB3"/>
    <w:rsid w:val="00C123C3"/>
    <w:rsid w:val="00C21475"/>
    <w:rsid w:val="00C27E5A"/>
    <w:rsid w:val="00C43455"/>
    <w:rsid w:val="00C458DE"/>
    <w:rsid w:val="00C47EF3"/>
    <w:rsid w:val="00C54208"/>
    <w:rsid w:val="00C57206"/>
    <w:rsid w:val="00C6784F"/>
    <w:rsid w:val="00C7100D"/>
    <w:rsid w:val="00C811BE"/>
    <w:rsid w:val="00C830B1"/>
    <w:rsid w:val="00C84F20"/>
    <w:rsid w:val="00C90EC0"/>
    <w:rsid w:val="00C917ED"/>
    <w:rsid w:val="00CA0043"/>
    <w:rsid w:val="00CC35B9"/>
    <w:rsid w:val="00CE209E"/>
    <w:rsid w:val="00CE2D96"/>
    <w:rsid w:val="00CE5EB1"/>
    <w:rsid w:val="00D0093D"/>
    <w:rsid w:val="00D06A40"/>
    <w:rsid w:val="00D112C4"/>
    <w:rsid w:val="00D16C94"/>
    <w:rsid w:val="00D32556"/>
    <w:rsid w:val="00D37926"/>
    <w:rsid w:val="00D54618"/>
    <w:rsid w:val="00D75F8D"/>
    <w:rsid w:val="00D7742B"/>
    <w:rsid w:val="00D85694"/>
    <w:rsid w:val="00D92292"/>
    <w:rsid w:val="00DA05C9"/>
    <w:rsid w:val="00DB0678"/>
    <w:rsid w:val="00DC3804"/>
    <w:rsid w:val="00DD3904"/>
    <w:rsid w:val="00DD7C8F"/>
    <w:rsid w:val="00DD7FAA"/>
    <w:rsid w:val="00E04E34"/>
    <w:rsid w:val="00E110D9"/>
    <w:rsid w:val="00E43A59"/>
    <w:rsid w:val="00E53C26"/>
    <w:rsid w:val="00E671F5"/>
    <w:rsid w:val="00E71FBA"/>
    <w:rsid w:val="00E847AD"/>
    <w:rsid w:val="00E859AC"/>
    <w:rsid w:val="00E902E8"/>
    <w:rsid w:val="00E97F47"/>
    <w:rsid w:val="00EA59B7"/>
    <w:rsid w:val="00EA694E"/>
    <w:rsid w:val="00EB5751"/>
    <w:rsid w:val="00ED6368"/>
    <w:rsid w:val="00EE49DE"/>
    <w:rsid w:val="00F22560"/>
    <w:rsid w:val="00F265BE"/>
    <w:rsid w:val="00F44DC6"/>
    <w:rsid w:val="00F71702"/>
    <w:rsid w:val="00F74E59"/>
    <w:rsid w:val="00F81613"/>
    <w:rsid w:val="00F82022"/>
    <w:rsid w:val="00F96512"/>
    <w:rsid w:val="00FA2114"/>
    <w:rsid w:val="00FA47ED"/>
    <w:rsid w:val="00FD4E63"/>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0DEC0E"/>
  <w15:chartTrackingRefBased/>
  <w15:docId w15:val="{FC9CB0FE-CCDF-4A52-A29A-4F886D5C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632"/>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DD7FAA"/>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62FAB-BD41-4377-ADFB-51CEEC9A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5302</Words>
  <Characters>29163</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6</cp:revision>
  <cp:lastPrinted>2007-03-13T21:06:00Z</cp:lastPrinted>
  <dcterms:created xsi:type="dcterms:W3CDTF">2022-09-08T20:13:00Z</dcterms:created>
  <dcterms:modified xsi:type="dcterms:W3CDTF">2022-11-08T17:45:00Z</dcterms:modified>
</cp:coreProperties>
</file>